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86" w:rsidRPr="00A2119D" w:rsidRDefault="00C97286" w:rsidP="00C97286">
      <w:pPr>
        <w:ind w:firstLine="567"/>
        <w:rPr>
          <w:rFonts w:ascii="Arial" w:hAnsi="Arial" w:cs="Arial"/>
          <w:b/>
          <w:sz w:val="22"/>
          <w:szCs w:val="22"/>
        </w:rPr>
      </w:pPr>
      <w:bookmarkStart w:id="0" w:name="_GoBack"/>
      <w:r>
        <w:rPr>
          <w:rFonts w:ascii="Arial" w:hAnsi="Arial" w:cs="Arial"/>
          <w:b/>
          <w:sz w:val="22"/>
          <w:szCs w:val="22"/>
        </w:rPr>
        <w:t>16.1.</w:t>
      </w:r>
      <w:r w:rsidRPr="00A2119D">
        <w:rPr>
          <w:rFonts w:ascii="Arial" w:hAnsi="Arial" w:cs="Arial"/>
          <w:b/>
          <w:sz w:val="22"/>
          <w:szCs w:val="22"/>
        </w:rPr>
        <w:t>ФОТОЕЛЕКТРОННА ЕМІСІЯ</w:t>
      </w:r>
    </w:p>
    <w:p w:rsidR="00C97286" w:rsidRPr="00A2119D" w:rsidRDefault="00C97286" w:rsidP="00C97286">
      <w:pPr>
        <w:ind w:firstLine="567"/>
        <w:jc w:val="both"/>
        <w:rPr>
          <w:rFonts w:ascii="Arial" w:hAnsi="Arial" w:cs="Arial"/>
          <w:sz w:val="22"/>
          <w:szCs w:val="22"/>
        </w:rPr>
      </w:pPr>
      <w:r w:rsidRPr="00A2119D">
        <w:rPr>
          <w:rFonts w:ascii="Arial" w:hAnsi="Arial" w:cs="Arial"/>
          <w:i/>
          <w:sz w:val="22"/>
          <w:szCs w:val="22"/>
        </w:rPr>
        <w:t>Фотоелектронна емісія</w:t>
      </w:r>
      <w:r w:rsidRPr="00A2119D">
        <w:rPr>
          <w:rFonts w:ascii="Arial" w:hAnsi="Arial" w:cs="Arial"/>
          <w:sz w:val="22"/>
          <w:szCs w:val="22"/>
        </w:rPr>
        <w:t xml:space="preserve">, що інакше називається </w:t>
      </w:r>
      <w:r w:rsidRPr="00A2119D">
        <w:rPr>
          <w:rFonts w:ascii="Arial" w:hAnsi="Arial" w:cs="Arial"/>
          <w:i/>
          <w:sz w:val="22"/>
          <w:szCs w:val="22"/>
        </w:rPr>
        <w:t>зовнішнім фотоефектом</w:t>
      </w:r>
      <w:r w:rsidRPr="00A2119D">
        <w:rPr>
          <w:rFonts w:ascii="Arial" w:hAnsi="Arial" w:cs="Arial"/>
          <w:sz w:val="22"/>
          <w:szCs w:val="22"/>
        </w:rPr>
        <w:t xml:space="preserve">, є електронною емісією під дією електромагнітного випромінювання. Електрод, з якого відбувається емісія, при цьому називається </w:t>
      </w:r>
      <w:r w:rsidRPr="00A2119D">
        <w:rPr>
          <w:rFonts w:ascii="Arial" w:hAnsi="Arial" w:cs="Arial"/>
          <w:i/>
          <w:sz w:val="22"/>
          <w:szCs w:val="22"/>
        </w:rPr>
        <w:t>фотоелектронним катодом (фотокатодом)</w:t>
      </w:r>
      <w:r w:rsidRPr="00A2119D">
        <w:rPr>
          <w:rFonts w:ascii="Arial" w:hAnsi="Arial" w:cs="Arial"/>
          <w:sz w:val="22"/>
          <w:szCs w:val="22"/>
        </w:rPr>
        <w:t xml:space="preserve">, а електрони, що ним випускаються </w:t>
      </w:r>
      <w:r w:rsidRPr="00A2119D">
        <w:rPr>
          <w:rFonts w:ascii="Arial" w:hAnsi="Arial" w:cs="Arial"/>
          <w:sz w:val="22"/>
          <w:szCs w:val="22"/>
        </w:rPr>
        <w:softHyphen/>
      </w:r>
      <w:r w:rsidRPr="00A2119D">
        <w:rPr>
          <w:rFonts w:ascii="Arial" w:hAnsi="Arial" w:cs="Arial"/>
          <w:sz w:val="22"/>
          <w:szCs w:val="22"/>
        </w:rPr>
        <w:softHyphen/>
      </w:r>
      <w:r w:rsidRPr="00A2119D">
        <w:rPr>
          <w:rFonts w:ascii="Arial" w:hAnsi="Arial" w:cs="Arial"/>
          <w:sz w:val="22"/>
          <w:szCs w:val="22"/>
        </w:rPr>
        <w:sym w:font="Symbol" w:char="F02D"/>
      </w:r>
      <w:r w:rsidRPr="00A2119D">
        <w:rPr>
          <w:rFonts w:ascii="Arial" w:hAnsi="Arial" w:cs="Arial"/>
          <w:sz w:val="22"/>
          <w:szCs w:val="22"/>
        </w:rPr>
        <w:t xml:space="preserve"> </w:t>
      </w:r>
      <w:r w:rsidRPr="00A2119D">
        <w:rPr>
          <w:rFonts w:ascii="Arial" w:hAnsi="Arial" w:cs="Arial"/>
          <w:i/>
          <w:sz w:val="22"/>
          <w:szCs w:val="22"/>
        </w:rPr>
        <w:t>фотоелектронами</w:t>
      </w:r>
      <w:r w:rsidRPr="00A2119D">
        <w:rPr>
          <w:rFonts w:ascii="Arial" w:hAnsi="Arial" w:cs="Arial"/>
          <w:sz w:val="22"/>
          <w:szCs w:val="22"/>
        </w:rPr>
        <w:t>.</w:t>
      </w:r>
    </w:p>
    <w:p w:rsidR="00C97286" w:rsidRPr="00A2119D" w:rsidRDefault="00C97286" w:rsidP="00C97286">
      <w:pPr>
        <w:ind w:firstLine="720"/>
        <w:jc w:val="both"/>
        <w:rPr>
          <w:rFonts w:ascii="Arial" w:hAnsi="Arial" w:cs="Arial"/>
          <w:sz w:val="22"/>
          <w:szCs w:val="22"/>
        </w:rPr>
      </w:pPr>
      <w:r w:rsidRPr="00A2119D">
        <w:rPr>
          <w:rFonts w:ascii="Arial" w:hAnsi="Arial" w:cs="Arial"/>
          <w:sz w:val="22"/>
          <w:szCs w:val="22"/>
        </w:rPr>
        <w:t xml:space="preserve">Початок вивчення фотоелектронної емісії відносять до 1886 р., коли німецький вчений </w:t>
      </w:r>
      <w:r>
        <w:rPr>
          <w:rFonts w:ascii="Arial" w:hAnsi="Arial" w:cs="Arial"/>
          <w:sz w:val="22"/>
          <w:szCs w:val="22"/>
        </w:rPr>
        <w:br/>
      </w:r>
      <w:r w:rsidRPr="00A2119D">
        <w:rPr>
          <w:rFonts w:ascii="Arial" w:hAnsi="Arial" w:cs="Arial"/>
          <w:sz w:val="22"/>
          <w:szCs w:val="22"/>
        </w:rPr>
        <w:t xml:space="preserve"> Г. Герц помітив, що напруга виникнення електричного розряду між електродами понижається, якщо освітити один з цих електродів. Це явище з 1888 р. почав досліджувати професор Московського університету А. Г. Столєтов. Він встановив важливі властивості зовнішнього фотоефекту, але не міг його пояснити, бо на той час ще не були відомі електрони.</w:t>
      </w:r>
    </w:p>
    <w:p w:rsidR="00C97286" w:rsidRPr="00A2119D" w:rsidRDefault="00C97286" w:rsidP="00C97286">
      <w:pPr>
        <w:ind w:firstLine="720"/>
        <w:jc w:val="both"/>
        <w:rPr>
          <w:rFonts w:ascii="Arial" w:hAnsi="Arial" w:cs="Arial"/>
          <w:sz w:val="22"/>
          <w:szCs w:val="22"/>
        </w:rPr>
      </w:pPr>
      <w:r w:rsidRPr="00A2119D">
        <w:rPr>
          <w:rFonts w:ascii="Arial" w:hAnsi="Arial" w:cs="Arial"/>
          <w:sz w:val="22"/>
          <w:szCs w:val="22"/>
        </w:rPr>
        <w:t>Розглянемо закони і характерні особливості фотоелектронної емісії.</w:t>
      </w:r>
    </w:p>
    <w:p w:rsidR="00C97286" w:rsidRPr="00A2119D" w:rsidRDefault="00C97286" w:rsidP="00C97286">
      <w:pPr>
        <w:numPr>
          <w:ilvl w:val="0"/>
          <w:numId w:val="1"/>
        </w:numPr>
        <w:ind w:left="0" w:firstLine="720"/>
        <w:jc w:val="both"/>
        <w:rPr>
          <w:rFonts w:ascii="Arial" w:hAnsi="Arial" w:cs="Arial"/>
          <w:sz w:val="22"/>
          <w:szCs w:val="22"/>
        </w:rPr>
      </w:pPr>
      <w:r w:rsidRPr="00A2119D">
        <w:rPr>
          <w:rFonts w:ascii="Arial" w:hAnsi="Arial" w:cs="Arial"/>
          <w:i/>
          <w:sz w:val="22"/>
          <w:szCs w:val="22"/>
        </w:rPr>
        <w:t xml:space="preserve">Закон Столєтова. </w:t>
      </w:r>
      <w:r w:rsidRPr="00A2119D">
        <w:rPr>
          <w:rFonts w:ascii="Arial" w:hAnsi="Arial" w:cs="Arial"/>
          <w:sz w:val="22"/>
          <w:szCs w:val="22"/>
        </w:rPr>
        <w:t xml:space="preserve">Фотострум </w:t>
      </w:r>
      <w:r w:rsidRPr="00A2119D">
        <w:rPr>
          <w:rFonts w:ascii="Arial" w:hAnsi="Arial" w:cs="Arial"/>
          <w:position w:val="-14"/>
          <w:sz w:val="22"/>
          <w:szCs w:val="22"/>
        </w:rPr>
        <w:object w:dxaOrig="2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8.75pt" o:ole="" fillcolor="window">
            <v:imagedata r:id="rId8" o:title=""/>
          </v:shape>
          <o:OLEObject Type="Embed" ProgID="Equation.3" ShapeID="_x0000_i1025" DrawAspect="Content" ObjectID="_1420897366" r:id="rId9"/>
        </w:object>
      </w:r>
      <w:r w:rsidRPr="00A2119D">
        <w:rPr>
          <w:rFonts w:ascii="Arial" w:hAnsi="Arial" w:cs="Arial"/>
          <w:sz w:val="22"/>
          <w:szCs w:val="22"/>
        </w:rPr>
        <w:t>, що виникає за рахунок фото</w:t>
      </w:r>
      <w:r>
        <w:rPr>
          <w:rFonts w:ascii="Arial" w:hAnsi="Arial" w:cs="Arial"/>
          <w:sz w:val="22"/>
          <w:szCs w:val="22"/>
        </w:rPr>
        <w:t>електронної емісії, пропорційний  світловому потоку</w:t>
      </w:r>
      <w:r w:rsidRPr="00A2119D">
        <w:rPr>
          <w:rFonts w:ascii="Arial" w:hAnsi="Arial" w:cs="Arial"/>
          <w:sz w:val="22"/>
          <w:szCs w:val="22"/>
        </w:rPr>
        <w:t xml:space="preserve"> </w:t>
      </w:r>
      <w:r w:rsidRPr="00A2119D">
        <w:rPr>
          <w:rFonts w:ascii="Arial" w:hAnsi="Arial" w:cs="Arial"/>
          <w:position w:val="-4"/>
          <w:sz w:val="22"/>
          <w:szCs w:val="22"/>
        </w:rPr>
        <w:object w:dxaOrig="260" w:dyaOrig="260">
          <v:shape id="_x0000_i1026" type="#_x0000_t75" style="width:12.75pt;height:12.75pt" o:ole="" fillcolor="window">
            <v:imagedata r:id="rId10" o:title=""/>
          </v:shape>
          <o:OLEObject Type="Embed" ProgID="Equation.3" ShapeID="_x0000_i1026" DrawAspect="Content" ObjectID="_1420897367" r:id="rId11"/>
        </w:object>
      </w:r>
    </w:p>
    <w:p w:rsidR="00C97286" w:rsidRPr="00A2119D" w:rsidRDefault="00C97286" w:rsidP="00C97286">
      <w:pPr>
        <w:ind w:firstLine="4395"/>
        <w:jc w:val="both"/>
        <w:rPr>
          <w:rFonts w:ascii="Arial" w:hAnsi="Arial" w:cs="Arial"/>
          <w:sz w:val="22"/>
          <w:szCs w:val="22"/>
        </w:rPr>
      </w:pPr>
      <w:r w:rsidRPr="00A2119D">
        <w:rPr>
          <w:rFonts w:ascii="Arial" w:hAnsi="Arial" w:cs="Arial"/>
          <w:i/>
          <w:position w:val="-14"/>
          <w:sz w:val="22"/>
          <w:szCs w:val="22"/>
        </w:rPr>
        <w:object w:dxaOrig="880" w:dyaOrig="380">
          <v:shape id="_x0000_i1027" type="#_x0000_t75" style="width:44.25pt;height:18.75pt" o:ole="" fillcolor="window">
            <v:imagedata r:id="rId12" o:title=""/>
          </v:shape>
          <o:OLEObject Type="Embed" ProgID="Equation.3" ShapeID="_x0000_i1027" DrawAspect="Content" ObjectID="_1420897368" r:id="rId13"/>
        </w:object>
      </w:r>
      <w:r w:rsidRPr="00A2119D">
        <w:rPr>
          <w:rFonts w:ascii="Arial" w:hAnsi="Arial" w:cs="Arial"/>
          <w:i/>
          <w:sz w:val="22"/>
          <w:szCs w:val="22"/>
        </w:rPr>
        <w:t xml:space="preserve">,    </w:t>
      </w:r>
      <w:r w:rsidRPr="00A2119D">
        <w:rPr>
          <w:rFonts w:ascii="Arial" w:hAnsi="Arial" w:cs="Arial"/>
          <w:sz w:val="22"/>
          <w:szCs w:val="22"/>
        </w:rPr>
        <w:t>(</w:t>
      </w:r>
      <w:r>
        <w:rPr>
          <w:rFonts w:ascii="Arial" w:hAnsi="Arial" w:cs="Arial"/>
          <w:sz w:val="22"/>
          <w:szCs w:val="22"/>
        </w:rPr>
        <w:t>16.</w:t>
      </w:r>
      <w:r w:rsidRPr="00A2119D">
        <w:rPr>
          <w:rFonts w:ascii="Arial" w:hAnsi="Arial" w:cs="Arial"/>
          <w:sz w:val="22"/>
          <w:szCs w:val="22"/>
        </w:rPr>
        <w:t>1)</w:t>
      </w:r>
      <w:r w:rsidRPr="00A2119D">
        <w:rPr>
          <w:rFonts w:ascii="Arial" w:hAnsi="Arial" w:cs="Arial"/>
          <w:sz w:val="22"/>
          <w:szCs w:val="22"/>
        </w:rPr>
        <w:br/>
      </w:r>
      <w:r w:rsidRPr="00A2119D">
        <w:rPr>
          <w:rFonts w:ascii="Arial" w:hAnsi="Arial" w:cs="Arial"/>
          <w:i/>
          <w:sz w:val="22"/>
          <w:szCs w:val="22"/>
        </w:rPr>
        <w:t xml:space="preserve">                                           </w:t>
      </w:r>
    </w:p>
    <w:p w:rsidR="00C97286" w:rsidRPr="00A2119D" w:rsidRDefault="00C97286" w:rsidP="00C97286">
      <w:pPr>
        <w:jc w:val="both"/>
        <w:rPr>
          <w:rFonts w:ascii="Arial" w:hAnsi="Arial" w:cs="Arial"/>
          <w:sz w:val="22"/>
          <w:szCs w:val="22"/>
        </w:rPr>
      </w:pPr>
      <w:r w:rsidRPr="00A2119D">
        <w:rPr>
          <w:rFonts w:ascii="Arial" w:hAnsi="Arial" w:cs="Arial"/>
          <w:sz w:val="22"/>
          <w:szCs w:val="22"/>
        </w:rPr>
        <w:t xml:space="preserve">де </w:t>
      </w:r>
      <w:r w:rsidRPr="00A2119D">
        <w:rPr>
          <w:rFonts w:ascii="Arial" w:hAnsi="Arial" w:cs="Arial"/>
          <w:position w:val="-6"/>
          <w:sz w:val="22"/>
          <w:szCs w:val="22"/>
          <w:lang w:val="en-US"/>
        </w:rPr>
        <w:object w:dxaOrig="240" w:dyaOrig="279">
          <v:shape id="_x0000_i1028" type="#_x0000_t75" style="width:12pt;height:14.25pt" o:ole="" fillcolor="window">
            <v:imagedata r:id="rId14" o:title=""/>
          </v:shape>
          <o:OLEObject Type="Embed" ProgID="Equation.3" ShapeID="_x0000_i1028" DrawAspect="Content" ObjectID="_1420897369" r:id="rId15"/>
        </w:object>
      </w:r>
      <w:r w:rsidRPr="00A2119D">
        <w:rPr>
          <w:rFonts w:ascii="Arial" w:hAnsi="Arial" w:cs="Arial"/>
          <w:sz w:val="22"/>
          <w:szCs w:val="22"/>
          <w:lang w:val="en-US"/>
        </w:rPr>
        <w:sym w:font="Symbol" w:char="F02D"/>
      </w:r>
      <w:r w:rsidRPr="00A2119D">
        <w:rPr>
          <w:rFonts w:ascii="Arial" w:hAnsi="Arial" w:cs="Arial"/>
          <w:sz w:val="22"/>
          <w:szCs w:val="22"/>
        </w:rPr>
        <w:t xml:space="preserve"> чутливість фотокатода, що зазвичай виражається в мікроамперах на люмен.</w:t>
      </w:r>
    </w:p>
    <w:p w:rsidR="00C97286" w:rsidRPr="00A2119D" w:rsidRDefault="00C97286" w:rsidP="00C97286">
      <w:pPr>
        <w:ind w:firstLine="720"/>
        <w:jc w:val="both"/>
        <w:rPr>
          <w:rFonts w:ascii="Arial" w:hAnsi="Arial" w:cs="Arial"/>
          <w:sz w:val="22"/>
          <w:szCs w:val="22"/>
        </w:rPr>
      </w:pPr>
      <w:r w:rsidRPr="00A2119D">
        <w:rPr>
          <w:rFonts w:ascii="Arial" w:hAnsi="Arial" w:cs="Arial"/>
          <w:sz w:val="22"/>
          <w:szCs w:val="22"/>
        </w:rPr>
        <w:t xml:space="preserve">Якщо потік </w:t>
      </w:r>
      <w:r w:rsidRPr="00A2119D">
        <w:rPr>
          <w:rFonts w:ascii="Arial" w:hAnsi="Arial" w:cs="Arial"/>
          <w:position w:val="-4"/>
          <w:sz w:val="22"/>
          <w:szCs w:val="22"/>
        </w:rPr>
        <w:object w:dxaOrig="260" w:dyaOrig="260">
          <v:shape id="_x0000_i1029" type="#_x0000_t75" style="width:12.75pt;height:12.75pt" o:ole="" fillcolor="window">
            <v:imagedata r:id="rId16" o:title=""/>
          </v:shape>
          <o:OLEObject Type="Embed" ProgID="Equation.3" ShapeID="_x0000_i1029" DrawAspect="Content" ObjectID="_1420897370" r:id="rId17"/>
        </w:object>
      </w:r>
      <w:r w:rsidRPr="00A2119D">
        <w:rPr>
          <w:rFonts w:ascii="Arial" w:hAnsi="Arial" w:cs="Arial"/>
          <w:sz w:val="22"/>
          <w:szCs w:val="22"/>
        </w:rPr>
        <w:t xml:space="preserve"> монохроматичний, тобто містить промені тільки однієї довжини, то чутливість називають </w:t>
      </w:r>
      <w:r w:rsidRPr="00A2119D">
        <w:rPr>
          <w:rFonts w:ascii="Arial" w:hAnsi="Arial" w:cs="Arial"/>
          <w:i/>
          <w:sz w:val="22"/>
          <w:szCs w:val="22"/>
        </w:rPr>
        <w:t>монохроматичною</w:t>
      </w:r>
      <w:r w:rsidRPr="00A2119D">
        <w:rPr>
          <w:rFonts w:ascii="Arial" w:hAnsi="Arial" w:cs="Arial"/>
          <w:sz w:val="22"/>
          <w:szCs w:val="22"/>
        </w:rPr>
        <w:t xml:space="preserve"> і позначають </w:t>
      </w:r>
      <w:r w:rsidRPr="00A2119D">
        <w:rPr>
          <w:rFonts w:ascii="Arial" w:hAnsi="Arial" w:cs="Arial"/>
          <w:position w:val="-12"/>
          <w:sz w:val="22"/>
          <w:szCs w:val="22"/>
        </w:rPr>
        <w:object w:dxaOrig="320" w:dyaOrig="360">
          <v:shape id="_x0000_i1030" type="#_x0000_t75" style="width:15.75pt;height:18pt" o:ole="" fillcolor="window">
            <v:imagedata r:id="rId18" o:title=""/>
          </v:shape>
          <o:OLEObject Type="Embed" ProgID="Equation.3" ShapeID="_x0000_i1030" DrawAspect="Content" ObjectID="_1420897371" r:id="rId19"/>
        </w:object>
      </w:r>
      <w:r w:rsidRPr="00A2119D">
        <w:rPr>
          <w:rFonts w:ascii="Arial" w:hAnsi="Arial" w:cs="Arial"/>
          <w:sz w:val="22"/>
          <w:szCs w:val="22"/>
        </w:rPr>
        <w:t xml:space="preserve">. Чутливість до потоку білого (немонохроматичного) світла, що складається з променів з різною довжиною хвилі, називають інтегральною і позначають </w:t>
      </w:r>
      <w:r w:rsidRPr="00A2119D">
        <w:rPr>
          <w:rFonts w:ascii="Arial" w:hAnsi="Arial" w:cs="Arial"/>
          <w:position w:val="-10"/>
          <w:sz w:val="22"/>
          <w:szCs w:val="22"/>
        </w:rPr>
        <w:object w:dxaOrig="340" w:dyaOrig="340">
          <v:shape id="_x0000_i1031" type="#_x0000_t75" style="width:17.25pt;height:17.25pt" o:ole="" fillcolor="window">
            <v:imagedata r:id="rId20" o:title=""/>
          </v:shape>
          <o:OLEObject Type="Embed" ProgID="Equation.3" ShapeID="_x0000_i1031" DrawAspect="Content" ObjectID="_1420897372" r:id="rId21"/>
        </w:object>
      </w:r>
      <w:r w:rsidRPr="00A2119D">
        <w:rPr>
          <w:rFonts w:ascii="Arial" w:hAnsi="Arial" w:cs="Arial"/>
          <w:sz w:val="22"/>
          <w:szCs w:val="22"/>
        </w:rPr>
        <w:t>.</w:t>
      </w:r>
    </w:p>
    <w:p w:rsidR="00C97286" w:rsidRPr="00A2119D" w:rsidRDefault="00C97286" w:rsidP="00C97286">
      <w:pPr>
        <w:ind w:firstLine="720"/>
        <w:jc w:val="both"/>
        <w:rPr>
          <w:rFonts w:ascii="Arial" w:hAnsi="Arial" w:cs="Arial"/>
          <w:sz w:val="22"/>
          <w:szCs w:val="22"/>
        </w:rPr>
      </w:pPr>
      <w:r w:rsidRPr="00A2119D">
        <w:rPr>
          <w:rFonts w:ascii="Arial" w:hAnsi="Arial" w:cs="Arial"/>
          <w:sz w:val="22"/>
          <w:szCs w:val="22"/>
        </w:rPr>
        <w:t xml:space="preserve">2. </w:t>
      </w:r>
      <w:r w:rsidRPr="00A2119D">
        <w:rPr>
          <w:rFonts w:ascii="Arial" w:hAnsi="Arial" w:cs="Arial"/>
          <w:i/>
          <w:sz w:val="22"/>
          <w:szCs w:val="22"/>
        </w:rPr>
        <w:t>Закон Ейнштейна.</w:t>
      </w:r>
      <w:r w:rsidRPr="00A2119D">
        <w:rPr>
          <w:rFonts w:ascii="Arial" w:hAnsi="Arial" w:cs="Arial"/>
          <w:sz w:val="22"/>
          <w:szCs w:val="22"/>
        </w:rPr>
        <w:t xml:space="preserve"> Ще у 1905 р. А. Ейнштейн встановив, що при зовнішньому фотоефекті енергія фотона </w:t>
      </w:r>
      <w:r w:rsidRPr="00A2119D">
        <w:rPr>
          <w:rFonts w:ascii="Arial" w:hAnsi="Arial" w:cs="Arial"/>
          <w:position w:val="-6"/>
          <w:sz w:val="22"/>
          <w:szCs w:val="22"/>
        </w:rPr>
        <w:object w:dxaOrig="380" w:dyaOrig="279">
          <v:shape id="_x0000_i1032" type="#_x0000_t75" style="width:18.75pt;height:14.25pt" o:ole="" fillcolor="window">
            <v:imagedata r:id="rId22" o:title=""/>
          </v:shape>
          <o:OLEObject Type="Embed" ProgID="Equation.3" ShapeID="_x0000_i1032" DrawAspect="Content" ObjectID="_1420897373" r:id="rId23"/>
        </w:object>
      </w:r>
      <w:r>
        <w:rPr>
          <w:rFonts w:ascii="Arial" w:hAnsi="Arial" w:cs="Arial"/>
          <w:sz w:val="22"/>
          <w:szCs w:val="22"/>
        </w:rPr>
        <w:t xml:space="preserve"> перетворюється в</w:t>
      </w:r>
      <w:r w:rsidRPr="00A2119D">
        <w:rPr>
          <w:rFonts w:ascii="Arial" w:hAnsi="Arial" w:cs="Arial"/>
          <w:sz w:val="22"/>
          <w:szCs w:val="22"/>
        </w:rPr>
        <w:t xml:space="preserve"> роботу виходу </w:t>
      </w:r>
      <w:r w:rsidRPr="00A2119D">
        <w:rPr>
          <w:rFonts w:ascii="Arial" w:hAnsi="Arial" w:cs="Arial"/>
          <w:position w:val="-12"/>
          <w:sz w:val="22"/>
          <w:szCs w:val="22"/>
        </w:rPr>
        <w:object w:dxaOrig="360" w:dyaOrig="360">
          <v:shape id="_x0000_i1033" type="#_x0000_t75" style="width:18pt;height:18pt" o:ole="" fillcolor="window">
            <v:imagedata r:id="rId24" o:title=""/>
          </v:shape>
          <o:OLEObject Type="Embed" ProgID="Equation.3" ShapeID="_x0000_i1033" DrawAspect="Content" ObjectID="_1420897374" r:id="rId25"/>
        </w:object>
      </w:r>
      <w:r w:rsidRPr="00A2119D">
        <w:rPr>
          <w:rFonts w:ascii="Arial" w:hAnsi="Arial" w:cs="Arial"/>
          <w:sz w:val="22"/>
          <w:szCs w:val="22"/>
        </w:rPr>
        <w:t xml:space="preserve"> і кінетичн</w:t>
      </w:r>
      <w:r>
        <w:rPr>
          <w:rFonts w:ascii="Arial" w:hAnsi="Arial" w:cs="Arial"/>
          <w:sz w:val="22"/>
          <w:szCs w:val="22"/>
        </w:rPr>
        <w:t>у енергію електрона, що вилетів</w:t>
      </w:r>
    </w:p>
    <w:p w:rsidR="00C97286" w:rsidRPr="00A2119D" w:rsidRDefault="00C97286" w:rsidP="00C97286">
      <w:pPr>
        <w:ind w:firstLine="3969"/>
        <w:jc w:val="both"/>
        <w:rPr>
          <w:rFonts w:ascii="Arial" w:hAnsi="Arial" w:cs="Arial"/>
          <w:sz w:val="22"/>
          <w:szCs w:val="22"/>
        </w:rPr>
      </w:pPr>
      <w:r w:rsidRPr="00A2119D">
        <w:rPr>
          <w:rFonts w:ascii="Arial" w:hAnsi="Arial" w:cs="Arial"/>
          <w:position w:val="-12"/>
          <w:sz w:val="22"/>
          <w:szCs w:val="22"/>
        </w:rPr>
        <w:object w:dxaOrig="1920" w:dyaOrig="380">
          <v:shape id="_x0000_i1034" type="#_x0000_t75" style="width:96pt;height:18.75pt" o:ole="" fillcolor="window">
            <v:imagedata r:id="rId26" o:title=""/>
          </v:shape>
          <o:OLEObject Type="Embed" ProgID="Equation.3" ShapeID="_x0000_i1034" DrawAspect="Content" ObjectID="_1420897375" r:id="rId27"/>
        </w:object>
      </w:r>
      <w:r w:rsidRPr="00A2119D">
        <w:rPr>
          <w:rFonts w:ascii="Arial" w:hAnsi="Arial" w:cs="Arial"/>
          <w:sz w:val="22"/>
          <w:szCs w:val="22"/>
        </w:rPr>
        <w:t>,                                       (</w:t>
      </w:r>
      <w:r>
        <w:rPr>
          <w:rFonts w:ascii="Arial" w:hAnsi="Arial" w:cs="Arial"/>
          <w:sz w:val="22"/>
          <w:szCs w:val="22"/>
        </w:rPr>
        <w:t>16.</w:t>
      </w:r>
      <w:r w:rsidRPr="00A2119D">
        <w:rPr>
          <w:rFonts w:ascii="Arial" w:hAnsi="Arial" w:cs="Arial"/>
          <w:sz w:val="22"/>
          <w:szCs w:val="22"/>
        </w:rPr>
        <w:t>2)</w:t>
      </w:r>
      <w:r w:rsidRPr="00A2119D">
        <w:rPr>
          <w:rFonts w:ascii="Arial" w:hAnsi="Arial" w:cs="Arial"/>
          <w:sz w:val="22"/>
          <w:szCs w:val="22"/>
        </w:rPr>
        <w:br/>
      </w:r>
    </w:p>
    <w:p w:rsidR="00C97286" w:rsidRPr="00A2119D" w:rsidRDefault="00C97286" w:rsidP="00C97286">
      <w:pPr>
        <w:jc w:val="both"/>
        <w:rPr>
          <w:rFonts w:ascii="Arial" w:hAnsi="Arial" w:cs="Arial"/>
          <w:sz w:val="22"/>
          <w:szCs w:val="22"/>
        </w:rPr>
      </w:pPr>
      <w:r w:rsidRPr="00A2119D">
        <w:rPr>
          <w:rFonts w:ascii="Arial" w:hAnsi="Arial" w:cs="Arial"/>
          <w:sz w:val="22"/>
          <w:szCs w:val="22"/>
        </w:rPr>
        <w:t xml:space="preserve">де </w:t>
      </w:r>
      <w:r w:rsidRPr="00946A5D">
        <w:rPr>
          <w:rFonts w:ascii="Arial" w:hAnsi="Arial" w:cs="Arial"/>
          <w:position w:val="-4"/>
          <w:sz w:val="22"/>
          <w:szCs w:val="22"/>
        </w:rPr>
        <w:object w:dxaOrig="279" w:dyaOrig="220">
          <v:shape id="_x0000_i1035" type="#_x0000_t75" style="width:14.25pt;height:11.25pt" o:ole="" fillcolor="window">
            <v:imagedata r:id="rId28" o:title=""/>
          </v:shape>
          <o:OLEObject Type="Embed" ProgID="Equation.3" ShapeID="_x0000_i1035" DrawAspect="Content" ObjectID="_1420897376" r:id="rId29"/>
        </w:object>
      </w:r>
      <w:r w:rsidRPr="00A2119D">
        <w:rPr>
          <w:rFonts w:ascii="Arial" w:hAnsi="Arial" w:cs="Arial"/>
          <w:sz w:val="22"/>
          <w:szCs w:val="22"/>
        </w:rPr>
        <w:t xml:space="preserve"> і </w:t>
      </w:r>
      <w:r w:rsidRPr="00946A5D">
        <w:rPr>
          <w:rFonts w:ascii="Arial" w:hAnsi="Arial" w:cs="Arial"/>
          <w:position w:val="-4"/>
          <w:sz w:val="22"/>
          <w:szCs w:val="22"/>
        </w:rPr>
        <w:object w:dxaOrig="200" w:dyaOrig="220">
          <v:shape id="_x0000_i1036" type="#_x0000_t75" style="width:9.75pt;height:11.25pt" o:ole="" fillcolor="window">
            <v:imagedata r:id="rId30" o:title=""/>
          </v:shape>
          <o:OLEObject Type="Embed" ProgID="Equation.3" ShapeID="_x0000_i1036" DrawAspect="Content" ObjectID="_1420897377" r:id="rId31"/>
        </w:object>
      </w:r>
      <w:r w:rsidRPr="00A2119D">
        <w:rPr>
          <w:rFonts w:ascii="Arial" w:hAnsi="Arial" w:cs="Arial"/>
          <w:sz w:val="22"/>
          <w:szCs w:val="22"/>
        </w:rPr>
        <w:t xml:space="preserve"> </w:t>
      </w:r>
      <w:r w:rsidRPr="00A2119D">
        <w:rPr>
          <w:rFonts w:ascii="Arial" w:hAnsi="Arial" w:cs="Arial"/>
          <w:sz w:val="22"/>
          <w:szCs w:val="22"/>
        </w:rPr>
        <w:sym w:font="Symbol" w:char="F02D"/>
      </w:r>
      <w:r w:rsidRPr="00A2119D">
        <w:rPr>
          <w:rFonts w:ascii="Arial" w:hAnsi="Arial" w:cs="Arial"/>
          <w:sz w:val="22"/>
          <w:szCs w:val="22"/>
        </w:rPr>
        <w:t xml:space="preserve"> маса і швидкість фотоелектрона; </w:t>
      </w:r>
      <w:r w:rsidRPr="00A2119D">
        <w:rPr>
          <w:rFonts w:ascii="Arial" w:hAnsi="Arial" w:cs="Arial"/>
          <w:position w:val="-6"/>
          <w:sz w:val="22"/>
          <w:szCs w:val="22"/>
        </w:rPr>
        <w:object w:dxaOrig="200" w:dyaOrig="220">
          <v:shape id="_x0000_i1037" type="#_x0000_t75" style="width:9.75pt;height:11.25pt" o:ole="" fillcolor="window">
            <v:imagedata r:id="rId32" o:title=""/>
          </v:shape>
          <o:OLEObject Type="Embed" ProgID="Equation.3" ShapeID="_x0000_i1037" DrawAspect="Content" ObjectID="_1420897378" r:id="rId33"/>
        </w:object>
      </w:r>
      <w:r w:rsidRPr="00A2119D">
        <w:rPr>
          <w:rFonts w:ascii="Arial" w:hAnsi="Arial" w:cs="Arial"/>
          <w:sz w:val="22"/>
          <w:szCs w:val="22"/>
        </w:rPr>
        <w:t xml:space="preserve"> </w:t>
      </w:r>
      <w:r w:rsidRPr="00A2119D">
        <w:rPr>
          <w:rFonts w:ascii="Arial" w:hAnsi="Arial" w:cs="Arial"/>
          <w:sz w:val="22"/>
          <w:szCs w:val="22"/>
        </w:rPr>
        <w:sym w:font="Symbol" w:char="F02D"/>
      </w:r>
      <w:r w:rsidRPr="00A2119D">
        <w:rPr>
          <w:rFonts w:ascii="Arial" w:hAnsi="Arial" w:cs="Arial"/>
          <w:sz w:val="22"/>
          <w:szCs w:val="22"/>
        </w:rPr>
        <w:t xml:space="preserve"> частота випромінювання; </w:t>
      </w:r>
      <w:r w:rsidRPr="00486049">
        <w:rPr>
          <w:rFonts w:ascii="Arial" w:hAnsi="Arial" w:cs="Arial"/>
          <w:position w:val="-4"/>
          <w:sz w:val="22"/>
          <w:szCs w:val="22"/>
        </w:rPr>
        <w:object w:dxaOrig="200" w:dyaOrig="260">
          <v:shape id="_x0000_i1038" type="#_x0000_t75" style="width:9.75pt;height:12.75pt" o:ole="" fillcolor="window">
            <v:imagedata r:id="rId34" o:title=""/>
          </v:shape>
          <o:OLEObject Type="Embed" ProgID="Equation.3" ShapeID="_x0000_i1038" DrawAspect="Content" ObjectID="_1420897379" r:id="rId35"/>
        </w:object>
      </w:r>
      <w:r w:rsidRPr="00A2119D">
        <w:rPr>
          <w:rFonts w:ascii="Arial" w:hAnsi="Arial" w:cs="Arial"/>
          <w:sz w:val="22"/>
          <w:szCs w:val="22"/>
        </w:rPr>
        <w:t xml:space="preserve"> </w:t>
      </w:r>
      <w:r w:rsidRPr="00A2119D">
        <w:rPr>
          <w:rFonts w:ascii="Arial" w:hAnsi="Arial" w:cs="Arial"/>
          <w:sz w:val="22"/>
          <w:szCs w:val="22"/>
          <w:lang w:val="en-US"/>
        </w:rPr>
        <w:sym w:font="Symbol" w:char="F02D"/>
      </w:r>
      <w:r w:rsidRPr="00A2119D">
        <w:rPr>
          <w:rFonts w:ascii="Arial" w:hAnsi="Arial" w:cs="Arial"/>
          <w:sz w:val="22"/>
          <w:szCs w:val="22"/>
        </w:rPr>
        <w:t xml:space="preserve"> стала Планка, що дорівнює </w:t>
      </w:r>
      <w:r w:rsidRPr="00946A5D">
        <w:rPr>
          <w:rFonts w:ascii="Arial" w:hAnsi="Arial" w:cs="Arial"/>
          <w:position w:val="-8"/>
          <w:sz w:val="22"/>
          <w:szCs w:val="22"/>
        </w:rPr>
        <w:object w:dxaOrig="1900" w:dyaOrig="340">
          <v:shape id="_x0000_i1039" type="#_x0000_t75" style="width:95.25pt;height:17.25pt" o:ole="" fillcolor="window">
            <v:imagedata r:id="rId36" o:title=""/>
          </v:shape>
          <o:OLEObject Type="Embed" ProgID="Equation.3" ShapeID="_x0000_i1039" DrawAspect="Content" ObjectID="_1420897380" r:id="rId37"/>
        </w:object>
      </w:r>
      <w:r w:rsidRPr="00A2119D">
        <w:rPr>
          <w:rFonts w:ascii="Arial" w:hAnsi="Arial" w:cs="Arial"/>
          <w:sz w:val="22"/>
          <w:szCs w:val="22"/>
        </w:rPr>
        <w:t>.</w:t>
      </w:r>
    </w:p>
    <w:p w:rsidR="00C97286" w:rsidRPr="00A2119D" w:rsidRDefault="00C97286" w:rsidP="00C97286">
      <w:pPr>
        <w:ind w:firstLine="720"/>
        <w:jc w:val="both"/>
        <w:rPr>
          <w:rFonts w:ascii="Arial" w:hAnsi="Arial" w:cs="Arial"/>
          <w:sz w:val="22"/>
          <w:szCs w:val="22"/>
        </w:rPr>
      </w:pPr>
      <w:r w:rsidRPr="00A2119D">
        <w:rPr>
          <w:rFonts w:ascii="Arial" w:hAnsi="Arial" w:cs="Arial"/>
          <w:sz w:val="22"/>
          <w:szCs w:val="22"/>
        </w:rPr>
        <w:t xml:space="preserve">Нагадаємо читачу, що електромагнітне випромінювання має подвійну природу. З одного боку це електромагнітні хвилі, що характеризуються довжиною </w:t>
      </w:r>
      <w:r w:rsidRPr="00A2119D">
        <w:rPr>
          <w:rFonts w:ascii="Arial" w:hAnsi="Arial" w:cs="Arial"/>
          <w:position w:val="-6"/>
          <w:sz w:val="22"/>
          <w:szCs w:val="22"/>
        </w:rPr>
        <w:object w:dxaOrig="220" w:dyaOrig="279">
          <v:shape id="_x0000_i1040" type="#_x0000_t75" style="width:11.25pt;height:14.25pt" o:ole="" fillcolor="window">
            <v:imagedata r:id="rId38" o:title=""/>
          </v:shape>
          <o:OLEObject Type="Embed" ProgID="Equation.3" ShapeID="_x0000_i1040" DrawAspect="Content" ObjectID="_1420897381" r:id="rId39"/>
        </w:object>
      </w:r>
      <w:r w:rsidRPr="00A2119D">
        <w:rPr>
          <w:rFonts w:ascii="Arial" w:hAnsi="Arial" w:cs="Arial"/>
          <w:sz w:val="22"/>
          <w:szCs w:val="22"/>
        </w:rPr>
        <w:t xml:space="preserve"> і частотою </w:t>
      </w:r>
      <w:r w:rsidRPr="00A2119D">
        <w:rPr>
          <w:rFonts w:ascii="Arial" w:hAnsi="Arial" w:cs="Arial"/>
          <w:position w:val="-6"/>
          <w:sz w:val="22"/>
          <w:szCs w:val="22"/>
        </w:rPr>
        <w:object w:dxaOrig="200" w:dyaOrig="220">
          <v:shape id="_x0000_i1041" type="#_x0000_t75" style="width:9.75pt;height:11.25pt" o:ole="" fillcolor="window">
            <v:imagedata r:id="rId40" o:title=""/>
          </v:shape>
          <o:OLEObject Type="Embed" ProgID="Equation.3" ShapeID="_x0000_i1041" DrawAspect="Content" ObjectID="_1420897382" r:id="rId41"/>
        </w:object>
      </w:r>
      <w:r w:rsidRPr="00A2119D">
        <w:rPr>
          <w:rFonts w:ascii="Arial" w:hAnsi="Arial" w:cs="Arial"/>
          <w:sz w:val="22"/>
          <w:szCs w:val="22"/>
        </w:rPr>
        <w:t xml:space="preserve">. А  з іншого боку, випромінювання можна розглядати як потік частинок </w:t>
      </w:r>
      <w:r w:rsidRPr="00A2119D">
        <w:rPr>
          <w:rFonts w:ascii="Arial" w:hAnsi="Arial" w:cs="Arial"/>
          <w:sz w:val="22"/>
          <w:szCs w:val="22"/>
        </w:rPr>
        <w:sym w:font="Symbol" w:char="F02D"/>
      </w:r>
      <w:r w:rsidRPr="00A2119D">
        <w:rPr>
          <w:rFonts w:ascii="Arial" w:hAnsi="Arial" w:cs="Arial"/>
          <w:sz w:val="22"/>
          <w:szCs w:val="22"/>
        </w:rPr>
        <w:t xml:space="preserve"> фотонів з енергією </w:t>
      </w:r>
      <w:r w:rsidRPr="00A2119D">
        <w:rPr>
          <w:rFonts w:ascii="Arial" w:hAnsi="Arial" w:cs="Arial"/>
          <w:position w:val="-6"/>
          <w:sz w:val="22"/>
          <w:szCs w:val="22"/>
        </w:rPr>
        <w:object w:dxaOrig="380" w:dyaOrig="279">
          <v:shape id="_x0000_i1042" type="#_x0000_t75" style="width:18.75pt;height:14.25pt" o:ole="" fillcolor="window">
            <v:imagedata r:id="rId42" o:title=""/>
          </v:shape>
          <o:OLEObject Type="Embed" ProgID="Equation.3" ShapeID="_x0000_i1042" DrawAspect="Content" ObjectID="_1420897383" r:id="rId43"/>
        </w:object>
      </w:r>
      <w:r w:rsidRPr="00A2119D">
        <w:rPr>
          <w:rFonts w:ascii="Arial" w:hAnsi="Arial" w:cs="Arial"/>
          <w:sz w:val="22"/>
          <w:szCs w:val="22"/>
        </w:rPr>
        <w:t>.</w:t>
      </w:r>
    </w:p>
    <w:p w:rsidR="00C97286" w:rsidRPr="00A2119D" w:rsidRDefault="00C97286" w:rsidP="00C97286">
      <w:pPr>
        <w:ind w:firstLine="720"/>
        <w:jc w:val="both"/>
        <w:rPr>
          <w:rFonts w:ascii="Arial" w:hAnsi="Arial" w:cs="Arial"/>
          <w:sz w:val="22"/>
          <w:szCs w:val="22"/>
        </w:rPr>
      </w:pPr>
      <w:r w:rsidRPr="00A2119D">
        <w:rPr>
          <w:rFonts w:ascii="Arial" w:hAnsi="Arial" w:cs="Arial"/>
          <w:sz w:val="22"/>
          <w:szCs w:val="22"/>
        </w:rPr>
        <w:t xml:space="preserve">Закон Ейнштейна говорить про те, що енергія фотона </w:t>
      </w:r>
      <w:r w:rsidRPr="00A2119D">
        <w:rPr>
          <w:rFonts w:ascii="Arial" w:hAnsi="Arial" w:cs="Arial"/>
          <w:position w:val="-6"/>
          <w:sz w:val="22"/>
          <w:szCs w:val="22"/>
        </w:rPr>
        <w:object w:dxaOrig="380" w:dyaOrig="279">
          <v:shape id="_x0000_i1043" type="#_x0000_t75" style="width:18.75pt;height:14.25pt" o:ole="" fillcolor="window">
            <v:imagedata r:id="rId44" o:title=""/>
          </v:shape>
          <o:OLEObject Type="Embed" ProgID="Equation.3" ShapeID="_x0000_i1043" DrawAspect="Content" ObjectID="_1420897384" r:id="rId45"/>
        </w:object>
      </w:r>
      <w:r w:rsidRPr="00A2119D">
        <w:rPr>
          <w:rFonts w:ascii="Arial" w:hAnsi="Arial" w:cs="Arial"/>
          <w:sz w:val="22"/>
          <w:szCs w:val="22"/>
        </w:rPr>
        <w:t xml:space="preserve"> передається електрону, що витрачає на вихід з фотокатода енергію </w:t>
      </w:r>
      <w:r w:rsidRPr="00A2119D">
        <w:rPr>
          <w:rFonts w:ascii="Arial" w:hAnsi="Arial" w:cs="Arial"/>
          <w:position w:val="-12"/>
          <w:sz w:val="22"/>
          <w:szCs w:val="22"/>
        </w:rPr>
        <w:object w:dxaOrig="360" w:dyaOrig="360">
          <v:shape id="_x0000_i1044" type="#_x0000_t75" style="width:18pt;height:18pt" o:ole="" fillcolor="window">
            <v:imagedata r:id="rId46" o:title=""/>
          </v:shape>
          <o:OLEObject Type="Embed" ProgID="Equation.3" ShapeID="_x0000_i1044" DrawAspect="Content" ObjectID="_1420897385" r:id="rId47"/>
        </w:object>
      </w:r>
      <w:r w:rsidRPr="00A2119D">
        <w:rPr>
          <w:rFonts w:ascii="Arial" w:hAnsi="Arial" w:cs="Arial"/>
          <w:sz w:val="22"/>
          <w:szCs w:val="22"/>
        </w:rPr>
        <w:t xml:space="preserve">, а різниця </w:t>
      </w:r>
      <w:r w:rsidRPr="00A2119D">
        <w:rPr>
          <w:rFonts w:ascii="Arial" w:hAnsi="Arial" w:cs="Arial"/>
          <w:position w:val="-12"/>
          <w:sz w:val="22"/>
          <w:szCs w:val="22"/>
        </w:rPr>
        <w:object w:dxaOrig="900" w:dyaOrig="360">
          <v:shape id="_x0000_i1045" type="#_x0000_t75" style="width:45pt;height:18pt" o:ole="" fillcolor="window">
            <v:imagedata r:id="rId48" o:title=""/>
          </v:shape>
          <o:OLEObject Type="Embed" ProgID="Equation.3" ShapeID="_x0000_i1045" DrawAspect="Content" ObjectID="_1420897386" r:id="rId49"/>
        </w:object>
      </w:r>
      <w:r w:rsidRPr="00A2119D">
        <w:rPr>
          <w:rFonts w:ascii="Arial" w:hAnsi="Arial" w:cs="Arial"/>
          <w:sz w:val="22"/>
          <w:szCs w:val="22"/>
        </w:rPr>
        <w:t xml:space="preserve"> є енергією електрона, що вилетів.</w:t>
      </w:r>
    </w:p>
    <w:p w:rsidR="00C97286" w:rsidRPr="00A2119D" w:rsidRDefault="00C97286" w:rsidP="00C97286">
      <w:pPr>
        <w:ind w:firstLine="720"/>
        <w:jc w:val="both"/>
        <w:rPr>
          <w:rFonts w:ascii="Arial" w:hAnsi="Arial" w:cs="Arial"/>
          <w:sz w:val="22"/>
          <w:szCs w:val="22"/>
        </w:rPr>
      </w:pPr>
      <w:r w:rsidRPr="00A2119D">
        <w:rPr>
          <w:rFonts w:ascii="Arial" w:hAnsi="Arial" w:cs="Arial"/>
          <w:sz w:val="22"/>
          <w:szCs w:val="22"/>
        </w:rPr>
        <w:t xml:space="preserve">3. Для  зовнішнього фотоефекту існує так звана </w:t>
      </w:r>
      <w:r w:rsidRPr="00A2119D">
        <w:rPr>
          <w:rFonts w:ascii="Arial" w:hAnsi="Arial" w:cs="Arial"/>
          <w:i/>
          <w:sz w:val="22"/>
          <w:szCs w:val="22"/>
        </w:rPr>
        <w:t>червона</w:t>
      </w:r>
      <w:r w:rsidRPr="00A2119D">
        <w:rPr>
          <w:rFonts w:ascii="Arial" w:hAnsi="Arial" w:cs="Arial"/>
          <w:sz w:val="22"/>
          <w:szCs w:val="22"/>
        </w:rPr>
        <w:t xml:space="preserve">, або </w:t>
      </w:r>
      <w:r w:rsidRPr="00A2119D">
        <w:rPr>
          <w:rFonts w:ascii="Arial" w:hAnsi="Arial" w:cs="Arial"/>
          <w:i/>
          <w:sz w:val="22"/>
          <w:szCs w:val="22"/>
        </w:rPr>
        <w:t>довгохвильова</w:t>
      </w:r>
      <w:r w:rsidRPr="00A2119D">
        <w:rPr>
          <w:rFonts w:ascii="Arial" w:hAnsi="Arial" w:cs="Arial"/>
          <w:sz w:val="22"/>
          <w:szCs w:val="22"/>
        </w:rPr>
        <w:t xml:space="preserve">, </w:t>
      </w:r>
      <w:r w:rsidRPr="00A2119D">
        <w:rPr>
          <w:rFonts w:ascii="Arial" w:hAnsi="Arial" w:cs="Arial"/>
          <w:i/>
          <w:sz w:val="22"/>
          <w:szCs w:val="22"/>
        </w:rPr>
        <w:t>межа.</w:t>
      </w:r>
      <w:r w:rsidRPr="00A2119D">
        <w:rPr>
          <w:rFonts w:ascii="Arial" w:hAnsi="Arial" w:cs="Arial"/>
          <w:sz w:val="22"/>
          <w:szCs w:val="22"/>
        </w:rPr>
        <w:t xml:space="preserve"> Якщо зменшувати частоту </w:t>
      </w:r>
      <w:r w:rsidRPr="00A2119D">
        <w:rPr>
          <w:rFonts w:ascii="Arial" w:hAnsi="Arial" w:cs="Arial"/>
          <w:position w:val="-6"/>
          <w:sz w:val="22"/>
          <w:szCs w:val="22"/>
        </w:rPr>
        <w:object w:dxaOrig="200" w:dyaOrig="220">
          <v:shape id="_x0000_i1046" type="#_x0000_t75" style="width:9.75pt;height:11.25pt" o:ole="" fillcolor="window">
            <v:imagedata r:id="rId50" o:title=""/>
          </v:shape>
          <o:OLEObject Type="Embed" ProgID="Equation.3" ShapeID="_x0000_i1046" DrawAspect="Content" ObjectID="_1420897387" r:id="rId51"/>
        </w:object>
      </w:r>
      <w:r w:rsidRPr="00A2119D">
        <w:rPr>
          <w:rFonts w:ascii="Arial" w:hAnsi="Arial" w:cs="Arial"/>
          <w:sz w:val="22"/>
          <w:szCs w:val="22"/>
        </w:rPr>
        <w:t xml:space="preserve">, то при деякій частоті </w:t>
      </w:r>
      <w:r w:rsidRPr="00A2119D">
        <w:rPr>
          <w:rFonts w:ascii="Arial" w:hAnsi="Arial" w:cs="Arial"/>
          <w:position w:val="-12"/>
          <w:sz w:val="22"/>
          <w:szCs w:val="22"/>
        </w:rPr>
        <w:object w:dxaOrig="260" w:dyaOrig="360">
          <v:shape id="_x0000_i1047" type="#_x0000_t75" style="width:12.75pt;height:18pt" o:ole="" fillcolor="window">
            <v:imagedata r:id="rId52" o:title=""/>
          </v:shape>
          <o:OLEObject Type="Embed" ProgID="Equation.3" ShapeID="_x0000_i1047" DrawAspect="Content" ObjectID="_1420897388" r:id="rId53"/>
        </w:object>
      </w:r>
      <w:r w:rsidRPr="00A2119D">
        <w:rPr>
          <w:rFonts w:ascii="Arial" w:hAnsi="Arial" w:cs="Arial"/>
          <w:sz w:val="22"/>
          <w:szCs w:val="22"/>
        </w:rPr>
        <w:t xml:space="preserve"> фотоелектронна емісія припиняється, тому що на цій частоті </w:t>
      </w:r>
      <w:r w:rsidRPr="00A2119D">
        <w:rPr>
          <w:rFonts w:ascii="Arial" w:hAnsi="Arial" w:cs="Arial"/>
          <w:position w:val="-12"/>
          <w:sz w:val="22"/>
          <w:szCs w:val="22"/>
        </w:rPr>
        <w:object w:dxaOrig="1020" w:dyaOrig="360">
          <v:shape id="_x0000_i1048" type="#_x0000_t75" style="width:51pt;height:18pt" o:ole="" fillcolor="window">
            <v:imagedata r:id="rId54" o:title=""/>
          </v:shape>
          <o:OLEObject Type="Embed" ProgID="Equation.3" ShapeID="_x0000_i1048" DrawAspect="Content" ObjectID="_1420897389" r:id="rId55"/>
        </w:object>
      </w:r>
      <w:r w:rsidRPr="00A2119D">
        <w:rPr>
          <w:rFonts w:ascii="Arial" w:hAnsi="Arial" w:cs="Arial"/>
          <w:sz w:val="22"/>
          <w:szCs w:val="22"/>
        </w:rPr>
        <w:t xml:space="preserve"> і енергія фотоелектронів стає  нульовою. Частоті </w:t>
      </w:r>
      <w:r w:rsidRPr="00A2119D">
        <w:rPr>
          <w:rFonts w:ascii="Arial" w:hAnsi="Arial" w:cs="Arial"/>
          <w:position w:val="-12"/>
          <w:sz w:val="22"/>
          <w:szCs w:val="22"/>
        </w:rPr>
        <w:object w:dxaOrig="279" w:dyaOrig="360">
          <v:shape id="_x0000_i1049" type="#_x0000_t75" style="width:14.25pt;height:18pt" o:ole="" fillcolor="window">
            <v:imagedata r:id="rId56" o:title=""/>
          </v:shape>
          <o:OLEObject Type="Embed" ProgID="Equation.3" ShapeID="_x0000_i1049" DrawAspect="Content" ObjectID="_1420897390" r:id="rId57"/>
        </w:object>
      </w:r>
      <w:r w:rsidRPr="00A2119D">
        <w:rPr>
          <w:rFonts w:ascii="Arial" w:hAnsi="Arial" w:cs="Arial"/>
          <w:sz w:val="22"/>
          <w:szCs w:val="22"/>
        </w:rPr>
        <w:t xml:space="preserve">відповідає довжина хвилі </w:t>
      </w:r>
      <w:r w:rsidRPr="00A2119D">
        <w:rPr>
          <w:rFonts w:ascii="Arial" w:hAnsi="Arial" w:cs="Arial"/>
          <w:position w:val="-12"/>
          <w:sz w:val="22"/>
          <w:szCs w:val="22"/>
        </w:rPr>
        <w:object w:dxaOrig="1100" w:dyaOrig="360">
          <v:shape id="_x0000_i1050" type="#_x0000_t75" style="width:54.75pt;height:18pt" o:ole="" fillcolor="window">
            <v:imagedata r:id="rId58" o:title=""/>
          </v:shape>
          <o:OLEObject Type="Embed" ProgID="Equation.3" ShapeID="_x0000_i1050" DrawAspect="Content" ObjectID="_1420897391" r:id="rId59"/>
        </w:object>
      </w:r>
      <w:r w:rsidRPr="00A2119D">
        <w:rPr>
          <w:rFonts w:ascii="Arial" w:hAnsi="Arial" w:cs="Arial"/>
          <w:sz w:val="22"/>
          <w:szCs w:val="22"/>
        </w:rPr>
        <w:t xml:space="preserve">, де </w:t>
      </w:r>
      <w:r w:rsidRPr="00A2119D">
        <w:rPr>
          <w:rFonts w:ascii="Arial" w:hAnsi="Arial" w:cs="Arial"/>
          <w:position w:val="-6"/>
          <w:sz w:val="22"/>
          <w:szCs w:val="22"/>
        </w:rPr>
        <w:object w:dxaOrig="1060" w:dyaOrig="320">
          <v:shape id="_x0000_i1051" type="#_x0000_t75" style="width:53.25pt;height:15.75pt" o:ole="" fillcolor="window">
            <v:imagedata r:id="rId60" o:title=""/>
          </v:shape>
          <o:OLEObject Type="Embed" ProgID="Equation.3" ShapeID="_x0000_i1051" DrawAspect="Content" ObjectID="_1420897392" r:id="rId61"/>
        </w:object>
      </w:r>
      <w:r w:rsidRPr="00A2119D">
        <w:rPr>
          <w:rFonts w:ascii="Arial" w:hAnsi="Arial" w:cs="Arial"/>
          <w:sz w:val="22"/>
          <w:szCs w:val="22"/>
        </w:rPr>
        <w:t xml:space="preserve">м/с. При </w:t>
      </w:r>
      <w:r w:rsidRPr="00A2119D">
        <w:rPr>
          <w:rFonts w:ascii="Arial" w:hAnsi="Arial" w:cs="Arial"/>
          <w:position w:val="-12"/>
          <w:sz w:val="22"/>
          <w:szCs w:val="22"/>
        </w:rPr>
        <w:object w:dxaOrig="639" w:dyaOrig="360">
          <v:shape id="_x0000_i1052" type="#_x0000_t75" style="width:32.25pt;height:18pt" o:ole="" fillcolor="window">
            <v:imagedata r:id="rId62" o:title=""/>
          </v:shape>
          <o:OLEObject Type="Embed" ProgID="Equation.3" ShapeID="_x0000_i1052" DrawAspect="Content" ObjectID="_1420897393" r:id="rId63"/>
        </w:object>
      </w:r>
      <w:r w:rsidRPr="00A2119D">
        <w:rPr>
          <w:rFonts w:ascii="Arial" w:hAnsi="Arial" w:cs="Arial"/>
          <w:sz w:val="22"/>
          <w:szCs w:val="22"/>
        </w:rPr>
        <w:t xml:space="preserve"> або </w:t>
      </w:r>
      <w:r w:rsidRPr="00A2119D">
        <w:rPr>
          <w:rFonts w:ascii="Arial" w:hAnsi="Arial" w:cs="Arial"/>
          <w:position w:val="-12"/>
          <w:sz w:val="22"/>
          <w:szCs w:val="22"/>
        </w:rPr>
        <w:object w:dxaOrig="680" w:dyaOrig="360">
          <v:shape id="_x0000_i1053" type="#_x0000_t75" style="width:33.75pt;height:18pt" o:ole="" fillcolor="window">
            <v:imagedata r:id="rId64" o:title=""/>
          </v:shape>
          <o:OLEObject Type="Embed" ProgID="Equation.3" ShapeID="_x0000_i1053" DrawAspect="Content" ObjectID="_1420897394" r:id="rId65"/>
        </w:object>
      </w:r>
      <w:r w:rsidRPr="00A2119D">
        <w:rPr>
          <w:rFonts w:ascii="Arial" w:hAnsi="Arial" w:cs="Arial"/>
          <w:sz w:val="22"/>
          <w:szCs w:val="22"/>
        </w:rPr>
        <w:t xml:space="preserve">фотоелектронної емісії бути не може, тому що </w:t>
      </w:r>
      <w:r w:rsidRPr="00A2119D">
        <w:rPr>
          <w:rFonts w:ascii="Arial" w:hAnsi="Arial" w:cs="Arial"/>
          <w:position w:val="-12"/>
          <w:sz w:val="22"/>
          <w:szCs w:val="22"/>
        </w:rPr>
        <w:object w:dxaOrig="980" w:dyaOrig="360">
          <v:shape id="_x0000_i1054" type="#_x0000_t75" style="width:48.75pt;height:18pt" o:ole="" fillcolor="window">
            <v:imagedata r:id="rId66" o:title=""/>
          </v:shape>
          <o:OLEObject Type="Embed" ProgID="Equation.3" ShapeID="_x0000_i1054" DrawAspect="Content" ObjectID="_1420897395" r:id="rId67"/>
        </w:object>
      </w:r>
      <w:r w:rsidRPr="00A2119D">
        <w:rPr>
          <w:rFonts w:ascii="Arial" w:hAnsi="Arial" w:cs="Arial"/>
          <w:sz w:val="22"/>
          <w:szCs w:val="22"/>
        </w:rPr>
        <w:t>, тобто енергій фотона недостатньо навіть для здійснення роботи виходу.</w:t>
      </w:r>
    </w:p>
    <w:p w:rsidR="00C97286" w:rsidRPr="00A2119D" w:rsidRDefault="00C97286" w:rsidP="00C97286">
      <w:pPr>
        <w:pStyle w:val="a3"/>
        <w:rPr>
          <w:rFonts w:ascii="Arial" w:hAnsi="Arial" w:cs="Arial"/>
          <w:sz w:val="22"/>
          <w:szCs w:val="22"/>
        </w:rPr>
      </w:pPr>
      <w:r w:rsidRPr="00A2119D">
        <w:rPr>
          <w:rFonts w:ascii="Arial" w:hAnsi="Arial" w:cs="Arial"/>
          <w:sz w:val="22"/>
          <w:szCs w:val="22"/>
        </w:rPr>
        <w:t>4.Для фотоефекту характерна мала інерційність. Фотострум запізнюється по відношенню до випромінювання всього на декілька наносекунд.</w:t>
      </w:r>
    </w:p>
    <w:p w:rsidR="00C97286" w:rsidRPr="00A2119D" w:rsidRDefault="00C97286" w:rsidP="00C97286">
      <w:pPr>
        <w:ind w:firstLine="720"/>
        <w:jc w:val="both"/>
        <w:rPr>
          <w:rFonts w:ascii="Arial" w:hAnsi="Arial" w:cs="Arial"/>
          <w:sz w:val="22"/>
          <w:szCs w:val="22"/>
        </w:rPr>
      </w:pPr>
      <w:r w:rsidRPr="00A2119D">
        <w:rPr>
          <w:rFonts w:ascii="Arial" w:hAnsi="Arial" w:cs="Arial"/>
          <w:sz w:val="22"/>
          <w:szCs w:val="22"/>
        </w:rPr>
        <w:t xml:space="preserve">Фотокатоди іноді характеризуються відношенням числа фотоелектронів до числа фотонів, що викликали емісію. Цей параметр отримав назву квантового виходу електронів. Якби кожний фотон викликав вихід одного електрона, то квантовий вихід дорівнював би одиниці. Але більша частина фотонів не приймає участі у створенні фотоструму: частина фотонів має довжину хвилі більшу </w:t>
      </w:r>
      <w:r w:rsidRPr="00A2119D">
        <w:rPr>
          <w:rFonts w:ascii="Arial" w:hAnsi="Arial" w:cs="Arial"/>
          <w:position w:val="-12"/>
          <w:sz w:val="22"/>
          <w:szCs w:val="22"/>
        </w:rPr>
        <w:object w:dxaOrig="279" w:dyaOrig="360">
          <v:shape id="_x0000_i1055" type="#_x0000_t75" style="width:14.25pt;height:18pt" o:ole="" fillcolor="window">
            <v:imagedata r:id="rId68" o:title=""/>
          </v:shape>
          <o:OLEObject Type="Embed" ProgID="Equation.3" ShapeID="_x0000_i1055" DrawAspect="Content" ObjectID="_1420897396" r:id="rId69"/>
        </w:object>
      </w:r>
      <w:r w:rsidRPr="00A2119D">
        <w:rPr>
          <w:rFonts w:ascii="Arial" w:hAnsi="Arial" w:cs="Arial"/>
          <w:sz w:val="22"/>
          <w:szCs w:val="22"/>
        </w:rPr>
        <w:t>, частина проникає глибоко в катод і розсіює там свою енергію, нарешті, частина фотонів відбивається від поверхні катода. Звичайно квантовий вихід не перевищує 2%.</w:t>
      </w:r>
    </w:p>
    <w:p w:rsidR="00C97286" w:rsidRPr="00A2119D" w:rsidRDefault="00C97286" w:rsidP="00C97286">
      <w:pPr>
        <w:ind w:firstLine="720"/>
        <w:jc w:val="both"/>
        <w:rPr>
          <w:rFonts w:ascii="Arial" w:hAnsi="Arial" w:cs="Arial"/>
          <w:sz w:val="22"/>
          <w:szCs w:val="22"/>
        </w:rPr>
      </w:pPr>
      <w:r w:rsidRPr="00A2119D">
        <w:rPr>
          <w:rFonts w:ascii="Arial" w:hAnsi="Arial" w:cs="Arial"/>
          <w:sz w:val="22"/>
          <w:szCs w:val="22"/>
        </w:rPr>
        <w:t xml:space="preserve">Робота виходу </w:t>
      </w:r>
      <w:r w:rsidRPr="00A2119D">
        <w:rPr>
          <w:rFonts w:ascii="Arial" w:hAnsi="Arial" w:cs="Arial"/>
          <w:position w:val="-12"/>
          <w:sz w:val="22"/>
          <w:szCs w:val="22"/>
        </w:rPr>
        <w:object w:dxaOrig="360" w:dyaOrig="360">
          <v:shape id="_x0000_i1056" type="#_x0000_t75" style="width:18pt;height:18pt" o:ole="" fillcolor="window">
            <v:imagedata r:id="rId70" o:title=""/>
          </v:shape>
          <o:OLEObject Type="Embed" ProgID="Equation.3" ShapeID="_x0000_i1056" DrawAspect="Content" ObjectID="_1420897397" r:id="rId71"/>
        </w:object>
      </w:r>
      <w:r w:rsidRPr="00A2119D">
        <w:rPr>
          <w:rFonts w:ascii="Arial" w:hAnsi="Arial" w:cs="Arial"/>
          <w:sz w:val="22"/>
          <w:szCs w:val="22"/>
        </w:rPr>
        <w:t xml:space="preserve"> і гранична довжина хвилі </w:t>
      </w:r>
      <w:r w:rsidRPr="00A2119D">
        <w:rPr>
          <w:rFonts w:ascii="Arial" w:hAnsi="Arial" w:cs="Arial"/>
          <w:position w:val="-12"/>
          <w:sz w:val="22"/>
          <w:szCs w:val="22"/>
        </w:rPr>
        <w:object w:dxaOrig="279" w:dyaOrig="360">
          <v:shape id="_x0000_i1057" type="#_x0000_t75" style="width:14.25pt;height:18pt" o:ole="" fillcolor="window">
            <v:imagedata r:id="rId72" o:title=""/>
          </v:shape>
          <o:OLEObject Type="Embed" ProgID="Equation.3" ShapeID="_x0000_i1057" DrawAspect="Content" ObjectID="_1420897398" r:id="rId73"/>
        </w:object>
      </w:r>
      <w:r w:rsidRPr="00A2119D">
        <w:rPr>
          <w:rFonts w:ascii="Arial" w:hAnsi="Arial" w:cs="Arial"/>
          <w:sz w:val="22"/>
          <w:szCs w:val="22"/>
        </w:rPr>
        <w:t xml:space="preserve"> для </w:t>
      </w:r>
      <w:r>
        <w:rPr>
          <w:rFonts w:ascii="Arial" w:hAnsi="Arial" w:cs="Arial"/>
          <w:sz w:val="22"/>
          <w:szCs w:val="22"/>
        </w:rPr>
        <w:t>деяких речовин</w:t>
      </w:r>
      <w:r w:rsidRPr="00A2119D">
        <w:rPr>
          <w:rFonts w:ascii="Arial" w:hAnsi="Arial" w:cs="Arial"/>
          <w:sz w:val="22"/>
          <w:szCs w:val="22"/>
        </w:rPr>
        <w:t xml:space="preserve"> наведені нижче</w:t>
      </w:r>
    </w:p>
    <w:p w:rsidR="00C97286" w:rsidRPr="00A2119D" w:rsidRDefault="00C97286" w:rsidP="00C97286">
      <w:pPr>
        <w:ind w:firstLine="720"/>
        <w:jc w:val="both"/>
        <w:rPr>
          <w:rFonts w:ascii="Arial" w:hAnsi="Arial" w:cs="Arial"/>
          <w:sz w:val="22"/>
          <w:szCs w:val="22"/>
        </w:rPr>
      </w:pPr>
    </w:p>
    <w:p w:rsidR="00C97286" w:rsidRPr="00A2119D" w:rsidRDefault="00C97286" w:rsidP="00C97286">
      <w:pPr>
        <w:ind w:firstLine="720"/>
        <w:jc w:val="both"/>
        <w:rPr>
          <w:rFonts w:ascii="Arial" w:hAnsi="Arial" w:cs="Arial"/>
          <w:sz w:val="22"/>
          <w:szCs w:val="22"/>
        </w:rPr>
      </w:pPr>
    </w:p>
    <w:p w:rsidR="00C97286" w:rsidRPr="00A2119D" w:rsidRDefault="00C97286" w:rsidP="00C97286">
      <w:pPr>
        <w:jc w:val="both"/>
        <w:rPr>
          <w:rFonts w:ascii="Arial" w:hAnsi="Arial" w:cs="Arial"/>
          <w:sz w:val="22"/>
          <w:szCs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6"/>
        <w:gridCol w:w="1247"/>
        <w:gridCol w:w="1191"/>
        <w:gridCol w:w="1247"/>
        <w:gridCol w:w="1247"/>
        <w:gridCol w:w="1247"/>
      </w:tblGrid>
      <w:tr w:rsidR="00C97286" w:rsidRPr="00A2119D" w:rsidTr="00390B65">
        <w:trPr>
          <w:jc w:val="center"/>
        </w:trPr>
        <w:tc>
          <w:tcPr>
            <w:tcW w:w="1706" w:type="dxa"/>
          </w:tcPr>
          <w:p w:rsidR="00C97286" w:rsidRPr="00A2119D" w:rsidRDefault="00C97286" w:rsidP="00390B65">
            <w:pPr>
              <w:jc w:val="both"/>
              <w:rPr>
                <w:rFonts w:ascii="Arial" w:hAnsi="Arial" w:cs="Arial"/>
                <w:szCs w:val="22"/>
              </w:rPr>
            </w:pPr>
            <w:r>
              <w:rPr>
                <w:rFonts w:ascii="Arial" w:hAnsi="Arial" w:cs="Arial"/>
                <w:sz w:val="22"/>
                <w:szCs w:val="22"/>
              </w:rPr>
              <w:t>Речовина</w:t>
            </w:r>
          </w:p>
        </w:tc>
        <w:tc>
          <w:tcPr>
            <w:tcW w:w="1247" w:type="dxa"/>
          </w:tcPr>
          <w:p w:rsidR="00C97286" w:rsidRPr="00A2119D" w:rsidRDefault="00C97286" w:rsidP="00390B65">
            <w:pPr>
              <w:jc w:val="both"/>
              <w:rPr>
                <w:rFonts w:ascii="Arial" w:hAnsi="Arial" w:cs="Arial"/>
                <w:szCs w:val="22"/>
              </w:rPr>
            </w:pPr>
            <w:r w:rsidRPr="00A2119D">
              <w:rPr>
                <w:rFonts w:ascii="Arial" w:hAnsi="Arial" w:cs="Arial"/>
                <w:sz w:val="22"/>
                <w:szCs w:val="22"/>
              </w:rPr>
              <w:t>Ce</w:t>
            </w:r>
          </w:p>
        </w:tc>
        <w:tc>
          <w:tcPr>
            <w:tcW w:w="1191" w:type="dxa"/>
          </w:tcPr>
          <w:p w:rsidR="00C97286" w:rsidRPr="00A2119D" w:rsidRDefault="00C97286" w:rsidP="00390B65">
            <w:pPr>
              <w:jc w:val="both"/>
              <w:rPr>
                <w:rFonts w:ascii="Arial" w:hAnsi="Arial" w:cs="Arial"/>
                <w:szCs w:val="22"/>
              </w:rPr>
            </w:pPr>
            <w:r w:rsidRPr="00A2119D">
              <w:rPr>
                <w:rFonts w:ascii="Arial" w:hAnsi="Arial" w:cs="Arial"/>
                <w:sz w:val="22"/>
                <w:szCs w:val="22"/>
              </w:rPr>
              <w:t>K</w:t>
            </w:r>
          </w:p>
        </w:tc>
        <w:tc>
          <w:tcPr>
            <w:tcW w:w="1247" w:type="dxa"/>
          </w:tcPr>
          <w:p w:rsidR="00C97286" w:rsidRPr="00A2119D" w:rsidRDefault="00C97286" w:rsidP="00390B65">
            <w:pPr>
              <w:jc w:val="both"/>
              <w:rPr>
                <w:rFonts w:ascii="Arial" w:hAnsi="Arial" w:cs="Arial"/>
                <w:szCs w:val="22"/>
              </w:rPr>
            </w:pPr>
            <w:r w:rsidRPr="00A2119D">
              <w:rPr>
                <w:rFonts w:ascii="Arial" w:hAnsi="Arial" w:cs="Arial"/>
                <w:sz w:val="22"/>
                <w:szCs w:val="22"/>
              </w:rPr>
              <w:t>Sb</w:t>
            </w:r>
          </w:p>
        </w:tc>
        <w:tc>
          <w:tcPr>
            <w:tcW w:w="1247" w:type="dxa"/>
          </w:tcPr>
          <w:p w:rsidR="00C97286" w:rsidRPr="00A2119D" w:rsidRDefault="00C97286" w:rsidP="00390B65">
            <w:pPr>
              <w:jc w:val="both"/>
              <w:rPr>
                <w:rFonts w:ascii="Arial" w:hAnsi="Arial" w:cs="Arial"/>
                <w:szCs w:val="22"/>
              </w:rPr>
            </w:pPr>
            <w:r w:rsidRPr="00A2119D">
              <w:rPr>
                <w:rFonts w:ascii="Arial" w:hAnsi="Arial" w:cs="Arial"/>
                <w:sz w:val="22"/>
                <w:szCs w:val="22"/>
              </w:rPr>
              <w:t>Ge</w:t>
            </w:r>
          </w:p>
        </w:tc>
        <w:tc>
          <w:tcPr>
            <w:tcW w:w="1247" w:type="dxa"/>
          </w:tcPr>
          <w:p w:rsidR="00C97286" w:rsidRPr="00A2119D" w:rsidRDefault="00C97286" w:rsidP="00390B65">
            <w:pPr>
              <w:jc w:val="both"/>
              <w:rPr>
                <w:rFonts w:ascii="Arial" w:hAnsi="Arial" w:cs="Arial"/>
                <w:szCs w:val="22"/>
              </w:rPr>
            </w:pPr>
            <w:r w:rsidRPr="00A2119D">
              <w:rPr>
                <w:rFonts w:ascii="Arial" w:hAnsi="Arial" w:cs="Arial"/>
                <w:sz w:val="22"/>
                <w:szCs w:val="22"/>
              </w:rPr>
              <w:t>Si</w:t>
            </w:r>
          </w:p>
        </w:tc>
      </w:tr>
      <w:bookmarkEnd w:id="0"/>
      <w:tr w:rsidR="00C97286" w:rsidRPr="00A2119D" w:rsidTr="00390B65">
        <w:trPr>
          <w:jc w:val="center"/>
        </w:trPr>
        <w:tc>
          <w:tcPr>
            <w:tcW w:w="1706" w:type="dxa"/>
          </w:tcPr>
          <w:p w:rsidR="00C97286" w:rsidRPr="00A2119D" w:rsidRDefault="00C97286" w:rsidP="00390B65">
            <w:pPr>
              <w:jc w:val="both"/>
              <w:rPr>
                <w:rFonts w:ascii="Arial" w:hAnsi="Arial" w:cs="Arial"/>
                <w:szCs w:val="22"/>
              </w:rPr>
            </w:pPr>
            <w:r w:rsidRPr="00A2119D">
              <w:rPr>
                <w:rFonts w:ascii="Arial" w:hAnsi="Arial" w:cs="Arial"/>
                <w:position w:val="-12"/>
                <w:sz w:val="22"/>
                <w:szCs w:val="22"/>
              </w:rPr>
              <w:object w:dxaOrig="320" w:dyaOrig="360">
                <v:shape id="_x0000_i1058" type="#_x0000_t75" style="width:15.75pt;height:18pt" o:ole="" fillcolor="window">
                  <v:imagedata r:id="rId74" o:title=""/>
                </v:shape>
                <o:OLEObject Type="Embed" ProgID="Equation.3" ShapeID="_x0000_i1058" DrawAspect="Content" ObjectID="_1420897399" r:id="rId75"/>
              </w:object>
            </w:r>
            <w:r w:rsidRPr="00A2119D">
              <w:rPr>
                <w:rFonts w:ascii="Arial" w:hAnsi="Arial" w:cs="Arial"/>
                <w:sz w:val="22"/>
                <w:szCs w:val="22"/>
              </w:rPr>
              <w:t>,еВ</w:t>
            </w:r>
          </w:p>
        </w:tc>
        <w:tc>
          <w:tcPr>
            <w:tcW w:w="1247" w:type="dxa"/>
          </w:tcPr>
          <w:p w:rsidR="00C97286" w:rsidRPr="00A2119D" w:rsidRDefault="00C97286" w:rsidP="00390B65">
            <w:pPr>
              <w:jc w:val="both"/>
              <w:rPr>
                <w:rFonts w:ascii="Arial" w:hAnsi="Arial" w:cs="Arial"/>
                <w:szCs w:val="22"/>
              </w:rPr>
            </w:pPr>
            <w:r w:rsidRPr="00A2119D">
              <w:rPr>
                <w:rFonts w:ascii="Arial" w:hAnsi="Arial" w:cs="Arial"/>
                <w:sz w:val="22"/>
                <w:szCs w:val="22"/>
              </w:rPr>
              <w:t>1,9</w:t>
            </w:r>
          </w:p>
        </w:tc>
        <w:tc>
          <w:tcPr>
            <w:tcW w:w="1191" w:type="dxa"/>
          </w:tcPr>
          <w:p w:rsidR="00C97286" w:rsidRPr="00A2119D" w:rsidRDefault="00C97286" w:rsidP="00390B65">
            <w:pPr>
              <w:jc w:val="both"/>
              <w:rPr>
                <w:rFonts w:ascii="Arial" w:hAnsi="Arial" w:cs="Arial"/>
                <w:szCs w:val="22"/>
              </w:rPr>
            </w:pPr>
            <w:r w:rsidRPr="00A2119D">
              <w:rPr>
                <w:rFonts w:ascii="Arial" w:hAnsi="Arial" w:cs="Arial"/>
                <w:sz w:val="22"/>
                <w:szCs w:val="22"/>
              </w:rPr>
              <w:t>2,3</w:t>
            </w:r>
          </w:p>
        </w:tc>
        <w:tc>
          <w:tcPr>
            <w:tcW w:w="1247" w:type="dxa"/>
          </w:tcPr>
          <w:p w:rsidR="00C97286" w:rsidRPr="00A2119D" w:rsidRDefault="00C97286" w:rsidP="00390B65">
            <w:pPr>
              <w:jc w:val="both"/>
              <w:rPr>
                <w:rFonts w:ascii="Arial" w:hAnsi="Arial" w:cs="Arial"/>
                <w:szCs w:val="22"/>
              </w:rPr>
            </w:pPr>
            <w:r w:rsidRPr="00A2119D">
              <w:rPr>
                <w:rFonts w:ascii="Arial" w:hAnsi="Arial" w:cs="Arial"/>
                <w:sz w:val="22"/>
                <w:szCs w:val="22"/>
              </w:rPr>
              <w:t>4,0</w:t>
            </w:r>
          </w:p>
        </w:tc>
        <w:tc>
          <w:tcPr>
            <w:tcW w:w="1247" w:type="dxa"/>
          </w:tcPr>
          <w:p w:rsidR="00C97286" w:rsidRPr="00A2119D" w:rsidRDefault="00C97286" w:rsidP="00390B65">
            <w:pPr>
              <w:jc w:val="both"/>
              <w:rPr>
                <w:rFonts w:ascii="Arial" w:hAnsi="Arial" w:cs="Arial"/>
                <w:szCs w:val="22"/>
              </w:rPr>
            </w:pPr>
            <w:r w:rsidRPr="00A2119D">
              <w:rPr>
                <w:rFonts w:ascii="Arial" w:hAnsi="Arial" w:cs="Arial"/>
                <w:sz w:val="22"/>
                <w:szCs w:val="22"/>
              </w:rPr>
              <w:t>4,4</w:t>
            </w:r>
          </w:p>
        </w:tc>
        <w:tc>
          <w:tcPr>
            <w:tcW w:w="1247" w:type="dxa"/>
          </w:tcPr>
          <w:p w:rsidR="00C97286" w:rsidRPr="00A2119D" w:rsidRDefault="00C97286" w:rsidP="00390B65">
            <w:pPr>
              <w:jc w:val="both"/>
              <w:rPr>
                <w:rFonts w:ascii="Arial" w:hAnsi="Arial" w:cs="Arial"/>
                <w:szCs w:val="22"/>
              </w:rPr>
            </w:pPr>
            <w:r w:rsidRPr="00A2119D">
              <w:rPr>
                <w:rFonts w:ascii="Arial" w:hAnsi="Arial" w:cs="Arial"/>
                <w:sz w:val="22"/>
                <w:szCs w:val="22"/>
              </w:rPr>
              <w:t>4,8</w:t>
            </w:r>
          </w:p>
        </w:tc>
      </w:tr>
      <w:tr w:rsidR="00C97286" w:rsidRPr="00A2119D" w:rsidTr="00390B65">
        <w:trPr>
          <w:jc w:val="center"/>
        </w:trPr>
        <w:tc>
          <w:tcPr>
            <w:tcW w:w="1706" w:type="dxa"/>
          </w:tcPr>
          <w:p w:rsidR="00C97286" w:rsidRPr="00A2119D" w:rsidRDefault="00C97286" w:rsidP="00390B65">
            <w:pPr>
              <w:jc w:val="both"/>
              <w:rPr>
                <w:rFonts w:ascii="Arial" w:hAnsi="Arial" w:cs="Arial"/>
                <w:szCs w:val="22"/>
              </w:rPr>
            </w:pPr>
            <w:r w:rsidRPr="00A2119D">
              <w:rPr>
                <w:rFonts w:ascii="Arial" w:hAnsi="Arial" w:cs="Arial"/>
                <w:position w:val="-12"/>
                <w:sz w:val="22"/>
                <w:szCs w:val="22"/>
              </w:rPr>
              <w:object w:dxaOrig="279" w:dyaOrig="360">
                <v:shape id="_x0000_i1059" type="#_x0000_t75" style="width:14.25pt;height:18pt" o:ole="" fillcolor="window">
                  <v:imagedata r:id="rId68" o:title=""/>
                </v:shape>
                <o:OLEObject Type="Embed" ProgID="Equation.3" ShapeID="_x0000_i1059" DrawAspect="Content" ObjectID="_1420897400" r:id="rId76"/>
              </w:object>
            </w:r>
            <w:r w:rsidRPr="00A2119D">
              <w:rPr>
                <w:rFonts w:ascii="Arial" w:hAnsi="Arial" w:cs="Arial"/>
                <w:sz w:val="22"/>
                <w:szCs w:val="22"/>
              </w:rPr>
              <w:t>, мкм</w:t>
            </w:r>
          </w:p>
        </w:tc>
        <w:tc>
          <w:tcPr>
            <w:tcW w:w="1247" w:type="dxa"/>
          </w:tcPr>
          <w:p w:rsidR="00C97286" w:rsidRPr="00A2119D" w:rsidRDefault="00C97286" w:rsidP="00390B65">
            <w:pPr>
              <w:jc w:val="both"/>
              <w:rPr>
                <w:rFonts w:ascii="Arial" w:hAnsi="Arial" w:cs="Arial"/>
                <w:szCs w:val="22"/>
              </w:rPr>
            </w:pPr>
            <w:r w:rsidRPr="00A2119D">
              <w:rPr>
                <w:rFonts w:ascii="Arial" w:hAnsi="Arial" w:cs="Arial"/>
                <w:sz w:val="22"/>
                <w:szCs w:val="22"/>
              </w:rPr>
              <w:t>0,66</w:t>
            </w:r>
          </w:p>
        </w:tc>
        <w:tc>
          <w:tcPr>
            <w:tcW w:w="1191" w:type="dxa"/>
          </w:tcPr>
          <w:p w:rsidR="00C97286" w:rsidRPr="00A2119D" w:rsidRDefault="00C97286" w:rsidP="00390B65">
            <w:pPr>
              <w:jc w:val="both"/>
              <w:rPr>
                <w:rFonts w:ascii="Arial" w:hAnsi="Arial" w:cs="Arial"/>
                <w:szCs w:val="22"/>
              </w:rPr>
            </w:pPr>
            <w:r w:rsidRPr="00A2119D">
              <w:rPr>
                <w:rFonts w:ascii="Arial" w:hAnsi="Arial" w:cs="Arial"/>
                <w:sz w:val="22"/>
                <w:szCs w:val="22"/>
              </w:rPr>
              <w:t>0,55</w:t>
            </w:r>
          </w:p>
        </w:tc>
        <w:tc>
          <w:tcPr>
            <w:tcW w:w="1247" w:type="dxa"/>
          </w:tcPr>
          <w:p w:rsidR="00C97286" w:rsidRPr="00A2119D" w:rsidRDefault="00C97286" w:rsidP="00390B65">
            <w:pPr>
              <w:jc w:val="both"/>
              <w:rPr>
                <w:rFonts w:ascii="Arial" w:hAnsi="Arial" w:cs="Arial"/>
                <w:szCs w:val="22"/>
              </w:rPr>
            </w:pPr>
            <w:r w:rsidRPr="00A2119D">
              <w:rPr>
                <w:rFonts w:ascii="Arial" w:hAnsi="Arial" w:cs="Arial"/>
                <w:sz w:val="22"/>
                <w:szCs w:val="22"/>
              </w:rPr>
              <w:t>0,31</w:t>
            </w:r>
          </w:p>
        </w:tc>
        <w:tc>
          <w:tcPr>
            <w:tcW w:w="1247" w:type="dxa"/>
          </w:tcPr>
          <w:p w:rsidR="00C97286" w:rsidRPr="00A2119D" w:rsidRDefault="00C97286" w:rsidP="00390B65">
            <w:pPr>
              <w:jc w:val="both"/>
              <w:rPr>
                <w:rFonts w:ascii="Arial" w:hAnsi="Arial" w:cs="Arial"/>
                <w:szCs w:val="22"/>
              </w:rPr>
            </w:pPr>
            <w:r w:rsidRPr="00A2119D">
              <w:rPr>
                <w:rFonts w:ascii="Arial" w:hAnsi="Arial" w:cs="Arial"/>
                <w:sz w:val="22"/>
                <w:szCs w:val="22"/>
              </w:rPr>
              <w:t>0,28</w:t>
            </w:r>
          </w:p>
        </w:tc>
        <w:tc>
          <w:tcPr>
            <w:tcW w:w="1247" w:type="dxa"/>
          </w:tcPr>
          <w:p w:rsidR="00C97286" w:rsidRPr="00A2119D" w:rsidRDefault="00C97286" w:rsidP="00390B65">
            <w:pPr>
              <w:jc w:val="both"/>
              <w:rPr>
                <w:rFonts w:ascii="Arial" w:hAnsi="Arial" w:cs="Arial"/>
                <w:szCs w:val="22"/>
              </w:rPr>
            </w:pPr>
            <w:r>
              <w:rPr>
                <w:rFonts w:ascii="Arial" w:hAnsi="Arial" w:cs="Arial"/>
                <w:sz w:val="22"/>
                <w:szCs w:val="22"/>
              </w:rPr>
              <w:t>0,</w:t>
            </w:r>
            <w:r w:rsidRPr="00A2119D">
              <w:rPr>
                <w:rFonts w:ascii="Arial" w:hAnsi="Arial" w:cs="Arial"/>
                <w:sz w:val="22"/>
                <w:szCs w:val="22"/>
              </w:rPr>
              <w:t>21</w:t>
            </w:r>
          </w:p>
        </w:tc>
      </w:tr>
    </w:tbl>
    <w:p w:rsidR="00C97286" w:rsidRPr="00A2119D" w:rsidRDefault="00C97286" w:rsidP="00C97286">
      <w:pPr>
        <w:ind w:left="720"/>
        <w:jc w:val="both"/>
        <w:rPr>
          <w:rFonts w:ascii="Arial" w:hAnsi="Arial" w:cs="Arial"/>
          <w:sz w:val="22"/>
          <w:szCs w:val="22"/>
        </w:rPr>
      </w:pPr>
    </w:p>
    <w:p w:rsidR="00C97286" w:rsidRPr="00A2119D" w:rsidRDefault="00C97286" w:rsidP="00C97286">
      <w:pPr>
        <w:ind w:left="720"/>
        <w:jc w:val="both"/>
        <w:rPr>
          <w:rFonts w:ascii="Arial" w:hAnsi="Arial" w:cs="Arial"/>
          <w:sz w:val="22"/>
          <w:szCs w:val="22"/>
        </w:rPr>
      </w:pPr>
    </w:p>
    <w:p w:rsidR="00C97286" w:rsidRPr="00A2119D" w:rsidRDefault="00C97286" w:rsidP="00C97286">
      <w:pPr>
        <w:ind w:left="720"/>
        <w:jc w:val="both"/>
        <w:rPr>
          <w:rFonts w:ascii="Arial" w:hAnsi="Arial" w:cs="Arial"/>
          <w:sz w:val="22"/>
          <w:szCs w:val="22"/>
        </w:rPr>
      </w:pPr>
    </w:p>
    <w:p w:rsidR="00C97286" w:rsidRPr="00A2119D" w:rsidRDefault="00C97286" w:rsidP="00C97286">
      <w:pPr>
        <w:pStyle w:val="a3"/>
        <w:ind w:left="0" w:firstLine="540"/>
        <w:jc w:val="both"/>
        <w:rPr>
          <w:rFonts w:ascii="Arial" w:hAnsi="Arial" w:cs="Arial"/>
          <w:sz w:val="22"/>
          <w:szCs w:val="22"/>
        </w:rPr>
      </w:pPr>
      <w:r w:rsidRPr="00A2119D">
        <w:rPr>
          <w:rFonts w:ascii="Arial" w:hAnsi="Arial" w:cs="Arial"/>
          <w:sz w:val="22"/>
          <w:szCs w:val="22"/>
        </w:rPr>
        <w:t xml:space="preserve">Спектру видимого випромінювання відповідають довжини хвиль (0,38-0.78) мкм, і, як видно з наведених даних, частина променів може викликати фотоелектронну емісію лише з цезію і калію. Тому фотокатоди звичайно роблять не з чистого металу. Так, наприклад, широко застосовний оксидноцезієвий, що складається зі срібла, оксиду цезію та чистого цезію, має зменшену роботу виходу, і для нього </w:t>
      </w:r>
      <w:r w:rsidRPr="00A2119D">
        <w:rPr>
          <w:rFonts w:ascii="Arial" w:hAnsi="Arial" w:cs="Arial"/>
          <w:position w:val="-12"/>
          <w:sz w:val="22"/>
          <w:szCs w:val="22"/>
        </w:rPr>
        <w:object w:dxaOrig="1240" w:dyaOrig="360">
          <v:shape id="_x0000_i1060" type="#_x0000_t75" style="width:62.25pt;height:18pt" o:ole="" fillcolor="window">
            <v:imagedata r:id="rId77" o:title=""/>
          </v:shape>
          <o:OLEObject Type="Embed" ProgID="Equation.3" ShapeID="_x0000_i1060" DrawAspect="Content" ObjectID="_1420897401" r:id="rId78"/>
        </w:object>
      </w:r>
      <w:r w:rsidRPr="00A2119D">
        <w:rPr>
          <w:rFonts w:ascii="Arial" w:hAnsi="Arial" w:cs="Arial"/>
          <w:sz w:val="22"/>
          <w:szCs w:val="22"/>
        </w:rPr>
        <w:t>.</w:t>
      </w:r>
    </w:p>
    <w:p w:rsidR="00C97286" w:rsidRDefault="00C97286" w:rsidP="00C97286">
      <w:pPr>
        <w:pStyle w:val="a3"/>
        <w:ind w:left="0" w:firstLine="540"/>
        <w:jc w:val="both"/>
        <w:rPr>
          <w:rFonts w:ascii="Arial" w:hAnsi="Arial" w:cs="Arial"/>
          <w:sz w:val="22"/>
          <w:szCs w:val="22"/>
        </w:rPr>
      </w:pPr>
      <w:r w:rsidRPr="00A2119D">
        <w:rPr>
          <w:rFonts w:ascii="Arial" w:hAnsi="Arial" w:cs="Arial"/>
          <w:sz w:val="22"/>
          <w:szCs w:val="22"/>
        </w:rPr>
        <w:t xml:space="preserve">Чутливість фотокатоду залежить від довжини хвилі випромінювання. Ця залежність </w:t>
      </w:r>
      <w:r w:rsidRPr="00A2119D">
        <w:rPr>
          <w:rFonts w:ascii="Arial" w:hAnsi="Arial" w:cs="Arial"/>
          <w:position w:val="-12"/>
          <w:sz w:val="22"/>
          <w:szCs w:val="22"/>
        </w:rPr>
        <w:object w:dxaOrig="980" w:dyaOrig="360">
          <v:shape id="_x0000_i1061" type="#_x0000_t75" style="width:48.75pt;height:18pt" o:ole="" fillcolor="window">
            <v:imagedata r:id="rId79" o:title=""/>
          </v:shape>
          <o:OLEObject Type="Embed" ProgID="Equation.3" ShapeID="_x0000_i1061" DrawAspect="Content" ObjectID="_1420897402" r:id="rId80"/>
        </w:object>
      </w:r>
      <w:r w:rsidRPr="00A2119D">
        <w:rPr>
          <w:rFonts w:ascii="Arial" w:hAnsi="Arial" w:cs="Arial"/>
          <w:sz w:val="22"/>
          <w:szCs w:val="22"/>
        </w:rPr>
        <w:t xml:space="preserve"> називається </w:t>
      </w:r>
      <w:r w:rsidRPr="00A2119D">
        <w:rPr>
          <w:rFonts w:ascii="Arial" w:hAnsi="Arial" w:cs="Arial"/>
          <w:i/>
          <w:sz w:val="22"/>
          <w:szCs w:val="22"/>
        </w:rPr>
        <w:t>спектральною характеристикою</w:t>
      </w:r>
      <w:r w:rsidRPr="00A2119D">
        <w:rPr>
          <w:rFonts w:ascii="Arial" w:hAnsi="Arial" w:cs="Arial"/>
          <w:sz w:val="22"/>
          <w:szCs w:val="22"/>
        </w:rPr>
        <w:t xml:space="preserve"> і може бути двох видів (рис.</w:t>
      </w:r>
      <w:r>
        <w:rPr>
          <w:rFonts w:ascii="Arial" w:hAnsi="Arial" w:cs="Arial"/>
          <w:sz w:val="22"/>
          <w:szCs w:val="22"/>
        </w:rPr>
        <w:t>16.</w:t>
      </w:r>
      <w:r w:rsidRPr="00A2119D">
        <w:rPr>
          <w:rFonts w:ascii="Arial" w:hAnsi="Arial" w:cs="Arial"/>
          <w:sz w:val="22"/>
          <w:szCs w:val="22"/>
        </w:rPr>
        <w:t xml:space="preserve">1). Крива 1 відповідає </w:t>
      </w:r>
      <w:r w:rsidRPr="00A2119D">
        <w:rPr>
          <w:rFonts w:ascii="Arial" w:hAnsi="Arial" w:cs="Arial"/>
          <w:i/>
          <w:sz w:val="22"/>
          <w:szCs w:val="22"/>
        </w:rPr>
        <w:t>нормальному фотоефекту</w:t>
      </w:r>
      <w:r w:rsidRPr="00A2119D">
        <w:rPr>
          <w:rFonts w:ascii="Arial" w:hAnsi="Arial" w:cs="Arial"/>
          <w:sz w:val="22"/>
          <w:szCs w:val="22"/>
        </w:rPr>
        <w:t xml:space="preserve">, що спостерігається у товстих катодів з чистих металів, а крива 2 отримана при </w:t>
      </w:r>
      <w:r w:rsidRPr="00A2119D">
        <w:rPr>
          <w:rFonts w:ascii="Arial" w:hAnsi="Arial" w:cs="Arial"/>
          <w:i/>
          <w:sz w:val="22"/>
          <w:szCs w:val="22"/>
        </w:rPr>
        <w:t>селективному (вибірковому) фотоефекті</w:t>
      </w:r>
      <w:r w:rsidRPr="00A2119D">
        <w:rPr>
          <w:rFonts w:ascii="Arial" w:hAnsi="Arial" w:cs="Arial"/>
          <w:sz w:val="22"/>
          <w:szCs w:val="22"/>
        </w:rPr>
        <w:t>, що характерний для тонких катодів з особливо оброблених лужних металів. Варто відмітити, що чутливість з плином часу поступово зменшується, тобто спостерігається явище “втоми” фотокатода.</w:t>
      </w:r>
    </w:p>
    <w:p w:rsidR="00C97286" w:rsidRPr="00A2119D" w:rsidRDefault="00C97286" w:rsidP="00C97286">
      <w:pPr>
        <w:pStyle w:val="a3"/>
        <w:ind w:left="0" w:firstLine="540"/>
        <w:jc w:val="both"/>
        <w:rPr>
          <w:rFonts w:ascii="Arial" w:hAnsi="Arial" w:cs="Arial"/>
          <w:sz w:val="22"/>
          <w:szCs w:val="22"/>
        </w:rPr>
      </w:pPr>
    </w:p>
    <w:p w:rsidR="00C97286" w:rsidRPr="00A2119D" w:rsidRDefault="00C97286" w:rsidP="00C97286">
      <w:pPr>
        <w:pStyle w:val="a3"/>
        <w:ind w:left="0"/>
        <w:jc w:val="center"/>
        <w:rPr>
          <w:rFonts w:ascii="Arial" w:hAnsi="Arial" w:cs="Arial"/>
          <w:sz w:val="22"/>
          <w:szCs w:val="22"/>
        </w:rPr>
      </w:pPr>
      <w:r>
        <w:rPr>
          <w:rFonts w:ascii="Arial" w:hAnsi="Arial" w:cs="Arial"/>
          <w:noProof/>
          <w:sz w:val="22"/>
          <w:szCs w:val="22"/>
          <w:lang w:eastAsia="uk-UA"/>
        </w:rPr>
        <w:drawing>
          <wp:inline distT="0" distB="0" distL="0" distR="0">
            <wp:extent cx="2409825" cy="1838325"/>
            <wp:effectExtent l="19050" t="0" r="9525" b="0"/>
            <wp:docPr id="38" name="Рисунок 38" descr="2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22_1"/>
                    <pic:cNvPicPr>
                      <a:picLocks noChangeAspect="1" noChangeArrowheads="1"/>
                    </pic:cNvPicPr>
                  </pic:nvPicPr>
                  <pic:blipFill>
                    <a:blip r:embed="rId81" cstate="print"/>
                    <a:srcRect/>
                    <a:stretch>
                      <a:fillRect/>
                    </a:stretch>
                  </pic:blipFill>
                  <pic:spPr bwMode="auto">
                    <a:xfrm>
                      <a:off x="0" y="0"/>
                      <a:ext cx="2409825" cy="1838325"/>
                    </a:xfrm>
                    <a:prstGeom prst="rect">
                      <a:avLst/>
                    </a:prstGeom>
                    <a:noFill/>
                    <a:ln w="9525">
                      <a:noFill/>
                      <a:miter lim="800000"/>
                      <a:headEnd/>
                      <a:tailEnd/>
                    </a:ln>
                  </pic:spPr>
                </pic:pic>
              </a:graphicData>
            </a:graphic>
          </wp:inline>
        </w:drawing>
      </w:r>
    </w:p>
    <w:p w:rsidR="00C97286" w:rsidRPr="00A2119D" w:rsidRDefault="00C97286" w:rsidP="00C97286">
      <w:pPr>
        <w:pStyle w:val="a3"/>
        <w:jc w:val="both"/>
        <w:rPr>
          <w:rFonts w:ascii="Arial" w:hAnsi="Arial" w:cs="Arial"/>
          <w:sz w:val="22"/>
          <w:szCs w:val="22"/>
        </w:rPr>
      </w:pPr>
    </w:p>
    <w:p w:rsidR="00C97286" w:rsidRPr="00F03978" w:rsidRDefault="00C97286" w:rsidP="00C97286">
      <w:pPr>
        <w:pStyle w:val="a3"/>
        <w:jc w:val="center"/>
        <w:rPr>
          <w:rFonts w:ascii="Arial" w:hAnsi="Arial" w:cs="Arial"/>
          <w:sz w:val="20"/>
        </w:rPr>
      </w:pPr>
      <w:r w:rsidRPr="00F03978">
        <w:rPr>
          <w:rFonts w:ascii="Arial" w:hAnsi="Arial" w:cs="Arial"/>
          <w:sz w:val="20"/>
        </w:rPr>
        <w:t>Рис.16.1. Спектральні характеристики фотокатоду для: 1- нормального фотоефекту;</w:t>
      </w:r>
    </w:p>
    <w:p w:rsidR="00C97286" w:rsidRPr="00F03978" w:rsidRDefault="00C97286" w:rsidP="00C97286">
      <w:pPr>
        <w:pStyle w:val="a3"/>
        <w:jc w:val="center"/>
        <w:rPr>
          <w:rFonts w:ascii="Arial" w:hAnsi="Arial" w:cs="Arial"/>
          <w:sz w:val="20"/>
        </w:rPr>
      </w:pPr>
      <w:r w:rsidRPr="00F03978">
        <w:rPr>
          <w:rFonts w:ascii="Arial" w:hAnsi="Arial" w:cs="Arial"/>
          <w:sz w:val="20"/>
        </w:rPr>
        <w:t>2 – селективного фотоефекту</w:t>
      </w:r>
    </w:p>
    <w:p w:rsidR="00C97286" w:rsidRPr="00A2119D" w:rsidRDefault="00C97286" w:rsidP="00C97286">
      <w:pPr>
        <w:pStyle w:val="a3"/>
        <w:jc w:val="both"/>
        <w:rPr>
          <w:rFonts w:ascii="Arial" w:hAnsi="Arial" w:cs="Arial"/>
          <w:b/>
          <w:sz w:val="22"/>
          <w:szCs w:val="22"/>
        </w:rPr>
      </w:pPr>
    </w:p>
    <w:p w:rsidR="00C97286" w:rsidRPr="00A2119D" w:rsidRDefault="00C97286" w:rsidP="00C97286">
      <w:pPr>
        <w:pStyle w:val="a3"/>
        <w:jc w:val="both"/>
        <w:rPr>
          <w:rFonts w:ascii="Arial" w:hAnsi="Arial" w:cs="Arial"/>
          <w:b/>
          <w:sz w:val="22"/>
          <w:szCs w:val="22"/>
        </w:rPr>
      </w:pPr>
    </w:p>
    <w:p w:rsidR="00C97286" w:rsidRPr="00A2119D" w:rsidRDefault="00C97286" w:rsidP="00C97286">
      <w:pPr>
        <w:pStyle w:val="a3"/>
        <w:ind w:left="0" w:firstLine="567"/>
        <w:jc w:val="both"/>
        <w:rPr>
          <w:rFonts w:ascii="Arial" w:hAnsi="Arial" w:cs="Arial"/>
          <w:b/>
          <w:sz w:val="22"/>
          <w:szCs w:val="22"/>
        </w:rPr>
      </w:pPr>
      <w:r>
        <w:rPr>
          <w:rFonts w:ascii="Arial" w:hAnsi="Arial" w:cs="Arial"/>
          <w:b/>
          <w:sz w:val="22"/>
          <w:szCs w:val="22"/>
        </w:rPr>
        <w:t>16.</w:t>
      </w:r>
      <w:r w:rsidRPr="00A2119D">
        <w:rPr>
          <w:rFonts w:ascii="Arial" w:hAnsi="Arial" w:cs="Arial"/>
          <w:b/>
          <w:sz w:val="22"/>
          <w:szCs w:val="22"/>
        </w:rPr>
        <w:t>2. ЕЛЕКТРОВАКУУМНІ ФОТОЕЛЕМЕНТИ</w:t>
      </w:r>
    </w:p>
    <w:p w:rsidR="00C97286" w:rsidRPr="00A2119D" w:rsidRDefault="00C97286" w:rsidP="00C97286">
      <w:pPr>
        <w:pStyle w:val="a3"/>
        <w:ind w:left="0" w:firstLine="540"/>
        <w:jc w:val="both"/>
        <w:rPr>
          <w:rFonts w:ascii="Arial" w:hAnsi="Arial" w:cs="Arial"/>
          <w:sz w:val="22"/>
          <w:szCs w:val="22"/>
        </w:rPr>
      </w:pPr>
      <w:r w:rsidRPr="00A2119D">
        <w:rPr>
          <w:rFonts w:ascii="Arial" w:hAnsi="Arial" w:cs="Arial"/>
          <w:i/>
          <w:sz w:val="22"/>
          <w:szCs w:val="22"/>
        </w:rPr>
        <w:t>Електровакуумний (електронний</w:t>
      </w:r>
      <w:r w:rsidRPr="00A2119D">
        <w:rPr>
          <w:rFonts w:ascii="Arial" w:hAnsi="Arial" w:cs="Arial"/>
          <w:sz w:val="22"/>
          <w:szCs w:val="22"/>
        </w:rPr>
        <w:t xml:space="preserve"> або </w:t>
      </w:r>
      <w:r w:rsidRPr="00A2119D">
        <w:rPr>
          <w:rFonts w:ascii="Arial" w:hAnsi="Arial" w:cs="Arial"/>
          <w:i/>
          <w:sz w:val="22"/>
          <w:szCs w:val="22"/>
        </w:rPr>
        <w:t>іонний) фотоелемент</w:t>
      </w:r>
      <w:r w:rsidRPr="00A2119D">
        <w:rPr>
          <w:rFonts w:ascii="Arial" w:hAnsi="Arial" w:cs="Arial"/>
          <w:sz w:val="22"/>
          <w:szCs w:val="22"/>
        </w:rPr>
        <w:t xml:space="preserve"> є діодом, у якого на внутрішню поверхню скляного балону нанесено фотокатод у вигляді тонкого шару речовини, з якого відбувається фотоемісія. Анодом звичайно є металічне кільце, що не заважає світлу потрапляти на фотокатод. В електронних фотоелементах створено високий вакуум, а в іонних знаходиться інертний газ, наприклад аргон, під тиском в декілька сот паскалів (декілька міліметрів ртутного стовпчика). Катоди зазвичай застосовуються сурьмяно-цезієві або срібно-киснево-цезієві.</w:t>
      </w:r>
    </w:p>
    <w:p w:rsidR="00C97286" w:rsidRPr="00A2119D" w:rsidRDefault="00C97286" w:rsidP="00C97286">
      <w:pPr>
        <w:pStyle w:val="a3"/>
        <w:ind w:left="0" w:firstLine="540"/>
        <w:jc w:val="both"/>
        <w:rPr>
          <w:rFonts w:ascii="Arial" w:hAnsi="Arial" w:cs="Arial"/>
          <w:sz w:val="22"/>
          <w:szCs w:val="22"/>
        </w:rPr>
      </w:pPr>
      <w:r w:rsidRPr="00A2119D">
        <w:rPr>
          <w:rFonts w:ascii="Arial" w:hAnsi="Arial" w:cs="Arial"/>
          <w:sz w:val="22"/>
          <w:szCs w:val="22"/>
        </w:rPr>
        <w:t xml:space="preserve">Властивості і особливості фотоелементів відображаються їх характеристиками. </w:t>
      </w:r>
      <w:r w:rsidRPr="00A2119D">
        <w:rPr>
          <w:rFonts w:ascii="Arial" w:hAnsi="Arial" w:cs="Arial"/>
          <w:i/>
          <w:sz w:val="22"/>
          <w:szCs w:val="22"/>
        </w:rPr>
        <w:t>Анодні (вольт-амперні)</w:t>
      </w:r>
      <w:r w:rsidRPr="00A2119D">
        <w:rPr>
          <w:rFonts w:ascii="Arial" w:hAnsi="Arial" w:cs="Arial"/>
          <w:sz w:val="22"/>
          <w:szCs w:val="22"/>
        </w:rPr>
        <w:t xml:space="preserve"> характеристики електронного фотоелемента </w:t>
      </w:r>
      <w:r w:rsidRPr="00A2119D">
        <w:rPr>
          <w:rFonts w:ascii="Arial" w:hAnsi="Arial" w:cs="Arial"/>
          <w:position w:val="-14"/>
          <w:sz w:val="22"/>
          <w:szCs w:val="22"/>
        </w:rPr>
        <w:object w:dxaOrig="1060" w:dyaOrig="380">
          <v:shape id="_x0000_i1062" type="#_x0000_t75" style="width:53.25pt;height:18.75pt" o:ole="" fillcolor="window">
            <v:imagedata r:id="rId82" o:title=""/>
          </v:shape>
          <o:OLEObject Type="Embed" ProgID="Equation.3" ShapeID="_x0000_i1062" DrawAspect="Content" ObjectID="_1420897403" r:id="rId83"/>
        </w:object>
      </w:r>
      <w:r w:rsidRPr="00A2119D">
        <w:rPr>
          <w:rFonts w:ascii="Arial" w:hAnsi="Arial" w:cs="Arial"/>
          <w:sz w:val="22"/>
          <w:szCs w:val="22"/>
        </w:rPr>
        <w:t xml:space="preserve"> при </w:t>
      </w:r>
      <w:r w:rsidRPr="00A2119D">
        <w:rPr>
          <w:rFonts w:ascii="Arial" w:hAnsi="Arial" w:cs="Arial"/>
          <w:position w:val="-6"/>
          <w:sz w:val="22"/>
          <w:szCs w:val="22"/>
        </w:rPr>
        <w:object w:dxaOrig="1120" w:dyaOrig="279">
          <v:shape id="_x0000_i1063" type="#_x0000_t75" style="width:56.25pt;height:14.25pt" o:ole="" fillcolor="window">
            <v:imagedata r:id="rId84" o:title=""/>
          </v:shape>
          <o:OLEObject Type="Embed" ProgID="Equation.3" ShapeID="_x0000_i1063" DrawAspect="Content" ObjectID="_1420897404" r:id="rId85"/>
        </w:object>
      </w:r>
      <w:r w:rsidRPr="00A2119D">
        <w:rPr>
          <w:rFonts w:ascii="Arial" w:hAnsi="Arial" w:cs="Arial"/>
          <w:sz w:val="22"/>
          <w:szCs w:val="22"/>
        </w:rPr>
        <w:t xml:space="preserve">, зображені на рис </w:t>
      </w:r>
      <w:r>
        <w:rPr>
          <w:rFonts w:ascii="Arial" w:hAnsi="Arial" w:cs="Arial"/>
          <w:sz w:val="22"/>
          <w:szCs w:val="22"/>
        </w:rPr>
        <w:t>16.</w:t>
      </w:r>
      <w:r w:rsidRPr="00A2119D">
        <w:rPr>
          <w:rFonts w:ascii="Arial" w:hAnsi="Arial" w:cs="Arial"/>
          <w:sz w:val="22"/>
          <w:szCs w:val="22"/>
        </w:rPr>
        <w:t xml:space="preserve">2,а, показують різко виражений режим насичення. У іонних фотоелементів (рис </w:t>
      </w:r>
      <w:r>
        <w:rPr>
          <w:rFonts w:ascii="Arial" w:hAnsi="Arial" w:cs="Arial"/>
          <w:sz w:val="22"/>
          <w:szCs w:val="22"/>
        </w:rPr>
        <w:t>16.</w:t>
      </w:r>
      <w:r w:rsidRPr="00A2119D">
        <w:rPr>
          <w:rFonts w:ascii="Arial" w:hAnsi="Arial" w:cs="Arial"/>
          <w:sz w:val="22"/>
          <w:szCs w:val="22"/>
        </w:rPr>
        <w:t xml:space="preserve">2,б) такі характеристики спочатку ідуть майже так, як у електронних фотоелементів, але в подальшому збільшенні анодної напруги внаслідок іонізації газу струм </w:t>
      </w:r>
      <w:r w:rsidRPr="00A2119D">
        <w:rPr>
          <w:rFonts w:ascii="Arial" w:hAnsi="Arial" w:cs="Arial"/>
          <w:sz w:val="22"/>
          <w:szCs w:val="22"/>
        </w:rPr>
        <w:lastRenderedPageBreak/>
        <w:t xml:space="preserve">значно зростає, що оцінюється </w:t>
      </w:r>
      <w:r w:rsidRPr="00A2119D">
        <w:rPr>
          <w:rFonts w:ascii="Arial" w:hAnsi="Arial" w:cs="Arial"/>
          <w:i/>
          <w:sz w:val="22"/>
          <w:szCs w:val="22"/>
        </w:rPr>
        <w:t>коефіцієнтом газового підсилення</w:t>
      </w:r>
      <w:r w:rsidRPr="00A2119D">
        <w:rPr>
          <w:rFonts w:ascii="Arial" w:hAnsi="Arial" w:cs="Arial"/>
          <w:sz w:val="22"/>
          <w:szCs w:val="22"/>
        </w:rPr>
        <w:t xml:space="preserve">, що може дорівнювати від 5 до 12. </w:t>
      </w:r>
      <w:r w:rsidRPr="00A2119D">
        <w:rPr>
          <w:rFonts w:ascii="Arial" w:hAnsi="Arial" w:cs="Arial"/>
          <w:i/>
          <w:sz w:val="22"/>
          <w:szCs w:val="22"/>
        </w:rPr>
        <w:t>Енергетичні характеристики</w:t>
      </w:r>
      <w:r w:rsidRPr="00A2119D">
        <w:rPr>
          <w:rFonts w:ascii="Arial" w:hAnsi="Arial" w:cs="Arial"/>
          <w:sz w:val="22"/>
          <w:szCs w:val="22"/>
        </w:rPr>
        <w:t xml:space="preserve"> електронного і іонного фотоелементів, що дають залежність </w:t>
      </w:r>
      <w:r w:rsidRPr="00A2119D">
        <w:rPr>
          <w:rFonts w:ascii="Arial" w:hAnsi="Arial" w:cs="Arial"/>
          <w:position w:val="-14"/>
          <w:sz w:val="22"/>
          <w:szCs w:val="22"/>
        </w:rPr>
        <w:object w:dxaOrig="1020" w:dyaOrig="380">
          <v:shape id="_x0000_i1064" type="#_x0000_t75" style="width:51pt;height:18.75pt" o:ole="" fillcolor="window">
            <v:imagedata r:id="rId86" o:title=""/>
          </v:shape>
          <o:OLEObject Type="Embed" ProgID="Equation.3" ShapeID="_x0000_i1064" DrawAspect="Content" ObjectID="_1420897405" r:id="rId87"/>
        </w:object>
      </w:r>
      <w:r w:rsidRPr="00A2119D">
        <w:rPr>
          <w:rFonts w:ascii="Arial" w:hAnsi="Arial" w:cs="Arial"/>
          <w:sz w:val="22"/>
          <w:szCs w:val="22"/>
        </w:rPr>
        <w:t xml:space="preserve"> при </w:t>
      </w:r>
      <w:r w:rsidRPr="00A2119D">
        <w:rPr>
          <w:rFonts w:ascii="Arial" w:hAnsi="Arial" w:cs="Arial"/>
          <w:position w:val="-12"/>
          <w:sz w:val="22"/>
          <w:szCs w:val="22"/>
        </w:rPr>
        <w:object w:dxaOrig="1219" w:dyaOrig="360">
          <v:shape id="_x0000_i1065" type="#_x0000_t75" style="width:60.75pt;height:18pt" o:ole="" fillcolor="window">
            <v:imagedata r:id="rId88" o:title=""/>
          </v:shape>
          <o:OLEObject Type="Embed" ProgID="Equation.3" ShapeID="_x0000_i1065" DrawAspect="Content" ObjectID="_1420897406" r:id="rId89"/>
        </w:object>
      </w:r>
      <w:r w:rsidRPr="00A2119D">
        <w:rPr>
          <w:rFonts w:ascii="Arial" w:hAnsi="Arial" w:cs="Arial"/>
          <w:sz w:val="22"/>
          <w:szCs w:val="22"/>
        </w:rPr>
        <w:t xml:space="preserve">, подані на рис. </w:t>
      </w:r>
      <w:r>
        <w:rPr>
          <w:rFonts w:ascii="Arial" w:hAnsi="Arial" w:cs="Arial"/>
          <w:sz w:val="22"/>
          <w:szCs w:val="22"/>
        </w:rPr>
        <w:t>16.</w:t>
      </w:r>
      <w:r w:rsidRPr="00A2119D">
        <w:rPr>
          <w:rFonts w:ascii="Arial" w:hAnsi="Arial" w:cs="Arial"/>
          <w:sz w:val="22"/>
          <w:szCs w:val="22"/>
        </w:rPr>
        <w:t xml:space="preserve">3. </w:t>
      </w:r>
      <w:r w:rsidRPr="00A2119D">
        <w:rPr>
          <w:rFonts w:ascii="Arial" w:hAnsi="Arial" w:cs="Arial"/>
          <w:i/>
          <w:sz w:val="22"/>
          <w:szCs w:val="22"/>
        </w:rPr>
        <w:t>Частотні характеристики чутливості</w:t>
      </w:r>
      <w:r w:rsidRPr="00A2119D">
        <w:rPr>
          <w:rFonts w:ascii="Arial" w:hAnsi="Arial" w:cs="Arial"/>
          <w:sz w:val="22"/>
          <w:szCs w:val="22"/>
        </w:rPr>
        <w:t xml:space="preserve"> дають залежність чутливості від частоти модуляції світлового поток</w:t>
      </w:r>
      <w:r>
        <w:rPr>
          <w:rFonts w:ascii="Arial" w:hAnsi="Arial" w:cs="Arial"/>
          <w:sz w:val="22"/>
          <w:szCs w:val="22"/>
        </w:rPr>
        <w:t>у. З рис.16.</w:t>
      </w:r>
      <w:r w:rsidRPr="00A2119D">
        <w:rPr>
          <w:rFonts w:ascii="Arial" w:hAnsi="Arial" w:cs="Arial"/>
          <w:sz w:val="22"/>
          <w:szCs w:val="22"/>
        </w:rPr>
        <w:t xml:space="preserve">4. видно, що електронні фотоелементи (лінія </w:t>
      </w:r>
      <w:r w:rsidRPr="00A2119D">
        <w:rPr>
          <w:rFonts w:ascii="Arial" w:hAnsi="Arial" w:cs="Arial"/>
          <w:i/>
          <w:sz w:val="22"/>
          <w:szCs w:val="22"/>
        </w:rPr>
        <w:t>1</w:t>
      </w:r>
      <w:r w:rsidRPr="00A2119D">
        <w:rPr>
          <w:rFonts w:ascii="Arial" w:hAnsi="Arial" w:cs="Arial"/>
          <w:sz w:val="22"/>
          <w:szCs w:val="22"/>
        </w:rPr>
        <w:t xml:space="preserve">) малоінерційні. Вони можуть працювати на частотах в сотні мегагерц, а іонні фотоелементи (крива </w:t>
      </w:r>
      <w:r w:rsidRPr="00A2119D">
        <w:rPr>
          <w:rFonts w:ascii="Arial" w:hAnsi="Arial" w:cs="Arial"/>
          <w:i/>
          <w:sz w:val="22"/>
          <w:szCs w:val="22"/>
        </w:rPr>
        <w:t>2</w:t>
      </w:r>
      <w:r w:rsidRPr="00A2119D">
        <w:rPr>
          <w:rFonts w:ascii="Arial" w:hAnsi="Arial" w:cs="Arial"/>
          <w:sz w:val="22"/>
          <w:szCs w:val="22"/>
        </w:rPr>
        <w:t>) проявляють значну інерційність,  і чутливість їх знижується вже на частотах в одиниці кілогерц.</w:t>
      </w:r>
    </w:p>
    <w:p w:rsidR="00C97286" w:rsidRPr="00A2119D" w:rsidRDefault="00C97286" w:rsidP="00C97286">
      <w:pPr>
        <w:pStyle w:val="a3"/>
        <w:jc w:val="both"/>
        <w:rPr>
          <w:rFonts w:ascii="Arial" w:hAnsi="Arial" w:cs="Arial"/>
          <w:sz w:val="22"/>
          <w:szCs w:val="22"/>
        </w:rPr>
      </w:pPr>
    </w:p>
    <w:p w:rsidR="00C97286" w:rsidRPr="00A2119D" w:rsidRDefault="00C97286" w:rsidP="00C97286">
      <w:pPr>
        <w:pStyle w:val="a3"/>
        <w:ind w:left="0"/>
        <w:jc w:val="center"/>
        <w:rPr>
          <w:rFonts w:ascii="Arial" w:hAnsi="Arial" w:cs="Arial"/>
          <w:sz w:val="22"/>
          <w:szCs w:val="22"/>
        </w:rPr>
      </w:pPr>
      <w:r>
        <w:rPr>
          <w:rFonts w:ascii="Arial" w:hAnsi="Arial" w:cs="Arial"/>
          <w:noProof/>
          <w:sz w:val="22"/>
          <w:szCs w:val="22"/>
          <w:lang w:eastAsia="uk-UA"/>
        </w:rPr>
        <w:drawing>
          <wp:inline distT="0" distB="0" distL="0" distR="0">
            <wp:extent cx="4572000" cy="2133600"/>
            <wp:effectExtent l="19050" t="0" r="0" b="0"/>
            <wp:docPr id="43" name="Рисунок 43" descr="2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22_2"/>
                    <pic:cNvPicPr>
                      <a:picLocks noChangeAspect="1" noChangeArrowheads="1"/>
                    </pic:cNvPicPr>
                  </pic:nvPicPr>
                  <pic:blipFill>
                    <a:blip r:embed="rId90" cstate="print"/>
                    <a:srcRect/>
                    <a:stretch>
                      <a:fillRect/>
                    </a:stretch>
                  </pic:blipFill>
                  <pic:spPr bwMode="auto">
                    <a:xfrm>
                      <a:off x="0" y="0"/>
                      <a:ext cx="4572000" cy="2133600"/>
                    </a:xfrm>
                    <a:prstGeom prst="rect">
                      <a:avLst/>
                    </a:prstGeom>
                    <a:noFill/>
                    <a:ln w="9525">
                      <a:noFill/>
                      <a:miter lim="800000"/>
                      <a:headEnd/>
                      <a:tailEnd/>
                    </a:ln>
                  </pic:spPr>
                </pic:pic>
              </a:graphicData>
            </a:graphic>
          </wp:inline>
        </w:drawing>
      </w:r>
    </w:p>
    <w:p w:rsidR="00C97286" w:rsidRPr="00A2119D" w:rsidRDefault="00C97286" w:rsidP="00C97286">
      <w:pPr>
        <w:pStyle w:val="a3"/>
        <w:jc w:val="both"/>
        <w:rPr>
          <w:rFonts w:ascii="Arial" w:hAnsi="Arial" w:cs="Arial"/>
          <w:sz w:val="22"/>
          <w:szCs w:val="22"/>
        </w:rPr>
      </w:pPr>
    </w:p>
    <w:p w:rsidR="00C97286" w:rsidRPr="00F03978" w:rsidRDefault="00C97286" w:rsidP="00C97286">
      <w:pPr>
        <w:pStyle w:val="a3"/>
        <w:jc w:val="center"/>
        <w:rPr>
          <w:rFonts w:ascii="Arial" w:hAnsi="Arial" w:cs="Arial"/>
          <w:sz w:val="20"/>
        </w:rPr>
      </w:pPr>
      <w:r w:rsidRPr="00F03978">
        <w:rPr>
          <w:rFonts w:ascii="Arial" w:hAnsi="Arial" w:cs="Arial"/>
          <w:sz w:val="20"/>
        </w:rPr>
        <w:t>Рис.16.2. Анодні характеристики: а) електронного, б) іонного - фотоелементів</w:t>
      </w:r>
    </w:p>
    <w:p w:rsidR="00C97286" w:rsidRPr="00A2119D" w:rsidRDefault="00C97286" w:rsidP="00C97286">
      <w:pPr>
        <w:pStyle w:val="a3"/>
        <w:jc w:val="both"/>
        <w:rPr>
          <w:rFonts w:ascii="Arial" w:hAnsi="Arial" w:cs="Arial"/>
          <w:sz w:val="22"/>
          <w:szCs w:val="22"/>
        </w:rPr>
      </w:pPr>
    </w:p>
    <w:p w:rsidR="00C97286" w:rsidRPr="00A2119D" w:rsidRDefault="00C97286" w:rsidP="00C97286">
      <w:pPr>
        <w:pStyle w:val="a3"/>
        <w:jc w:val="both"/>
        <w:rPr>
          <w:rFonts w:ascii="Arial" w:hAnsi="Arial" w:cs="Arial"/>
          <w:sz w:val="22"/>
          <w:szCs w:val="22"/>
        </w:rPr>
      </w:pPr>
    </w:p>
    <w:p w:rsidR="00C97286" w:rsidRPr="00A2119D" w:rsidRDefault="00C97286" w:rsidP="00C97286">
      <w:pPr>
        <w:pStyle w:val="a3"/>
        <w:jc w:val="both"/>
        <w:rPr>
          <w:rFonts w:ascii="Arial" w:hAnsi="Arial" w:cs="Arial"/>
          <w:sz w:val="22"/>
          <w:szCs w:val="22"/>
        </w:rPr>
      </w:pPr>
    </w:p>
    <w:p w:rsidR="00C97286" w:rsidRPr="00A2119D" w:rsidRDefault="00C97286" w:rsidP="00C97286">
      <w:pPr>
        <w:pStyle w:val="a3"/>
        <w:jc w:val="both"/>
        <w:rPr>
          <w:rFonts w:ascii="Arial" w:hAnsi="Arial" w:cs="Arial"/>
          <w:sz w:val="22"/>
          <w:szCs w:val="22"/>
        </w:rPr>
      </w:pPr>
    </w:p>
    <w:p w:rsidR="00C97286" w:rsidRPr="00A2119D" w:rsidRDefault="00C97286" w:rsidP="00C97286">
      <w:pPr>
        <w:pStyle w:val="a3"/>
        <w:ind w:left="0"/>
        <w:jc w:val="center"/>
        <w:rPr>
          <w:rFonts w:ascii="Arial" w:hAnsi="Arial" w:cs="Arial"/>
          <w:sz w:val="22"/>
          <w:szCs w:val="22"/>
        </w:rPr>
      </w:pPr>
      <w:r>
        <w:rPr>
          <w:rFonts w:ascii="Arial" w:hAnsi="Arial" w:cs="Arial"/>
          <w:noProof/>
          <w:sz w:val="22"/>
          <w:szCs w:val="22"/>
          <w:lang w:eastAsia="uk-UA"/>
        </w:rPr>
        <w:drawing>
          <wp:inline distT="0" distB="0" distL="0" distR="0">
            <wp:extent cx="2447925" cy="2085975"/>
            <wp:effectExtent l="19050" t="0" r="9525" b="9525"/>
            <wp:docPr id="44" name="Рисунок 44" descr="22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22_3"/>
                    <pic:cNvPicPr>
                      <a:picLocks noChangeAspect="1" noChangeArrowheads="1"/>
                    </pic:cNvPicPr>
                  </pic:nvPicPr>
                  <pic:blipFill>
                    <a:blip r:embed="rId91" cstate="print"/>
                    <a:srcRect/>
                    <a:stretch>
                      <a:fillRect/>
                    </a:stretch>
                  </pic:blipFill>
                  <pic:spPr bwMode="auto">
                    <a:xfrm>
                      <a:off x="0" y="0"/>
                      <a:ext cx="2447925" cy="2085975"/>
                    </a:xfrm>
                    <a:prstGeom prst="rect">
                      <a:avLst/>
                    </a:prstGeom>
                    <a:noFill/>
                    <a:ln w="9525">
                      <a:noFill/>
                      <a:miter lim="800000"/>
                      <a:headEnd/>
                      <a:tailEnd/>
                    </a:ln>
                  </pic:spPr>
                </pic:pic>
              </a:graphicData>
            </a:graphic>
          </wp:inline>
        </w:drawing>
      </w:r>
    </w:p>
    <w:p w:rsidR="00C97286" w:rsidRPr="00A2119D" w:rsidRDefault="00C97286" w:rsidP="00C97286">
      <w:pPr>
        <w:pStyle w:val="a3"/>
        <w:jc w:val="both"/>
        <w:rPr>
          <w:rFonts w:ascii="Arial" w:hAnsi="Arial" w:cs="Arial"/>
          <w:sz w:val="22"/>
          <w:szCs w:val="22"/>
        </w:rPr>
      </w:pPr>
    </w:p>
    <w:p w:rsidR="00C97286" w:rsidRDefault="00C97286" w:rsidP="00C97286">
      <w:pPr>
        <w:pStyle w:val="a3"/>
        <w:ind w:left="0"/>
        <w:jc w:val="center"/>
        <w:rPr>
          <w:rFonts w:ascii="Arial" w:hAnsi="Arial" w:cs="Arial"/>
          <w:sz w:val="22"/>
          <w:szCs w:val="22"/>
        </w:rPr>
      </w:pPr>
    </w:p>
    <w:p w:rsidR="00C97286" w:rsidRDefault="00C97286" w:rsidP="00C97286">
      <w:pPr>
        <w:pStyle w:val="a3"/>
        <w:ind w:left="0"/>
        <w:jc w:val="center"/>
        <w:rPr>
          <w:rFonts w:ascii="Arial" w:hAnsi="Arial" w:cs="Arial"/>
          <w:sz w:val="22"/>
          <w:szCs w:val="22"/>
        </w:rPr>
      </w:pPr>
    </w:p>
    <w:p w:rsidR="00C97286" w:rsidRPr="00F03978" w:rsidRDefault="00C97286" w:rsidP="00C97286">
      <w:pPr>
        <w:pStyle w:val="a3"/>
        <w:ind w:left="0"/>
        <w:jc w:val="center"/>
        <w:rPr>
          <w:rFonts w:ascii="Arial" w:hAnsi="Arial" w:cs="Arial"/>
          <w:sz w:val="20"/>
        </w:rPr>
      </w:pPr>
      <w:r w:rsidRPr="00F03978">
        <w:rPr>
          <w:rFonts w:ascii="Arial" w:hAnsi="Arial" w:cs="Arial"/>
          <w:sz w:val="20"/>
        </w:rPr>
        <w:t>Рис.16.3. Енергетичні характеристики фотоелементів: 1- електронного, 2 - іонного</w:t>
      </w:r>
    </w:p>
    <w:p w:rsidR="00C97286" w:rsidRPr="00A2119D" w:rsidRDefault="00C97286" w:rsidP="00C97286">
      <w:pPr>
        <w:pStyle w:val="a3"/>
        <w:jc w:val="both"/>
        <w:rPr>
          <w:rFonts w:ascii="Arial" w:hAnsi="Arial" w:cs="Arial"/>
          <w:sz w:val="22"/>
          <w:szCs w:val="22"/>
        </w:rPr>
      </w:pPr>
    </w:p>
    <w:p w:rsidR="00C97286" w:rsidRPr="00A2119D" w:rsidRDefault="00C97286" w:rsidP="00C97286">
      <w:pPr>
        <w:pStyle w:val="a3"/>
        <w:jc w:val="both"/>
        <w:rPr>
          <w:rFonts w:ascii="Arial" w:hAnsi="Arial" w:cs="Arial"/>
          <w:sz w:val="22"/>
          <w:szCs w:val="22"/>
        </w:rPr>
      </w:pPr>
    </w:p>
    <w:p w:rsidR="00C97286" w:rsidRPr="00A2119D" w:rsidRDefault="00C97286" w:rsidP="00C97286">
      <w:pPr>
        <w:pStyle w:val="a3"/>
        <w:jc w:val="both"/>
        <w:rPr>
          <w:rFonts w:ascii="Arial" w:hAnsi="Arial" w:cs="Arial"/>
          <w:sz w:val="22"/>
          <w:szCs w:val="22"/>
        </w:rPr>
      </w:pPr>
    </w:p>
    <w:p w:rsidR="00C97286" w:rsidRPr="00A2119D" w:rsidRDefault="00C97286" w:rsidP="00C97286">
      <w:pPr>
        <w:pStyle w:val="a3"/>
        <w:ind w:left="0"/>
        <w:jc w:val="center"/>
        <w:rPr>
          <w:rFonts w:ascii="Arial" w:hAnsi="Arial" w:cs="Arial"/>
          <w:sz w:val="22"/>
          <w:szCs w:val="22"/>
        </w:rPr>
      </w:pPr>
      <w:r>
        <w:rPr>
          <w:rFonts w:ascii="Arial" w:hAnsi="Arial" w:cs="Arial"/>
          <w:noProof/>
          <w:sz w:val="22"/>
          <w:szCs w:val="22"/>
          <w:lang w:eastAsia="uk-UA"/>
        </w:rPr>
        <w:lastRenderedPageBreak/>
        <w:drawing>
          <wp:inline distT="0" distB="0" distL="0" distR="0">
            <wp:extent cx="2600325" cy="2066925"/>
            <wp:effectExtent l="19050" t="0" r="9525" b="0"/>
            <wp:docPr id="45" name="Рисунок 45" descr="22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22_4"/>
                    <pic:cNvPicPr>
                      <a:picLocks noChangeAspect="1" noChangeArrowheads="1"/>
                    </pic:cNvPicPr>
                  </pic:nvPicPr>
                  <pic:blipFill>
                    <a:blip r:embed="rId92" cstate="print"/>
                    <a:srcRect/>
                    <a:stretch>
                      <a:fillRect/>
                    </a:stretch>
                  </pic:blipFill>
                  <pic:spPr bwMode="auto">
                    <a:xfrm>
                      <a:off x="0" y="0"/>
                      <a:ext cx="2600325" cy="2066925"/>
                    </a:xfrm>
                    <a:prstGeom prst="rect">
                      <a:avLst/>
                    </a:prstGeom>
                    <a:noFill/>
                    <a:ln w="9525">
                      <a:noFill/>
                      <a:miter lim="800000"/>
                      <a:headEnd/>
                      <a:tailEnd/>
                    </a:ln>
                  </pic:spPr>
                </pic:pic>
              </a:graphicData>
            </a:graphic>
          </wp:inline>
        </w:drawing>
      </w:r>
    </w:p>
    <w:p w:rsidR="00C97286" w:rsidRPr="00F03978" w:rsidRDefault="00C97286" w:rsidP="00C97286">
      <w:pPr>
        <w:pStyle w:val="a3"/>
        <w:jc w:val="both"/>
        <w:rPr>
          <w:rFonts w:ascii="Arial" w:hAnsi="Arial" w:cs="Arial"/>
          <w:sz w:val="20"/>
        </w:rPr>
      </w:pPr>
    </w:p>
    <w:p w:rsidR="00C97286" w:rsidRPr="00F03978" w:rsidRDefault="00C97286" w:rsidP="00C97286">
      <w:pPr>
        <w:pStyle w:val="a3"/>
        <w:ind w:left="0"/>
        <w:jc w:val="center"/>
        <w:rPr>
          <w:rFonts w:ascii="Arial" w:hAnsi="Arial" w:cs="Arial"/>
          <w:sz w:val="20"/>
        </w:rPr>
      </w:pPr>
      <w:r w:rsidRPr="00F03978">
        <w:rPr>
          <w:rFonts w:ascii="Arial" w:hAnsi="Arial" w:cs="Arial"/>
          <w:sz w:val="20"/>
        </w:rPr>
        <w:t>Рис.16.4. Частотні характеристики фотоелементів: 1- електронного, 2 - іонного</w:t>
      </w:r>
    </w:p>
    <w:p w:rsidR="00C97286" w:rsidRPr="00A2119D" w:rsidRDefault="00C97286" w:rsidP="00C97286">
      <w:pPr>
        <w:pStyle w:val="a3"/>
        <w:jc w:val="both"/>
        <w:rPr>
          <w:rFonts w:ascii="Arial" w:hAnsi="Arial" w:cs="Arial"/>
          <w:sz w:val="22"/>
          <w:szCs w:val="22"/>
        </w:rPr>
      </w:pPr>
    </w:p>
    <w:p w:rsidR="00C97286" w:rsidRPr="00A2119D" w:rsidRDefault="00C97286" w:rsidP="00C97286">
      <w:pPr>
        <w:pStyle w:val="a3"/>
        <w:ind w:left="0" w:firstLine="540"/>
        <w:jc w:val="both"/>
        <w:rPr>
          <w:rFonts w:ascii="Arial" w:hAnsi="Arial" w:cs="Arial"/>
          <w:sz w:val="22"/>
          <w:szCs w:val="22"/>
        </w:rPr>
      </w:pPr>
      <w:r w:rsidRPr="00A2119D">
        <w:rPr>
          <w:rFonts w:ascii="Arial" w:hAnsi="Arial" w:cs="Arial"/>
          <w:sz w:val="22"/>
          <w:szCs w:val="22"/>
        </w:rPr>
        <w:t xml:space="preserve">Основні електричні параметри фотоелементів </w:t>
      </w:r>
      <w:r w:rsidRPr="00A2119D">
        <w:rPr>
          <w:rFonts w:ascii="Arial" w:hAnsi="Arial" w:cs="Arial"/>
          <w:sz w:val="22"/>
          <w:szCs w:val="22"/>
        </w:rPr>
        <w:sym w:font="Symbol" w:char="F02D"/>
      </w:r>
      <w:r w:rsidRPr="00A2119D">
        <w:rPr>
          <w:rFonts w:ascii="Arial" w:hAnsi="Arial" w:cs="Arial"/>
          <w:sz w:val="22"/>
          <w:szCs w:val="22"/>
        </w:rPr>
        <w:t xml:space="preserve"> чутливість, максимальна допустима анодна напруга і темновий струм. У електронних фотоелементів чутливість сягає десятків, а у іонних фотоелементів </w:t>
      </w:r>
      <w:r w:rsidRPr="00A2119D">
        <w:rPr>
          <w:rFonts w:ascii="Arial" w:hAnsi="Arial" w:cs="Arial"/>
          <w:sz w:val="22"/>
          <w:szCs w:val="22"/>
        </w:rPr>
        <w:sym w:font="Symbol" w:char="F02D"/>
      </w:r>
      <w:r w:rsidRPr="00A2119D">
        <w:rPr>
          <w:rFonts w:ascii="Arial" w:hAnsi="Arial" w:cs="Arial"/>
          <w:sz w:val="22"/>
          <w:szCs w:val="22"/>
        </w:rPr>
        <w:t xml:space="preserve"> сотень мікроампер на люмен. Темновий струм є струмом при за відсутності опромінення. Він пояснюється термоелектронною емісією катода і струмами витікання між електродами. При кімнатній температурі струм термоемісії  може сягати </w:t>
      </w:r>
      <w:r w:rsidRPr="00A2119D">
        <w:rPr>
          <w:rFonts w:ascii="Arial" w:hAnsi="Arial" w:cs="Arial"/>
          <w:position w:val="-6"/>
          <w:sz w:val="22"/>
          <w:szCs w:val="22"/>
        </w:rPr>
        <w:object w:dxaOrig="700" w:dyaOrig="320">
          <v:shape id="_x0000_i1066" type="#_x0000_t75" style="width:35.25pt;height:15.75pt" o:ole="" fillcolor="window">
            <v:imagedata r:id="rId93" o:title=""/>
          </v:shape>
          <o:OLEObject Type="Embed" ProgID="Equation.3" ShapeID="_x0000_i1066" DrawAspect="Content" ObjectID="_1420897407" r:id="rId94"/>
        </w:object>
      </w:r>
      <w:r w:rsidRPr="00A2119D">
        <w:rPr>
          <w:rFonts w:ascii="Arial" w:hAnsi="Arial" w:cs="Arial"/>
          <w:sz w:val="22"/>
          <w:szCs w:val="22"/>
        </w:rPr>
        <w:t xml:space="preserve">, а струми витікання </w:t>
      </w:r>
      <w:r w:rsidRPr="00A2119D">
        <w:rPr>
          <w:rFonts w:ascii="Arial" w:hAnsi="Arial" w:cs="Arial"/>
          <w:position w:val="-6"/>
          <w:sz w:val="22"/>
          <w:szCs w:val="22"/>
        </w:rPr>
        <w:object w:dxaOrig="680" w:dyaOrig="320">
          <v:shape id="_x0000_i1067" type="#_x0000_t75" style="width:33.75pt;height:15.75pt" o:ole="" fillcolor="window">
            <v:imagedata r:id="rId95" o:title=""/>
          </v:shape>
          <o:OLEObject Type="Embed" ProgID="Equation.3" ShapeID="_x0000_i1067" DrawAspect="Content" ObjectID="_1420897408" r:id="rId96"/>
        </w:object>
      </w:r>
      <w:r w:rsidRPr="00A2119D">
        <w:rPr>
          <w:rFonts w:ascii="Arial" w:hAnsi="Arial" w:cs="Arial"/>
          <w:sz w:val="22"/>
          <w:szCs w:val="22"/>
        </w:rPr>
        <w:t>. У спеціальних конструкціях фотоелементів вдається значно знизити струми витікання, а струм термоемісії можна знизити лише охолодженням катода до дуже низьких температур. Наявність темнового струму обмежує застосування фотоелементів для дуже слабких світлових сигналів.</w:t>
      </w:r>
    </w:p>
    <w:p w:rsidR="00C97286" w:rsidRPr="00A2119D" w:rsidRDefault="00C97286" w:rsidP="00C97286">
      <w:pPr>
        <w:pStyle w:val="a3"/>
        <w:ind w:left="0" w:firstLine="540"/>
        <w:jc w:val="both"/>
        <w:rPr>
          <w:rFonts w:ascii="Arial" w:hAnsi="Arial" w:cs="Arial"/>
          <w:sz w:val="22"/>
          <w:szCs w:val="22"/>
        </w:rPr>
      </w:pPr>
      <w:r w:rsidRPr="00A2119D">
        <w:rPr>
          <w:rFonts w:ascii="Arial" w:hAnsi="Arial" w:cs="Arial"/>
          <w:sz w:val="22"/>
          <w:szCs w:val="22"/>
        </w:rPr>
        <w:t xml:space="preserve">Фотоелемент звичайно вмикають послідовно з резистором-навантаженням </w:t>
      </w:r>
      <w:r w:rsidRPr="00AC7DAE">
        <w:rPr>
          <w:rFonts w:ascii="Arial" w:hAnsi="Arial" w:cs="Arial"/>
          <w:position w:val="-10"/>
          <w:sz w:val="22"/>
          <w:szCs w:val="22"/>
        </w:rPr>
        <w:object w:dxaOrig="340" w:dyaOrig="340">
          <v:shape id="_x0000_i1068" type="#_x0000_t75" style="width:17.25pt;height:17.25pt" o:ole="" fillcolor="window">
            <v:imagedata r:id="rId97" o:title=""/>
          </v:shape>
          <o:OLEObject Type="Embed" ProgID="Equation.3" ShapeID="_x0000_i1068" DrawAspect="Content" ObjectID="_1420897409" r:id="rId98"/>
        </w:object>
      </w:r>
      <w:r>
        <w:rPr>
          <w:rFonts w:ascii="Arial" w:hAnsi="Arial" w:cs="Arial"/>
          <w:sz w:val="22"/>
          <w:szCs w:val="22"/>
        </w:rPr>
        <w:t xml:space="preserve"> (рис.16.</w:t>
      </w:r>
      <w:r w:rsidRPr="00A2119D">
        <w:rPr>
          <w:rFonts w:ascii="Arial" w:hAnsi="Arial" w:cs="Arial"/>
          <w:sz w:val="22"/>
          <w:szCs w:val="22"/>
        </w:rPr>
        <w:t xml:space="preserve">5.). Так як фотоструми дуже малі, то опір фотоелемента постійному струму є доволі великим і складає одиниці або десятки мегаом. Опір резистора-навантаження бажано також великий. З нього знімається напруга, що отримується від світлового сигналу.  Ця напруга подається на вхід підсилювача, вхідна ємність якого шунтує резистор </w:t>
      </w:r>
      <w:r w:rsidRPr="00AC7DAE">
        <w:rPr>
          <w:rFonts w:ascii="Arial" w:hAnsi="Arial" w:cs="Arial"/>
          <w:position w:val="-10"/>
          <w:sz w:val="22"/>
          <w:szCs w:val="22"/>
        </w:rPr>
        <w:object w:dxaOrig="340" w:dyaOrig="340">
          <v:shape id="_x0000_i1069" type="#_x0000_t75" style="width:17.25pt;height:17.25pt" o:ole="" fillcolor="window">
            <v:imagedata r:id="rId99" o:title=""/>
          </v:shape>
          <o:OLEObject Type="Embed" ProgID="Equation.3" ShapeID="_x0000_i1069" DrawAspect="Content" ObjectID="_1420897410" r:id="rId100"/>
        </w:object>
      </w:r>
      <w:r>
        <w:rPr>
          <w:rFonts w:ascii="Arial" w:hAnsi="Arial" w:cs="Arial"/>
          <w:sz w:val="22"/>
          <w:szCs w:val="22"/>
        </w:rPr>
        <w:t>. Чим</w:t>
      </w:r>
      <w:r w:rsidRPr="00A2119D">
        <w:rPr>
          <w:rFonts w:ascii="Arial" w:hAnsi="Arial" w:cs="Arial"/>
          <w:sz w:val="22"/>
          <w:szCs w:val="22"/>
        </w:rPr>
        <w:t xml:space="preserve"> більший опір </w:t>
      </w:r>
      <w:r w:rsidRPr="00AC7DAE">
        <w:rPr>
          <w:rFonts w:ascii="Arial" w:hAnsi="Arial" w:cs="Arial"/>
          <w:position w:val="-10"/>
          <w:sz w:val="22"/>
          <w:szCs w:val="22"/>
        </w:rPr>
        <w:object w:dxaOrig="340" w:dyaOrig="340">
          <v:shape id="_x0000_i1070" type="#_x0000_t75" style="width:17.25pt;height:17.25pt" o:ole="" fillcolor="window">
            <v:imagedata r:id="rId101" o:title=""/>
          </v:shape>
          <o:OLEObject Type="Embed" ProgID="Equation.3" ShapeID="_x0000_i1070" DrawAspect="Content" ObjectID="_1420897411" r:id="rId102"/>
        </w:object>
      </w:r>
      <w:r>
        <w:rPr>
          <w:rFonts w:ascii="Arial" w:hAnsi="Arial" w:cs="Arial"/>
          <w:sz w:val="22"/>
          <w:szCs w:val="22"/>
        </w:rPr>
        <w:t xml:space="preserve"> і чим вища частота, тим</w:t>
      </w:r>
      <w:r w:rsidRPr="00A2119D">
        <w:rPr>
          <w:rFonts w:ascii="Arial" w:hAnsi="Arial" w:cs="Arial"/>
          <w:sz w:val="22"/>
          <w:szCs w:val="22"/>
        </w:rPr>
        <w:t xml:space="preserve"> сильніша ця шунт</w:t>
      </w:r>
      <w:r>
        <w:rPr>
          <w:rFonts w:ascii="Arial" w:hAnsi="Arial" w:cs="Arial"/>
          <w:sz w:val="22"/>
          <w:szCs w:val="22"/>
        </w:rPr>
        <w:t>уюча дія і тим</w:t>
      </w:r>
      <w:r w:rsidRPr="00A2119D">
        <w:rPr>
          <w:rFonts w:ascii="Arial" w:hAnsi="Arial" w:cs="Arial"/>
          <w:sz w:val="22"/>
          <w:szCs w:val="22"/>
        </w:rPr>
        <w:t xml:space="preserve"> менша напруга сигналу на резисторі </w:t>
      </w:r>
      <w:r w:rsidRPr="00AC7DAE">
        <w:rPr>
          <w:rFonts w:ascii="Arial" w:hAnsi="Arial" w:cs="Arial"/>
          <w:position w:val="-10"/>
          <w:sz w:val="22"/>
          <w:szCs w:val="22"/>
        </w:rPr>
        <w:object w:dxaOrig="340" w:dyaOrig="340">
          <v:shape id="_x0000_i1071" type="#_x0000_t75" style="width:17.25pt;height:17.25pt" o:ole="" fillcolor="window">
            <v:imagedata r:id="rId103" o:title=""/>
          </v:shape>
          <o:OLEObject Type="Embed" ProgID="Equation.3" ShapeID="_x0000_i1071" DrawAspect="Content" ObjectID="_1420897412" r:id="rId104"/>
        </w:object>
      </w:r>
      <w:r w:rsidRPr="00A2119D">
        <w:rPr>
          <w:rFonts w:ascii="Arial" w:hAnsi="Arial" w:cs="Arial"/>
          <w:sz w:val="22"/>
          <w:szCs w:val="22"/>
        </w:rPr>
        <w:t>.</w:t>
      </w:r>
    </w:p>
    <w:p w:rsidR="00C97286" w:rsidRDefault="00C97286" w:rsidP="00C97286">
      <w:pPr>
        <w:pStyle w:val="a3"/>
        <w:ind w:left="0"/>
        <w:jc w:val="center"/>
        <w:rPr>
          <w:rFonts w:ascii="Arial" w:hAnsi="Arial" w:cs="Arial"/>
          <w:sz w:val="22"/>
          <w:szCs w:val="22"/>
        </w:rPr>
      </w:pPr>
    </w:p>
    <w:p w:rsidR="00C97286" w:rsidRPr="00A2119D" w:rsidRDefault="00C97286" w:rsidP="00C97286">
      <w:pPr>
        <w:pStyle w:val="a3"/>
        <w:ind w:left="0"/>
        <w:jc w:val="center"/>
        <w:rPr>
          <w:rFonts w:ascii="Arial" w:hAnsi="Arial" w:cs="Arial"/>
          <w:sz w:val="22"/>
          <w:szCs w:val="22"/>
        </w:rPr>
      </w:pPr>
      <w:r>
        <w:rPr>
          <w:rFonts w:ascii="Arial" w:hAnsi="Arial" w:cs="Arial"/>
          <w:noProof/>
          <w:sz w:val="22"/>
          <w:szCs w:val="22"/>
          <w:lang w:eastAsia="uk-UA"/>
        </w:rPr>
        <w:drawing>
          <wp:inline distT="0" distB="0" distL="0" distR="0">
            <wp:extent cx="2457450" cy="1371600"/>
            <wp:effectExtent l="19050" t="0" r="0" b="0"/>
            <wp:docPr id="52" name="Рисунок 52" descr="22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22_5"/>
                    <pic:cNvPicPr>
                      <a:picLocks noChangeAspect="1" noChangeArrowheads="1"/>
                    </pic:cNvPicPr>
                  </pic:nvPicPr>
                  <pic:blipFill>
                    <a:blip r:embed="rId105" cstate="print"/>
                    <a:srcRect/>
                    <a:stretch>
                      <a:fillRect/>
                    </a:stretch>
                  </pic:blipFill>
                  <pic:spPr bwMode="auto">
                    <a:xfrm>
                      <a:off x="0" y="0"/>
                      <a:ext cx="2457450" cy="1371600"/>
                    </a:xfrm>
                    <a:prstGeom prst="rect">
                      <a:avLst/>
                    </a:prstGeom>
                    <a:noFill/>
                    <a:ln w="9525">
                      <a:noFill/>
                      <a:miter lim="800000"/>
                      <a:headEnd/>
                      <a:tailEnd/>
                    </a:ln>
                  </pic:spPr>
                </pic:pic>
              </a:graphicData>
            </a:graphic>
          </wp:inline>
        </w:drawing>
      </w:r>
    </w:p>
    <w:p w:rsidR="00C97286" w:rsidRPr="00A2119D" w:rsidRDefault="00C97286" w:rsidP="00C97286">
      <w:pPr>
        <w:pStyle w:val="a3"/>
        <w:jc w:val="both"/>
        <w:rPr>
          <w:rFonts w:ascii="Arial" w:hAnsi="Arial" w:cs="Arial"/>
          <w:sz w:val="22"/>
          <w:szCs w:val="22"/>
        </w:rPr>
      </w:pPr>
    </w:p>
    <w:p w:rsidR="00C97286" w:rsidRPr="00F03978" w:rsidRDefault="00C97286" w:rsidP="00C97286">
      <w:pPr>
        <w:pStyle w:val="a3"/>
        <w:ind w:left="0"/>
        <w:jc w:val="center"/>
        <w:rPr>
          <w:rFonts w:ascii="Arial" w:hAnsi="Arial" w:cs="Arial"/>
          <w:sz w:val="20"/>
        </w:rPr>
      </w:pPr>
      <w:r w:rsidRPr="00F03978">
        <w:rPr>
          <w:rFonts w:ascii="Arial" w:hAnsi="Arial" w:cs="Arial"/>
          <w:sz w:val="20"/>
        </w:rPr>
        <w:t>Рис. 16.5. Схема ввімкнення фотоелемента</w:t>
      </w:r>
    </w:p>
    <w:p w:rsidR="00C97286" w:rsidRDefault="00C97286" w:rsidP="00C97286">
      <w:pPr>
        <w:pStyle w:val="a3"/>
        <w:ind w:left="0" w:firstLine="540"/>
        <w:jc w:val="both"/>
        <w:rPr>
          <w:rFonts w:ascii="Arial" w:hAnsi="Arial" w:cs="Arial"/>
          <w:sz w:val="22"/>
          <w:szCs w:val="22"/>
        </w:rPr>
      </w:pPr>
    </w:p>
    <w:p w:rsidR="00C97286" w:rsidRPr="00A2119D" w:rsidRDefault="00C97286" w:rsidP="00C97286">
      <w:pPr>
        <w:pStyle w:val="a3"/>
        <w:ind w:left="0" w:firstLine="540"/>
        <w:jc w:val="both"/>
        <w:rPr>
          <w:rFonts w:ascii="Arial" w:hAnsi="Arial" w:cs="Arial"/>
          <w:sz w:val="22"/>
          <w:szCs w:val="22"/>
        </w:rPr>
      </w:pPr>
      <w:r w:rsidRPr="00A2119D">
        <w:rPr>
          <w:rFonts w:ascii="Arial" w:hAnsi="Arial" w:cs="Arial"/>
          <w:sz w:val="22"/>
          <w:szCs w:val="22"/>
        </w:rPr>
        <w:t xml:space="preserve">Електровакуумні фотоелементи знайшли застосування в різноманітних пристроях автоматики, в апаратурі звукового кіно, в приладах для фізичних досліджень. Але їх недоліки </w:t>
      </w:r>
      <w:r w:rsidRPr="00A2119D">
        <w:rPr>
          <w:rFonts w:ascii="Arial" w:hAnsi="Arial" w:cs="Arial"/>
          <w:sz w:val="22"/>
          <w:szCs w:val="22"/>
        </w:rPr>
        <w:sym w:font="Symbol" w:char="F02D"/>
      </w:r>
      <w:r w:rsidRPr="00A2119D">
        <w:rPr>
          <w:rFonts w:ascii="Arial" w:hAnsi="Arial" w:cs="Arial"/>
          <w:sz w:val="22"/>
          <w:szCs w:val="22"/>
        </w:rPr>
        <w:t xml:space="preserve"> неможливість мікромініатюризації і доволі високі анодні напруги (десятки і сотні вольт) </w:t>
      </w:r>
      <w:r w:rsidRPr="00A2119D">
        <w:rPr>
          <w:rFonts w:ascii="Arial" w:hAnsi="Arial" w:cs="Arial"/>
          <w:sz w:val="22"/>
          <w:szCs w:val="22"/>
        </w:rPr>
        <w:sym w:font="Symbol" w:char="F02D"/>
      </w:r>
      <w:r>
        <w:rPr>
          <w:rFonts w:ascii="Arial" w:hAnsi="Arial" w:cs="Arial"/>
          <w:sz w:val="22"/>
          <w:szCs w:val="22"/>
        </w:rPr>
        <w:t xml:space="preserve"> при</w:t>
      </w:r>
      <w:r w:rsidRPr="00A2119D">
        <w:rPr>
          <w:rFonts w:ascii="Arial" w:hAnsi="Arial" w:cs="Arial"/>
          <w:sz w:val="22"/>
          <w:szCs w:val="22"/>
        </w:rPr>
        <w:t>вели до того, що тепер ці фотоелементи в багатьох видах апаратури замінені напівпровідниковими приймачами випромінювання.</w:t>
      </w:r>
    </w:p>
    <w:p w:rsidR="00C97286" w:rsidRPr="00A2119D" w:rsidRDefault="00C97286" w:rsidP="00C97286">
      <w:pPr>
        <w:pStyle w:val="a3"/>
        <w:ind w:left="0" w:firstLine="540"/>
        <w:jc w:val="both"/>
        <w:rPr>
          <w:rFonts w:ascii="Arial" w:hAnsi="Arial" w:cs="Arial"/>
          <w:b/>
          <w:bCs/>
          <w:sz w:val="22"/>
          <w:szCs w:val="22"/>
        </w:rPr>
      </w:pPr>
      <w:r>
        <w:rPr>
          <w:rFonts w:ascii="Arial" w:hAnsi="Arial" w:cs="Arial"/>
          <w:b/>
          <w:bCs/>
          <w:sz w:val="22"/>
          <w:szCs w:val="22"/>
        </w:rPr>
        <w:t>16.</w:t>
      </w:r>
      <w:r w:rsidRPr="00A2119D">
        <w:rPr>
          <w:rFonts w:ascii="Arial" w:hAnsi="Arial" w:cs="Arial"/>
          <w:b/>
          <w:bCs/>
          <w:sz w:val="22"/>
          <w:szCs w:val="22"/>
        </w:rPr>
        <w:t>3. ФОТОЕЛЕКТРОННІ ПОМНОЖУВАЧІ</w:t>
      </w:r>
    </w:p>
    <w:p w:rsidR="00C97286" w:rsidRPr="00A2119D" w:rsidRDefault="00C97286" w:rsidP="00C97286">
      <w:pPr>
        <w:pStyle w:val="a3"/>
        <w:ind w:left="0" w:firstLine="540"/>
        <w:jc w:val="both"/>
        <w:rPr>
          <w:rFonts w:ascii="Arial" w:hAnsi="Arial" w:cs="Arial"/>
          <w:sz w:val="22"/>
          <w:szCs w:val="22"/>
        </w:rPr>
      </w:pPr>
      <w:r w:rsidRPr="00A2119D">
        <w:rPr>
          <w:rFonts w:ascii="Arial" w:hAnsi="Arial" w:cs="Arial"/>
          <w:sz w:val="22"/>
          <w:szCs w:val="22"/>
        </w:rPr>
        <w:lastRenderedPageBreak/>
        <w:t>Фотоелектронні помножувачі (</w:t>
      </w:r>
      <w:r w:rsidRPr="004C03B9">
        <w:rPr>
          <w:rFonts w:ascii="Arial" w:hAnsi="Arial" w:cs="Arial"/>
          <w:i/>
          <w:sz w:val="22"/>
          <w:szCs w:val="22"/>
        </w:rPr>
        <w:t>ФЕП</w:t>
      </w:r>
      <w:r w:rsidRPr="00A2119D">
        <w:rPr>
          <w:rFonts w:ascii="Arial" w:hAnsi="Arial" w:cs="Arial"/>
          <w:sz w:val="22"/>
          <w:szCs w:val="22"/>
        </w:rPr>
        <w:t xml:space="preserve">) є електровакуумним прибором, в якому електронний фотоелемент доповнений пристроєм для підсилення фотоструму за рахунок вторинної фотоелектронної емісії. Вперше у світі </w:t>
      </w:r>
      <w:r w:rsidRPr="004C03B9">
        <w:rPr>
          <w:rFonts w:ascii="Arial" w:hAnsi="Arial" w:cs="Arial"/>
          <w:i/>
          <w:sz w:val="22"/>
          <w:szCs w:val="22"/>
        </w:rPr>
        <w:t>ФЕП</w:t>
      </w:r>
      <w:r w:rsidRPr="00A2119D">
        <w:rPr>
          <w:rFonts w:ascii="Arial" w:hAnsi="Arial" w:cs="Arial"/>
          <w:sz w:val="22"/>
          <w:szCs w:val="22"/>
        </w:rPr>
        <w:t xml:space="preserve"> були створен</w:t>
      </w:r>
      <w:r>
        <w:rPr>
          <w:rFonts w:ascii="Arial" w:hAnsi="Arial" w:cs="Arial"/>
          <w:sz w:val="22"/>
          <w:szCs w:val="22"/>
        </w:rPr>
        <w:t xml:space="preserve">і російським інженером </w:t>
      </w:r>
      <w:r>
        <w:rPr>
          <w:rFonts w:ascii="Arial" w:hAnsi="Arial" w:cs="Arial"/>
          <w:sz w:val="22"/>
          <w:szCs w:val="22"/>
        </w:rPr>
        <w:br/>
        <w:t>Л.А. Кубєцкі</w:t>
      </w:r>
      <w:r w:rsidRPr="00A2119D">
        <w:rPr>
          <w:rFonts w:ascii="Arial" w:hAnsi="Arial" w:cs="Arial"/>
          <w:sz w:val="22"/>
          <w:szCs w:val="22"/>
        </w:rPr>
        <w:t>м у 1930 р.</w:t>
      </w:r>
    </w:p>
    <w:p w:rsidR="00C97286" w:rsidRDefault="00C97286" w:rsidP="00C97286">
      <w:pPr>
        <w:pStyle w:val="a3"/>
        <w:ind w:left="0" w:firstLine="540"/>
        <w:jc w:val="both"/>
        <w:rPr>
          <w:rFonts w:ascii="Arial" w:hAnsi="Arial" w:cs="Arial"/>
          <w:sz w:val="22"/>
          <w:szCs w:val="22"/>
        </w:rPr>
      </w:pPr>
      <w:r w:rsidRPr="00A2119D">
        <w:rPr>
          <w:rFonts w:ascii="Arial" w:hAnsi="Arial" w:cs="Arial"/>
          <w:sz w:val="22"/>
          <w:szCs w:val="22"/>
        </w:rPr>
        <w:t xml:space="preserve">Принцип роботи </w:t>
      </w:r>
      <w:r w:rsidRPr="004C03B9">
        <w:rPr>
          <w:rFonts w:ascii="Arial" w:hAnsi="Arial" w:cs="Arial"/>
          <w:i/>
          <w:sz w:val="22"/>
          <w:szCs w:val="22"/>
        </w:rPr>
        <w:t>ФЕП</w:t>
      </w:r>
      <w:r w:rsidRPr="00A2119D">
        <w:rPr>
          <w:rFonts w:ascii="Arial" w:hAnsi="Arial" w:cs="Arial"/>
          <w:sz w:val="22"/>
          <w:szCs w:val="22"/>
        </w:rPr>
        <w:t xml:space="preserve"> ілюстровано на рис </w:t>
      </w:r>
      <w:r>
        <w:rPr>
          <w:rFonts w:ascii="Arial" w:hAnsi="Arial" w:cs="Arial"/>
          <w:sz w:val="22"/>
          <w:szCs w:val="22"/>
        </w:rPr>
        <w:t>16.</w:t>
      </w:r>
      <w:r w:rsidRPr="00A2119D">
        <w:rPr>
          <w:rFonts w:ascii="Arial" w:hAnsi="Arial" w:cs="Arial"/>
          <w:sz w:val="22"/>
          <w:szCs w:val="22"/>
        </w:rPr>
        <w:t xml:space="preserve">6. Світловий потік </w:t>
      </w:r>
      <w:r w:rsidRPr="00A2119D">
        <w:rPr>
          <w:rFonts w:ascii="Arial" w:hAnsi="Arial" w:cs="Arial"/>
          <w:i/>
          <w:sz w:val="22"/>
          <w:szCs w:val="22"/>
        </w:rPr>
        <w:t>Ф</w:t>
      </w:r>
      <w:r w:rsidRPr="00A2119D">
        <w:rPr>
          <w:rFonts w:ascii="Arial" w:hAnsi="Arial" w:cs="Arial"/>
          <w:sz w:val="22"/>
          <w:szCs w:val="22"/>
        </w:rPr>
        <w:t xml:space="preserve"> викликає електронну емісію з фотокатода </w:t>
      </w:r>
      <w:r w:rsidRPr="00A2119D">
        <w:rPr>
          <w:rFonts w:ascii="Arial" w:hAnsi="Arial" w:cs="Arial"/>
          <w:i/>
          <w:sz w:val="22"/>
          <w:szCs w:val="22"/>
        </w:rPr>
        <w:t>ФК</w:t>
      </w:r>
      <w:r w:rsidRPr="00A2119D">
        <w:rPr>
          <w:rFonts w:ascii="Arial" w:hAnsi="Arial" w:cs="Arial"/>
          <w:sz w:val="22"/>
          <w:szCs w:val="22"/>
        </w:rPr>
        <w:t xml:space="preserve">. Фотоелектрони під дією прискорюючого електричного поля направляються на електрод </w:t>
      </w:r>
      <w:r w:rsidRPr="00A2119D">
        <w:rPr>
          <w:rFonts w:ascii="Arial" w:hAnsi="Arial" w:cs="Arial"/>
          <w:position w:val="-10"/>
          <w:sz w:val="22"/>
          <w:szCs w:val="22"/>
        </w:rPr>
        <w:object w:dxaOrig="320" w:dyaOrig="340">
          <v:shape id="_x0000_i1072" type="#_x0000_t75" style="width:15.75pt;height:17.25pt" o:ole="" fillcolor="window">
            <v:imagedata r:id="rId106" o:title=""/>
          </v:shape>
          <o:OLEObject Type="Embed" ProgID="Equation.3" ShapeID="_x0000_i1072" DrawAspect="Content" ObjectID="_1420897413" r:id="rId107"/>
        </w:object>
      </w:r>
      <w:r w:rsidRPr="00A2119D">
        <w:rPr>
          <w:rFonts w:ascii="Arial" w:hAnsi="Arial" w:cs="Arial"/>
          <w:sz w:val="22"/>
          <w:szCs w:val="22"/>
        </w:rPr>
        <w:t xml:space="preserve">, що називається </w:t>
      </w:r>
      <w:r w:rsidRPr="00A2119D">
        <w:rPr>
          <w:rFonts w:ascii="Arial" w:hAnsi="Arial" w:cs="Arial"/>
          <w:i/>
          <w:sz w:val="22"/>
          <w:szCs w:val="22"/>
        </w:rPr>
        <w:t>динодом</w:t>
      </w:r>
      <w:r w:rsidRPr="00A2119D">
        <w:rPr>
          <w:rFonts w:ascii="Arial" w:hAnsi="Arial" w:cs="Arial"/>
          <w:sz w:val="22"/>
          <w:szCs w:val="22"/>
        </w:rPr>
        <w:t xml:space="preserve">. Він є анодом стосовно фотокатода і одночасно відіграє роль вторинно-електронного емітера. Динод робиться з металу з достатньо сильною і стійкою вторинною електронною емісією. Тому первинні електрони (струм </w:t>
      </w:r>
      <w:r w:rsidRPr="00A2119D">
        <w:rPr>
          <w:rFonts w:ascii="Arial" w:hAnsi="Arial" w:cs="Arial"/>
          <w:position w:val="-10"/>
          <w:sz w:val="22"/>
          <w:szCs w:val="22"/>
        </w:rPr>
        <w:object w:dxaOrig="320" w:dyaOrig="340">
          <v:shape id="_x0000_i1073" type="#_x0000_t75" style="width:15.75pt;height:17.25pt" o:ole="" fillcolor="window">
            <v:imagedata r:id="rId108" o:title=""/>
          </v:shape>
          <o:OLEObject Type="Embed" ProgID="Equation.3" ShapeID="_x0000_i1073" DrawAspect="Content" ObjectID="_1420897414" r:id="rId109"/>
        </w:object>
      </w:r>
      <w:r w:rsidRPr="00A2119D">
        <w:rPr>
          <w:rFonts w:ascii="Arial" w:hAnsi="Arial" w:cs="Arial"/>
          <w:sz w:val="22"/>
          <w:szCs w:val="22"/>
        </w:rPr>
        <w:t xml:space="preserve"> ), що йде з фотокатода, вибивають з динода </w:t>
      </w:r>
      <w:r w:rsidRPr="00A2119D">
        <w:rPr>
          <w:rFonts w:ascii="Arial" w:hAnsi="Arial" w:cs="Arial"/>
          <w:position w:val="-10"/>
          <w:sz w:val="22"/>
          <w:szCs w:val="22"/>
        </w:rPr>
        <w:object w:dxaOrig="320" w:dyaOrig="340">
          <v:shape id="_x0000_i1074" type="#_x0000_t75" style="width:15.75pt;height:17.25pt" o:ole="" fillcolor="window">
            <v:imagedata r:id="rId110" o:title=""/>
          </v:shape>
          <o:OLEObject Type="Embed" ProgID="Equation.3" ShapeID="_x0000_i1074" DrawAspect="Content" ObjectID="_1420897415" r:id="rId111"/>
        </w:object>
      </w:r>
      <w:r w:rsidRPr="00A2119D">
        <w:rPr>
          <w:rFonts w:ascii="Arial" w:hAnsi="Arial" w:cs="Arial"/>
          <w:sz w:val="22"/>
          <w:szCs w:val="22"/>
        </w:rPr>
        <w:t xml:space="preserve"> вторинні електрони, кількість яких в </w:t>
      </w:r>
      <w:r w:rsidRPr="00A2119D">
        <w:rPr>
          <w:rFonts w:ascii="Arial" w:hAnsi="Arial" w:cs="Arial"/>
          <w:position w:val="-6"/>
          <w:sz w:val="22"/>
          <w:szCs w:val="22"/>
        </w:rPr>
        <w:object w:dxaOrig="240" w:dyaOrig="220">
          <v:shape id="_x0000_i1075" type="#_x0000_t75" style="width:12pt;height:11.25pt" o:ole="" fillcolor="window">
            <v:imagedata r:id="rId112" o:title=""/>
          </v:shape>
          <o:OLEObject Type="Embed" ProgID="Equation.3" ShapeID="_x0000_i1075" DrawAspect="Content" ObjectID="_1420897416" r:id="rId113"/>
        </w:object>
      </w:r>
      <w:r w:rsidRPr="00A2119D">
        <w:rPr>
          <w:rFonts w:ascii="Arial" w:hAnsi="Arial" w:cs="Arial"/>
          <w:sz w:val="22"/>
          <w:szCs w:val="22"/>
        </w:rPr>
        <w:t xml:space="preserve"> раз більше за число первинних електронів (</w:t>
      </w:r>
      <w:r w:rsidRPr="00A2119D">
        <w:rPr>
          <w:rFonts w:ascii="Arial" w:hAnsi="Arial" w:cs="Arial"/>
          <w:position w:val="-6"/>
          <w:sz w:val="22"/>
          <w:szCs w:val="22"/>
        </w:rPr>
        <w:object w:dxaOrig="240" w:dyaOrig="220">
          <v:shape id="_x0000_i1076" type="#_x0000_t75" style="width:12pt;height:11.25pt" o:ole="" fillcolor="window">
            <v:imagedata r:id="rId112" o:title=""/>
          </v:shape>
          <o:OLEObject Type="Embed" ProgID="Equation.3" ShapeID="_x0000_i1076" DrawAspect="Content" ObjectID="_1420897417" r:id="rId114"/>
        </w:object>
      </w:r>
      <w:r w:rsidRPr="00A2119D">
        <w:rPr>
          <w:rFonts w:ascii="Arial" w:hAnsi="Arial" w:cs="Arial"/>
          <w:sz w:val="22"/>
          <w:szCs w:val="22"/>
        </w:rPr>
        <w:t xml:space="preserve"> -</w:t>
      </w:r>
      <w:r w:rsidRPr="005E0A8C">
        <w:rPr>
          <w:rFonts w:ascii="Arial" w:hAnsi="Arial" w:cs="Arial"/>
          <w:sz w:val="22"/>
          <w:szCs w:val="22"/>
        </w:rPr>
        <w:t xml:space="preserve"> </w:t>
      </w:r>
      <w:r w:rsidRPr="00A2119D">
        <w:rPr>
          <w:rFonts w:ascii="Arial" w:hAnsi="Arial" w:cs="Arial"/>
          <w:sz w:val="22"/>
          <w:szCs w:val="22"/>
        </w:rPr>
        <w:t xml:space="preserve">коефіцієнт вторинної емісії динода </w:t>
      </w:r>
      <w:r w:rsidRPr="00A2119D">
        <w:rPr>
          <w:rFonts w:ascii="Arial" w:hAnsi="Arial" w:cs="Arial"/>
          <w:position w:val="-10"/>
          <w:sz w:val="22"/>
          <w:szCs w:val="22"/>
        </w:rPr>
        <w:object w:dxaOrig="320" w:dyaOrig="340">
          <v:shape id="_x0000_i1077" type="#_x0000_t75" style="width:15.75pt;height:17.25pt" o:ole="" fillcolor="window">
            <v:imagedata r:id="rId115" o:title=""/>
          </v:shape>
          <o:OLEObject Type="Embed" ProgID="Equation.3" ShapeID="_x0000_i1077" DrawAspect="Content" ObjectID="_1420897418" r:id="rId116"/>
        </w:object>
      </w:r>
      <w:r w:rsidRPr="00A2119D">
        <w:rPr>
          <w:rFonts w:ascii="Arial" w:hAnsi="Arial" w:cs="Arial"/>
          <w:sz w:val="22"/>
          <w:szCs w:val="22"/>
        </w:rPr>
        <w:t xml:space="preserve">, звичайно рівний кілька одиниць). Таким чином, струм вторинних електронів з першого динода </w:t>
      </w:r>
      <w:r w:rsidRPr="00A2119D">
        <w:rPr>
          <w:rFonts w:ascii="Arial" w:hAnsi="Arial" w:cs="Arial"/>
          <w:position w:val="-14"/>
          <w:sz w:val="22"/>
          <w:szCs w:val="22"/>
        </w:rPr>
        <w:object w:dxaOrig="800" w:dyaOrig="380">
          <v:shape id="_x0000_i1078" type="#_x0000_t75" style="width:39.75pt;height:18.75pt" o:ole="" fillcolor="window">
            <v:imagedata r:id="rId117" o:title=""/>
          </v:shape>
          <o:OLEObject Type="Embed" ProgID="Equation.3" ShapeID="_x0000_i1078" DrawAspect="Content" ObjectID="_1420897419" r:id="rId118"/>
        </w:object>
      </w:r>
      <w:r w:rsidRPr="00A2119D">
        <w:rPr>
          <w:rFonts w:ascii="Arial" w:hAnsi="Arial" w:cs="Arial"/>
          <w:sz w:val="22"/>
          <w:szCs w:val="22"/>
        </w:rPr>
        <w:t xml:space="preserve">. Струм </w:t>
      </w:r>
      <w:r w:rsidRPr="00A2119D">
        <w:rPr>
          <w:rFonts w:ascii="Arial" w:hAnsi="Arial" w:cs="Arial"/>
          <w:position w:val="-10"/>
          <w:sz w:val="22"/>
          <w:szCs w:val="22"/>
        </w:rPr>
        <w:object w:dxaOrig="180" w:dyaOrig="340">
          <v:shape id="_x0000_i1079" type="#_x0000_t75" style="width:9pt;height:17.25pt" o:ole="" fillcolor="window">
            <v:imagedata r:id="rId119" o:title=""/>
          </v:shape>
          <o:OLEObject Type="Embed" ProgID="Equation.3" ShapeID="_x0000_i1079" DrawAspect="Content" ObjectID="_1420897420" r:id="rId120"/>
        </w:object>
      </w:r>
      <w:r w:rsidRPr="00A2119D">
        <w:rPr>
          <w:rFonts w:ascii="Arial" w:hAnsi="Arial" w:cs="Arial"/>
          <w:sz w:val="22"/>
          <w:szCs w:val="22"/>
        </w:rPr>
        <w:t xml:space="preserve"> направляється на другий динод </w:t>
      </w:r>
      <w:r w:rsidRPr="00A2119D">
        <w:rPr>
          <w:rFonts w:ascii="Arial" w:hAnsi="Arial" w:cs="Arial"/>
          <w:position w:val="-10"/>
          <w:sz w:val="22"/>
          <w:szCs w:val="22"/>
        </w:rPr>
        <w:object w:dxaOrig="360" w:dyaOrig="340">
          <v:shape id="_x0000_i1080" type="#_x0000_t75" style="width:18pt;height:17.25pt" o:ole="" fillcolor="window">
            <v:imagedata r:id="rId121" o:title=""/>
          </v:shape>
          <o:OLEObject Type="Embed" ProgID="Equation.3" ShapeID="_x0000_i1080" DrawAspect="Content" ObjectID="_1420897421" r:id="rId122"/>
        </w:object>
      </w:r>
      <w:r w:rsidRPr="00A2119D">
        <w:rPr>
          <w:rFonts w:ascii="Arial" w:hAnsi="Arial" w:cs="Arial"/>
          <w:sz w:val="22"/>
          <w:szCs w:val="22"/>
        </w:rPr>
        <w:t xml:space="preserve">, що має вищий додатній потенціал. Тоді від динода </w:t>
      </w:r>
      <w:r w:rsidRPr="00A2119D">
        <w:rPr>
          <w:rFonts w:ascii="Arial" w:hAnsi="Arial" w:cs="Arial"/>
          <w:position w:val="-10"/>
          <w:sz w:val="22"/>
          <w:szCs w:val="22"/>
        </w:rPr>
        <w:object w:dxaOrig="360" w:dyaOrig="340">
          <v:shape id="_x0000_i1081" type="#_x0000_t75" style="width:18pt;height:17.25pt" o:ole="" fillcolor="window">
            <v:imagedata r:id="rId123" o:title=""/>
          </v:shape>
          <o:OLEObject Type="Embed" ProgID="Equation.3" ShapeID="_x0000_i1081" DrawAspect="Content" ObjectID="_1420897422" r:id="rId124"/>
        </w:object>
      </w:r>
      <w:r w:rsidRPr="00A2119D">
        <w:rPr>
          <w:rFonts w:ascii="Arial" w:hAnsi="Arial" w:cs="Arial"/>
          <w:sz w:val="22"/>
          <w:szCs w:val="22"/>
        </w:rPr>
        <w:t xml:space="preserve"> за рахунок вторинної емісії починається струм електронів </w:t>
      </w:r>
      <w:r w:rsidRPr="00A2119D">
        <w:rPr>
          <w:rFonts w:ascii="Arial" w:hAnsi="Arial" w:cs="Arial"/>
          <w:position w:val="-10"/>
          <w:sz w:val="22"/>
          <w:szCs w:val="22"/>
        </w:rPr>
        <w:object w:dxaOrig="220" w:dyaOrig="340">
          <v:shape id="_x0000_i1082" type="#_x0000_t75" style="width:11.25pt;height:17.25pt" o:ole="" fillcolor="window">
            <v:imagedata r:id="rId125" o:title=""/>
          </v:shape>
          <o:OLEObject Type="Embed" ProgID="Equation.3" ShapeID="_x0000_i1082" DrawAspect="Content" ObjectID="_1420897423" r:id="rId126"/>
        </w:object>
      </w:r>
      <w:r w:rsidRPr="00A2119D">
        <w:rPr>
          <w:rFonts w:ascii="Arial" w:hAnsi="Arial" w:cs="Arial"/>
          <w:sz w:val="22"/>
          <w:szCs w:val="22"/>
        </w:rPr>
        <w:t xml:space="preserve">, що в </w:t>
      </w:r>
      <w:r w:rsidRPr="00A2119D">
        <w:rPr>
          <w:rFonts w:ascii="Arial" w:hAnsi="Arial" w:cs="Arial"/>
          <w:position w:val="-6"/>
          <w:sz w:val="22"/>
          <w:szCs w:val="22"/>
        </w:rPr>
        <w:object w:dxaOrig="240" w:dyaOrig="220">
          <v:shape id="_x0000_i1083" type="#_x0000_t75" style="width:12pt;height:11.25pt" o:ole="" fillcolor="window">
            <v:imagedata r:id="rId112" o:title=""/>
          </v:shape>
          <o:OLEObject Type="Embed" ProgID="Equation.3" ShapeID="_x0000_i1083" DrawAspect="Content" ObjectID="_1420897424" r:id="rId127"/>
        </w:object>
      </w:r>
      <w:r w:rsidRPr="00A2119D">
        <w:rPr>
          <w:rFonts w:ascii="Arial" w:hAnsi="Arial" w:cs="Arial"/>
          <w:sz w:val="22"/>
          <w:szCs w:val="22"/>
        </w:rPr>
        <w:t xml:space="preserve"> раз більший </w:t>
      </w:r>
      <w:r w:rsidRPr="00A2119D">
        <w:rPr>
          <w:rFonts w:ascii="Arial" w:hAnsi="Arial" w:cs="Arial"/>
          <w:position w:val="-10"/>
          <w:sz w:val="22"/>
          <w:szCs w:val="22"/>
        </w:rPr>
        <w:object w:dxaOrig="220" w:dyaOrig="340">
          <v:shape id="_x0000_i1084" type="#_x0000_t75" style="width:11.25pt;height:17.25pt" o:ole="" fillcolor="window">
            <v:imagedata r:id="rId128" o:title=""/>
          </v:shape>
          <o:OLEObject Type="Embed" ProgID="Equation.3" ShapeID="_x0000_i1084" DrawAspect="Content" ObjectID="_1420897425" r:id="rId129"/>
        </w:object>
      </w:r>
      <w:r w:rsidRPr="00A2119D">
        <w:rPr>
          <w:rFonts w:ascii="Arial" w:hAnsi="Arial" w:cs="Arial"/>
          <w:sz w:val="22"/>
          <w:szCs w:val="22"/>
        </w:rPr>
        <w:t xml:space="preserve"> (для спрощення будемо вважати, що у всіх динодів коефіцієнт вторинної емісії один і той. же), тобто </w:t>
      </w:r>
      <w:r w:rsidRPr="00A2119D">
        <w:rPr>
          <w:rFonts w:ascii="Arial" w:hAnsi="Arial" w:cs="Arial"/>
          <w:position w:val="-14"/>
          <w:sz w:val="22"/>
          <w:szCs w:val="22"/>
        </w:rPr>
        <w:object w:dxaOrig="1480" w:dyaOrig="400">
          <v:shape id="_x0000_i1085" type="#_x0000_t75" style="width:74.25pt;height:20.25pt" o:ole="" fillcolor="window">
            <v:imagedata r:id="rId130" o:title=""/>
          </v:shape>
          <o:OLEObject Type="Embed" ProgID="Equation.3" ShapeID="_x0000_i1085" DrawAspect="Content" ObjectID="_1420897426" r:id="rId131"/>
        </w:object>
      </w:r>
      <w:r w:rsidRPr="00A2119D">
        <w:rPr>
          <w:rFonts w:ascii="Arial" w:hAnsi="Arial" w:cs="Arial"/>
          <w:sz w:val="22"/>
          <w:szCs w:val="22"/>
        </w:rPr>
        <w:t xml:space="preserve">. В свою чергу, струм </w:t>
      </w:r>
      <w:r w:rsidRPr="00A2119D">
        <w:rPr>
          <w:rFonts w:ascii="Arial" w:hAnsi="Arial" w:cs="Arial"/>
          <w:position w:val="-10"/>
          <w:sz w:val="22"/>
          <w:szCs w:val="22"/>
        </w:rPr>
        <w:object w:dxaOrig="220" w:dyaOrig="340">
          <v:shape id="_x0000_i1086" type="#_x0000_t75" style="width:11.25pt;height:17.25pt" o:ole="" fillcolor="window">
            <v:imagedata r:id="rId132" o:title=""/>
          </v:shape>
          <o:OLEObject Type="Embed" ProgID="Equation.3" ShapeID="_x0000_i1086" DrawAspect="Content" ObjectID="_1420897427" r:id="rId133"/>
        </w:object>
      </w:r>
      <w:r w:rsidRPr="00A2119D">
        <w:rPr>
          <w:rFonts w:ascii="Arial" w:hAnsi="Arial" w:cs="Arial"/>
          <w:sz w:val="22"/>
          <w:szCs w:val="22"/>
        </w:rPr>
        <w:t xml:space="preserve">направляється на третій динод </w:t>
      </w:r>
      <w:r w:rsidRPr="00A2119D">
        <w:rPr>
          <w:rFonts w:ascii="Arial" w:hAnsi="Arial" w:cs="Arial"/>
          <w:position w:val="-12"/>
          <w:sz w:val="22"/>
          <w:szCs w:val="22"/>
        </w:rPr>
        <w:object w:dxaOrig="360" w:dyaOrig="360">
          <v:shape id="_x0000_i1087" type="#_x0000_t75" style="width:18pt;height:18pt" o:ole="" fillcolor="window">
            <v:imagedata r:id="rId134" o:title=""/>
          </v:shape>
          <o:OLEObject Type="Embed" ProgID="Equation.3" ShapeID="_x0000_i1087" DrawAspect="Content" ObjectID="_1420897428" r:id="rId135"/>
        </w:object>
      </w:r>
      <w:r w:rsidRPr="00A2119D">
        <w:rPr>
          <w:rFonts w:ascii="Arial" w:hAnsi="Arial" w:cs="Arial"/>
          <w:sz w:val="22"/>
          <w:szCs w:val="22"/>
        </w:rPr>
        <w:t xml:space="preserve">, у якого додатній потенціал ще вищий, і від цього динода тече струм електронів </w:t>
      </w:r>
      <w:r w:rsidRPr="00A2119D">
        <w:rPr>
          <w:rFonts w:ascii="Arial" w:hAnsi="Arial" w:cs="Arial"/>
          <w:position w:val="-14"/>
          <w:sz w:val="22"/>
          <w:szCs w:val="22"/>
        </w:rPr>
        <w:object w:dxaOrig="1480" w:dyaOrig="400">
          <v:shape id="_x0000_i1088" type="#_x0000_t75" style="width:74.25pt;height:20.25pt" o:ole="" fillcolor="window">
            <v:imagedata r:id="rId136" o:title=""/>
          </v:shape>
          <o:OLEObject Type="Embed" ProgID="Equation.3" ShapeID="_x0000_i1088" DrawAspect="Content" ObjectID="_1420897429" r:id="rId137"/>
        </w:object>
      </w:r>
      <w:r w:rsidRPr="00A2119D">
        <w:rPr>
          <w:rFonts w:ascii="Arial" w:hAnsi="Arial" w:cs="Arial"/>
          <w:sz w:val="22"/>
          <w:szCs w:val="22"/>
        </w:rPr>
        <w:t>, тощо.</w:t>
      </w:r>
    </w:p>
    <w:p w:rsidR="00C97286" w:rsidRPr="00A2119D" w:rsidRDefault="00C97286" w:rsidP="00C97286">
      <w:pPr>
        <w:pStyle w:val="a3"/>
        <w:jc w:val="both"/>
        <w:rPr>
          <w:rFonts w:ascii="Arial" w:hAnsi="Arial" w:cs="Arial"/>
          <w:sz w:val="22"/>
          <w:szCs w:val="22"/>
        </w:rPr>
      </w:pPr>
    </w:p>
    <w:p w:rsidR="00C97286" w:rsidRPr="00A2119D" w:rsidRDefault="00C97286" w:rsidP="00C97286">
      <w:pPr>
        <w:pStyle w:val="a3"/>
        <w:ind w:left="0"/>
        <w:jc w:val="center"/>
        <w:rPr>
          <w:rFonts w:ascii="Arial" w:hAnsi="Arial" w:cs="Arial"/>
          <w:sz w:val="22"/>
          <w:szCs w:val="22"/>
        </w:rPr>
      </w:pPr>
      <w:r>
        <w:rPr>
          <w:rFonts w:ascii="Arial" w:hAnsi="Arial" w:cs="Arial"/>
          <w:noProof/>
          <w:sz w:val="22"/>
          <w:szCs w:val="22"/>
          <w:lang w:eastAsia="uk-UA"/>
        </w:rPr>
        <w:drawing>
          <wp:inline distT="0" distB="0" distL="0" distR="0">
            <wp:extent cx="2600325" cy="1438275"/>
            <wp:effectExtent l="19050" t="0" r="9525" b="9525"/>
            <wp:docPr id="70" name="Рисунок 70" descr="22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22_6"/>
                    <pic:cNvPicPr>
                      <a:picLocks noChangeAspect="1" noChangeArrowheads="1"/>
                    </pic:cNvPicPr>
                  </pic:nvPicPr>
                  <pic:blipFill>
                    <a:blip r:embed="rId138" cstate="print"/>
                    <a:srcRect/>
                    <a:stretch>
                      <a:fillRect/>
                    </a:stretch>
                  </pic:blipFill>
                  <pic:spPr bwMode="auto">
                    <a:xfrm>
                      <a:off x="0" y="0"/>
                      <a:ext cx="2600325" cy="1438275"/>
                    </a:xfrm>
                    <a:prstGeom prst="rect">
                      <a:avLst/>
                    </a:prstGeom>
                    <a:noFill/>
                    <a:ln w="9525">
                      <a:noFill/>
                      <a:miter lim="800000"/>
                      <a:headEnd/>
                      <a:tailEnd/>
                    </a:ln>
                  </pic:spPr>
                </pic:pic>
              </a:graphicData>
            </a:graphic>
          </wp:inline>
        </w:drawing>
      </w:r>
    </w:p>
    <w:p w:rsidR="00C97286" w:rsidRPr="00F03978" w:rsidRDefault="00C97286" w:rsidP="00C97286">
      <w:pPr>
        <w:pStyle w:val="a3"/>
        <w:jc w:val="both"/>
        <w:rPr>
          <w:rFonts w:ascii="Arial" w:hAnsi="Arial" w:cs="Arial"/>
          <w:sz w:val="20"/>
        </w:rPr>
      </w:pPr>
    </w:p>
    <w:p w:rsidR="00C97286" w:rsidRPr="00F03978" w:rsidRDefault="00C97286" w:rsidP="00C97286">
      <w:pPr>
        <w:pStyle w:val="a3"/>
        <w:ind w:left="0"/>
        <w:jc w:val="center"/>
        <w:rPr>
          <w:rFonts w:ascii="Arial" w:hAnsi="Arial" w:cs="Arial"/>
          <w:sz w:val="20"/>
        </w:rPr>
      </w:pPr>
      <w:r w:rsidRPr="00F03978">
        <w:rPr>
          <w:rFonts w:ascii="Arial" w:hAnsi="Arial" w:cs="Arial"/>
          <w:sz w:val="20"/>
        </w:rPr>
        <w:t>Рис.16.6. Принцип побудови фотоелектронного помножувача</w:t>
      </w:r>
    </w:p>
    <w:p w:rsidR="00C97286" w:rsidRPr="00A2119D" w:rsidRDefault="00C97286" w:rsidP="00C97286">
      <w:pPr>
        <w:pStyle w:val="a3"/>
        <w:jc w:val="both"/>
        <w:rPr>
          <w:rFonts w:ascii="Arial" w:hAnsi="Arial" w:cs="Arial"/>
          <w:sz w:val="22"/>
          <w:szCs w:val="22"/>
        </w:rPr>
      </w:pPr>
    </w:p>
    <w:p w:rsidR="00C97286" w:rsidRPr="00A2119D" w:rsidRDefault="00C97286" w:rsidP="00C97286">
      <w:pPr>
        <w:pStyle w:val="a3"/>
        <w:ind w:left="0" w:firstLine="540"/>
        <w:jc w:val="both"/>
        <w:rPr>
          <w:rFonts w:ascii="Arial" w:hAnsi="Arial" w:cs="Arial"/>
          <w:sz w:val="22"/>
          <w:szCs w:val="22"/>
        </w:rPr>
      </w:pPr>
      <w:r w:rsidRPr="00A2119D">
        <w:rPr>
          <w:rFonts w:ascii="Arial" w:hAnsi="Arial" w:cs="Arial"/>
          <w:sz w:val="22"/>
          <w:szCs w:val="22"/>
        </w:rPr>
        <w:t xml:space="preserve">З останнього, </w:t>
      </w:r>
      <w:r w:rsidRPr="00A2119D">
        <w:rPr>
          <w:rFonts w:ascii="Arial" w:hAnsi="Arial" w:cs="Arial"/>
          <w:i/>
          <w:sz w:val="22"/>
          <w:szCs w:val="22"/>
          <w:lang w:val="en-US"/>
        </w:rPr>
        <w:t>n</w:t>
      </w:r>
      <w:r w:rsidRPr="00A2119D">
        <w:rPr>
          <w:rFonts w:ascii="Arial" w:hAnsi="Arial" w:cs="Arial"/>
          <w:sz w:val="22"/>
          <w:szCs w:val="22"/>
        </w:rPr>
        <w:t xml:space="preserve">-го, динода </w:t>
      </w:r>
      <w:r w:rsidRPr="000E2828">
        <w:rPr>
          <w:rFonts w:ascii="Arial" w:hAnsi="Arial" w:cs="Arial"/>
          <w:position w:val="-10"/>
          <w:sz w:val="22"/>
          <w:szCs w:val="22"/>
        </w:rPr>
        <w:object w:dxaOrig="360" w:dyaOrig="340">
          <v:shape id="_x0000_i1089" type="#_x0000_t75" style="width:18pt;height:17.25pt" o:ole="" fillcolor="window">
            <v:imagedata r:id="rId139" o:title=""/>
          </v:shape>
          <o:OLEObject Type="Embed" ProgID="Equation.3" ShapeID="_x0000_i1089" DrawAspect="Content" ObjectID="_1420897430" r:id="rId140"/>
        </w:object>
      </w:r>
      <w:r w:rsidRPr="00A2119D">
        <w:rPr>
          <w:rFonts w:ascii="Arial" w:hAnsi="Arial" w:cs="Arial"/>
          <w:sz w:val="22"/>
          <w:szCs w:val="22"/>
        </w:rPr>
        <w:t xml:space="preserve"> електричний струм </w:t>
      </w:r>
      <w:r w:rsidRPr="00A2119D">
        <w:rPr>
          <w:rFonts w:ascii="Arial" w:hAnsi="Arial" w:cs="Arial"/>
          <w:position w:val="-12"/>
          <w:sz w:val="22"/>
          <w:szCs w:val="22"/>
        </w:rPr>
        <w:object w:dxaOrig="260" w:dyaOrig="360">
          <v:shape id="_x0000_i1090" type="#_x0000_t75" style="width:12.75pt;height:18pt" o:ole="" fillcolor="window">
            <v:imagedata r:id="rId141" o:title=""/>
          </v:shape>
          <o:OLEObject Type="Embed" ProgID="Equation.3" ShapeID="_x0000_i1090" DrawAspect="Content" ObjectID="_1420897431" r:id="rId142"/>
        </w:object>
      </w:r>
      <w:r w:rsidRPr="00A2119D">
        <w:rPr>
          <w:rFonts w:ascii="Arial" w:hAnsi="Arial" w:cs="Arial"/>
          <w:sz w:val="22"/>
          <w:szCs w:val="22"/>
        </w:rPr>
        <w:t xml:space="preserve"> направляється на анод </w:t>
      </w:r>
      <w:r w:rsidRPr="00A2119D">
        <w:rPr>
          <w:rFonts w:ascii="Arial" w:hAnsi="Arial" w:cs="Arial"/>
          <w:i/>
          <w:sz w:val="22"/>
          <w:szCs w:val="22"/>
        </w:rPr>
        <w:t xml:space="preserve"> А, </w:t>
      </w:r>
      <w:r w:rsidRPr="00A2119D">
        <w:rPr>
          <w:rFonts w:ascii="Arial" w:hAnsi="Arial" w:cs="Arial"/>
          <w:sz w:val="22"/>
          <w:szCs w:val="22"/>
        </w:rPr>
        <w:t xml:space="preserve">і тоді струм анода </w:t>
      </w:r>
      <w:r w:rsidRPr="00A2119D">
        <w:rPr>
          <w:rFonts w:ascii="Arial" w:hAnsi="Arial" w:cs="Arial"/>
          <w:position w:val="-14"/>
          <w:sz w:val="22"/>
          <w:szCs w:val="22"/>
        </w:rPr>
        <w:object w:dxaOrig="1359" w:dyaOrig="400">
          <v:shape id="_x0000_i1091" type="#_x0000_t75" style="width:68.25pt;height:20.25pt" o:ole="" fillcolor="window">
            <v:imagedata r:id="rId143" o:title=""/>
          </v:shape>
          <o:OLEObject Type="Embed" ProgID="Equation.3" ShapeID="_x0000_i1091" DrawAspect="Content" ObjectID="_1420897432" r:id="rId144"/>
        </w:object>
      </w:r>
      <w:r w:rsidRPr="00A2119D">
        <w:rPr>
          <w:rFonts w:ascii="Arial" w:hAnsi="Arial" w:cs="Arial"/>
          <w:sz w:val="22"/>
          <w:szCs w:val="22"/>
        </w:rPr>
        <w:t xml:space="preserve">. Таким чином, коефіцієнт підсилення струму </w:t>
      </w:r>
      <w:r w:rsidRPr="000E2828">
        <w:rPr>
          <w:rFonts w:ascii="Arial" w:hAnsi="Arial" w:cs="Arial"/>
          <w:position w:val="-10"/>
          <w:sz w:val="22"/>
          <w:szCs w:val="22"/>
        </w:rPr>
        <w:object w:dxaOrig="780" w:dyaOrig="360">
          <v:shape id="_x0000_i1092" type="#_x0000_t75" style="width:39pt;height:18pt" o:ole="" fillcolor="window">
            <v:imagedata r:id="rId145" o:title=""/>
          </v:shape>
          <o:OLEObject Type="Embed" ProgID="Equation.3" ShapeID="_x0000_i1092" DrawAspect="Content" ObjectID="_1420897433" r:id="rId146"/>
        </w:object>
      </w:r>
      <w:r w:rsidRPr="00A2119D">
        <w:rPr>
          <w:rFonts w:ascii="Arial" w:hAnsi="Arial" w:cs="Arial"/>
          <w:sz w:val="22"/>
          <w:szCs w:val="22"/>
        </w:rPr>
        <w:t xml:space="preserve">. Наприклад, якщо </w:t>
      </w:r>
      <w:r w:rsidRPr="00A2119D">
        <w:rPr>
          <w:rFonts w:ascii="Arial" w:hAnsi="Arial" w:cs="Arial"/>
          <w:position w:val="-6"/>
          <w:sz w:val="22"/>
          <w:szCs w:val="22"/>
        </w:rPr>
        <w:object w:dxaOrig="740" w:dyaOrig="279">
          <v:shape id="_x0000_i1093" type="#_x0000_t75" style="width:36.75pt;height:14.25pt" o:ole="" fillcolor="window">
            <v:imagedata r:id="rId147" o:title=""/>
          </v:shape>
          <o:OLEObject Type="Embed" ProgID="Equation.3" ShapeID="_x0000_i1093" DrawAspect="Content" ObjectID="_1420897434" r:id="rId148"/>
        </w:object>
      </w:r>
      <w:r w:rsidRPr="00A2119D">
        <w:rPr>
          <w:rFonts w:ascii="Arial" w:hAnsi="Arial" w:cs="Arial"/>
          <w:sz w:val="22"/>
          <w:szCs w:val="22"/>
        </w:rPr>
        <w:t xml:space="preserve"> і </w:t>
      </w:r>
      <w:r w:rsidRPr="00A2119D">
        <w:rPr>
          <w:rFonts w:ascii="Arial" w:hAnsi="Arial" w:cs="Arial"/>
          <w:position w:val="-6"/>
          <w:sz w:val="22"/>
          <w:szCs w:val="22"/>
        </w:rPr>
        <w:object w:dxaOrig="620" w:dyaOrig="279">
          <v:shape id="_x0000_i1094" type="#_x0000_t75" style="width:30.75pt;height:14.25pt" o:ole="" fillcolor="window">
            <v:imagedata r:id="rId149" o:title=""/>
          </v:shape>
          <o:OLEObject Type="Embed" ProgID="Equation.3" ShapeID="_x0000_i1094" DrawAspect="Content" ObjectID="_1420897435" r:id="rId150"/>
        </w:object>
      </w:r>
      <w:r w:rsidRPr="00A2119D">
        <w:rPr>
          <w:rFonts w:ascii="Arial" w:hAnsi="Arial" w:cs="Arial"/>
          <w:sz w:val="22"/>
          <w:szCs w:val="22"/>
        </w:rPr>
        <w:t xml:space="preserve">, то </w:t>
      </w:r>
      <w:r w:rsidRPr="000E2828">
        <w:rPr>
          <w:rFonts w:ascii="Arial" w:hAnsi="Arial" w:cs="Arial"/>
          <w:position w:val="-10"/>
          <w:sz w:val="22"/>
          <w:szCs w:val="22"/>
        </w:rPr>
        <w:object w:dxaOrig="880" w:dyaOrig="360">
          <v:shape id="_x0000_i1095" type="#_x0000_t75" style="width:44.25pt;height:18pt" o:ole="" fillcolor="window">
            <v:imagedata r:id="rId151" o:title=""/>
          </v:shape>
          <o:OLEObject Type="Embed" ProgID="Equation.3" ShapeID="_x0000_i1095" DrawAspect="Content" ObjectID="_1420897436" r:id="rId152"/>
        </w:object>
      </w:r>
      <w:r w:rsidRPr="00A2119D">
        <w:rPr>
          <w:rFonts w:ascii="Arial" w:hAnsi="Arial" w:cs="Arial"/>
          <w:sz w:val="22"/>
          <w:szCs w:val="22"/>
        </w:rPr>
        <w:t xml:space="preserve">. Практично підсилення менше, тому що не вдається всі вторинні електрони направити на наступний анод. Щоби більша кількість вторинних електронів використовувалася, розроблено </w:t>
      </w:r>
      <w:r w:rsidRPr="005E0A8C">
        <w:rPr>
          <w:rFonts w:ascii="Arial" w:hAnsi="Arial" w:cs="Arial"/>
          <w:i/>
          <w:sz w:val="22"/>
          <w:szCs w:val="22"/>
        </w:rPr>
        <w:t>ФЕП</w:t>
      </w:r>
      <w:r w:rsidRPr="00A2119D">
        <w:rPr>
          <w:rFonts w:ascii="Arial" w:hAnsi="Arial" w:cs="Arial"/>
          <w:sz w:val="22"/>
          <w:szCs w:val="22"/>
        </w:rPr>
        <w:t xml:space="preserve"> з різною формою та взаємним розміщенням електродів. Для фокусування потоку вторинних електронів застосовують, як правило, електричне поле, оскільки фокусування магнітним полем потребує громіздких магнітних систем.</w:t>
      </w:r>
    </w:p>
    <w:p w:rsidR="00C97286" w:rsidRPr="00A2119D" w:rsidRDefault="00C97286" w:rsidP="00C97286">
      <w:pPr>
        <w:pStyle w:val="a3"/>
        <w:ind w:left="0" w:firstLine="540"/>
        <w:jc w:val="both"/>
        <w:rPr>
          <w:rFonts w:ascii="Arial" w:hAnsi="Arial" w:cs="Arial"/>
          <w:sz w:val="22"/>
          <w:szCs w:val="22"/>
        </w:rPr>
      </w:pPr>
      <w:r w:rsidRPr="00A2119D">
        <w:rPr>
          <w:rFonts w:ascii="Arial" w:hAnsi="Arial" w:cs="Arial"/>
          <w:sz w:val="22"/>
          <w:szCs w:val="22"/>
        </w:rPr>
        <w:t xml:space="preserve">Найпростіший однокаскадний </w:t>
      </w:r>
      <w:r w:rsidRPr="005E0A8C">
        <w:rPr>
          <w:rFonts w:ascii="Arial" w:hAnsi="Arial" w:cs="Arial"/>
          <w:i/>
          <w:sz w:val="22"/>
          <w:szCs w:val="22"/>
        </w:rPr>
        <w:t>ФЕП</w:t>
      </w:r>
      <w:r w:rsidRPr="00A2119D">
        <w:rPr>
          <w:rFonts w:ascii="Arial" w:hAnsi="Arial" w:cs="Arial"/>
          <w:sz w:val="22"/>
          <w:szCs w:val="22"/>
        </w:rPr>
        <w:t xml:space="preserve"> має фотокатод, динод і анод. У багатокаскадних може бути коефіцієнт підсилення струму до декількох мільйонів, а інтегральна чутливість сягає десятків ампер на люмен. Як правило, </w:t>
      </w:r>
      <w:r w:rsidRPr="005E0A8C">
        <w:rPr>
          <w:rFonts w:ascii="Arial" w:hAnsi="Arial" w:cs="Arial"/>
          <w:i/>
          <w:sz w:val="22"/>
          <w:szCs w:val="22"/>
        </w:rPr>
        <w:t>ФЕП</w:t>
      </w:r>
      <w:r w:rsidRPr="00A2119D">
        <w:rPr>
          <w:rFonts w:ascii="Arial" w:hAnsi="Arial" w:cs="Arial"/>
          <w:sz w:val="22"/>
          <w:szCs w:val="22"/>
        </w:rPr>
        <w:t xml:space="preserve"> працюють при малих анодних струмах і малих світлових потоках. Струм анода зазвичай буває не більше десятків міліампер, а світлові потоки на вході можуть бути </w:t>
      </w:r>
      <w:r w:rsidRPr="00A2119D">
        <w:rPr>
          <w:rFonts w:ascii="Arial" w:hAnsi="Arial" w:cs="Arial"/>
          <w:position w:val="-6"/>
          <w:sz w:val="22"/>
          <w:szCs w:val="22"/>
        </w:rPr>
        <w:object w:dxaOrig="499" w:dyaOrig="320">
          <v:shape id="_x0000_i1096" type="#_x0000_t75" style="width:24.75pt;height:15.75pt" o:ole="" fillcolor="window">
            <v:imagedata r:id="rId153" o:title=""/>
          </v:shape>
          <o:OLEObject Type="Embed" ProgID="Equation.3" ShapeID="_x0000_i1096" DrawAspect="Content" ObjectID="_1420897437" r:id="rId154"/>
        </w:object>
      </w:r>
      <w:r w:rsidRPr="00A2119D">
        <w:rPr>
          <w:rFonts w:ascii="Arial" w:hAnsi="Arial" w:cs="Arial"/>
          <w:sz w:val="22"/>
          <w:szCs w:val="22"/>
        </w:rPr>
        <w:t xml:space="preserve"> лм і менше.</w:t>
      </w:r>
    </w:p>
    <w:p w:rsidR="00C97286" w:rsidRPr="00A2119D" w:rsidRDefault="00C97286" w:rsidP="00C97286">
      <w:pPr>
        <w:pStyle w:val="a3"/>
        <w:ind w:left="0" w:firstLine="540"/>
        <w:jc w:val="both"/>
        <w:rPr>
          <w:rFonts w:ascii="Arial" w:hAnsi="Arial" w:cs="Arial"/>
          <w:sz w:val="22"/>
          <w:szCs w:val="22"/>
        </w:rPr>
      </w:pPr>
      <w:r w:rsidRPr="00A2119D">
        <w:rPr>
          <w:rFonts w:ascii="Arial" w:hAnsi="Arial" w:cs="Arial"/>
          <w:sz w:val="22"/>
          <w:szCs w:val="22"/>
        </w:rPr>
        <w:t xml:space="preserve">Оскільки на кожному наступному диноді напруга вища, ніж на попередньому, то анодна напруга повинна бути високою (1-2 кВ), що є недоліком </w:t>
      </w:r>
      <w:r w:rsidRPr="005E0A8C">
        <w:rPr>
          <w:rFonts w:ascii="Arial" w:hAnsi="Arial" w:cs="Arial"/>
          <w:i/>
          <w:sz w:val="22"/>
          <w:szCs w:val="22"/>
        </w:rPr>
        <w:t>ФЕП</w:t>
      </w:r>
      <w:r w:rsidRPr="00A2119D">
        <w:rPr>
          <w:rFonts w:ascii="Arial" w:hAnsi="Arial" w:cs="Arial"/>
          <w:sz w:val="22"/>
          <w:szCs w:val="22"/>
        </w:rPr>
        <w:t>. Звичайне живлення</w:t>
      </w:r>
      <w:r w:rsidRPr="005E0A8C">
        <w:rPr>
          <w:rFonts w:ascii="Arial" w:hAnsi="Arial" w:cs="Arial"/>
          <w:i/>
          <w:sz w:val="22"/>
          <w:szCs w:val="22"/>
        </w:rPr>
        <w:t xml:space="preserve"> ФЕП</w:t>
      </w:r>
      <w:r w:rsidRPr="00A2119D">
        <w:rPr>
          <w:rFonts w:ascii="Arial" w:hAnsi="Arial" w:cs="Arial"/>
          <w:sz w:val="22"/>
          <w:szCs w:val="22"/>
        </w:rPr>
        <w:t xml:space="preserve"> здійснюється через розподільник, на який подаєт</w:t>
      </w:r>
      <w:r>
        <w:rPr>
          <w:rFonts w:ascii="Arial" w:hAnsi="Arial" w:cs="Arial"/>
          <w:sz w:val="22"/>
          <w:szCs w:val="22"/>
        </w:rPr>
        <w:t>ься повна анодна напруга (рис.16.</w:t>
      </w:r>
      <w:r w:rsidRPr="00A2119D">
        <w:rPr>
          <w:rFonts w:ascii="Arial" w:hAnsi="Arial" w:cs="Arial"/>
          <w:sz w:val="22"/>
          <w:szCs w:val="22"/>
        </w:rPr>
        <w:t xml:space="preserve">7). В коло анода включається резистор навантаження </w:t>
      </w:r>
      <w:r w:rsidRPr="008405FF">
        <w:rPr>
          <w:rFonts w:ascii="Arial" w:hAnsi="Arial" w:cs="Arial"/>
          <w:position w:val="-10"/>
          <w:sz w:val="22"/>
          <w:szCs w:val="22"/>
        </w:rPr>
        <w:object w:dxaOrig="340" w:dyaOrig="340">
          <v:shape id="_x0000_i1097" type="#_x0000_t75" style="width:17.25pt;height:17.25pt" o:ole="" fillcolor="window">
            <v:imagedata r:id="rId155" o:title=""/>
          </v:shape>
          <o:OLEObject Type="Embed" ProgID="Equation.3" ShapeID="_x0000_i1097" DrawAspect="Content" ObjectID="_1420897438" r:id="rId156"/>
        </w:object>
      </w:r>
      <w:r w:rsidRPr="00A2119D">
        <w:rPr>
          <w:rFonts w:ascii="Arial" w:hAnsi="Arial" w:cs="Arial"/>
          <w:sz w:val="22"/>
          <w:szCs w:val="22"/>
        </w:rPr>
        <w:t>, з якого знімається вихідна напруга.</w:t>
      </w:r>
    </w:p>
    <w:p w:rsidR="00C97286" w:rsidRDefault="00C97286" w:rsidP="00C97286">
      <w:pPr>
        <w:pStyle w:val="a3"/>
        <w:ind w:left="0" w:firstLine="540"/>
        <w:jc w:val="both"/>
        <w:rPr>
          <w:rFonts w:ascii="Arial" w:hAnsi="Arial" w:cs="Arial"/>
          <w:sz w:val="22"/>
          <w:szCs w:val="22"/>
        </w:rPr>
      </w:pPr>
      <w:r w:rsidRPr="00A2119D">
        <w:rPr>
          <w:rFonts w:ascii="Arial" w:hAnsi="Arial" w:cs="Arial"/>
          <w:sz w:val="22"/>
          <w:szCs w:val="22"/>
        </w:rPr>
        <w:lastRenderedPageBreak/>
        <w:t xml:space="preserve">Для </w:t>
      </w:r>
      <w:r w:rsidRPr="005E0A8C">
        <w:rPr>
          <w:rFonts w:ascii="Arial" w:hAnsi="Arial" w:cs="Arial"/>
          <w:i/>
          <w:sz w:val="22"/>
          <w:szCs w:val="22"/>
        </w:rPr>
        <w:t>ФЕП</w:t>
      </w:r>
      <w:r w:rsidRPr="00A2119D">
        <w:rPr>
          <w:rFonts w:ascii="Arial" w:hAnsi="Arial" w:cs="Arial"/>
          <w:sz w:val="22"/>
          <w:szCs w:val="22"/>
        </w:rPr>
        <w:t xml:space="preserve">, як і для звичайних фотоелементів, характерний темновий струм, зумовлений термоелектронною емісією фотокатода і динодів. Він становить десяті частини мікроампера. Цей струм може бути зменшений за рахунок охолодження приладу. Значенням темнового струму обмежується мінімальний світловий потік, що можна реєструвати за допомогою </w:t>
      </w:r>
      <w:r w:rsidRPr="005E0A8C">
        <w:rPr>
          <w:rFonts w:ascii="Arial" w:hAnsi="Arial" w:cs="Arial"/>
          <w:i/>
          <w:sz w:val="22"/>
          <w:szCs w:val="22"/>
        </w:rPr>
        <w:t>ФЕП</w:t>
      </w:r>
      <w:r w:rsidRPr="00A2119D">
        <w:rPr>
          <w:rFonts w:ascii="Arial" w:hAnsi="Arial" w:cs="Arial"/>
          <w:sz w:val="22"/>
          <w:szCs w:val="22"/>
        </w:rPr>
        <w:t>. А мінімальні зміни світлового потоку обмежуються ф</w:t>
      </w:r>
      <w:r>
        <w:rPr>
          <w:rFonts w:ascii="Arial" w:hAnsi="Arial" w:cs="Arial"/>
          <w:sz w:val="22"/>
          <w:szCs w:val="22"/>
        </w:rPr>
        <w:t>лу</w:t>
      </w:r>
      <w:r w:rsidRPr="00A2119D">
        <w:rPr>
          <w:rFonts w:ascii="Arial" w:hAnsi="Arial" w:cs="Arial"/>
          <w:sz w:val="22"/>
          <w:szCs w:val="22"/>
        </w:rPr>
        <w:t>ктуаціями емісії фотокатода і темнового ст</w:t>
      </w:r>
      <w:r>
        <w:rPr>
          <w:rFonts w:ascii="Arial" w:hAnsi="Arial" w:cs="Arial"/>
          <w:sz w:val="22"/>
          <w:szCs w:val="22"/>
        </w:rPr>
        <w:t>руму. Варто відмітити, що ці флу</w:t>
      </w:r>
      <w:r w:rsidRPr="00A2119D">
        <w:rPr>
          <w:rFonts w:ascii="Arial" w:hAnsi="Arial" w:cs="Arial"/>
          <w:sz w:val="22"/>
          <w:szCs w:val="22"/>
        </w:rPr>
        <w:t xml:space="preserve">ктуації невеликі, тобто </w:t>
      </w:r>
      <w:r w:rsidRPr="005E0A8C">
        <w:rPr>
          <w:rFonts w:ascii="Arial" w:hAnsi="Arial" w:cs="Arial"/>
          <w:i/>
          <w:sz w:val="22"/>
          <w:szCs w:val="22"/>
        </w:rPr>
        <w:t>ФЕП</w:t>
      </w:r>
      <w:r>
        <w:rPr>
          <w:rFonts w:ascii="Arial" w:hAnsi="Arial" w:cs="Arial"/>
          <w:sz w:val="22"/>
          <w:szCs w:val="22"/>
        </w:rPr>
        <w:t xml:space="preserve"> є</w:t>
      </w:r>
      <w:r w:rsidRPr="00A2119D">
        <w:rPr>
          <w:rFonts w:ascii="Arial" w:hAnsi="Arial" w:cs="Arial"/>
          <w:sz w:val="22"/>
          <w:szCs w:val="22"/>
        </w:rPr>
        <w:t xml:space="preserve"> приладами</w:t>
      </w:r>
      <w:r>
        <w:rPr>
          <w:rFonts w:ascii="Arial" w:hAnsi="Arial" w:cs="Arial"/>
          <w:sz w:val="22"/>
          <w:szCs w:val="22"/>
        </w:rPr>
        <w:t xml:space="preserve"> з низьким рівнем власних шумів</w:t>
      </w:r>
      <w:r w:rsidRPr="00A2119D">
        <w:rPr>
          <w:rFonts w:ascii="Arial" w:hAnsi="Arial" w:cs="Arial"/>
          <w:sz w:val="22"/>
          <w:szCs w:val="22"/>
        </w:rPr>
        <w:t xml:space="preserve">. </w:t>
      </w:r>
    </w:p>
    <w:p w:rsidR="00C97286" w:rsidRDefault="00C97286" w:rsidP="00C97286">
      <w:pPr>
        <w:pStyle w:val="a3"/>
        <w:ind w:left="0" w:firstLine="540"/>
        <w:jc w:val="both"/>
        <w:rPr>
          <w:rFonts w:ascii="Arial" w:hAnsi="Arial" w:cs="Arial"/>
          <w:sz w:val="22"/>
          <w:szCs w:val="22"/>
        </w:rPr>
      </w:pPr>
    </w:p>
    <w:p w:rsidR="00C97286" w:rsidRPr="00A2119D" w:rsidRDefault="00C97286" w:rsidP="00C97286">
      <w:pPr>
        <w:pStyle w:val="a3"/>
        <w:ind w:left="0" w:firstLine="540"/>
        <w:jc w:val="both"/>
        <w:rPr>
          <w:rFonts w:ascii="Arial" w:hAnsi="Arial" w:cs="Arial"/>
          <w:sz w:val="22"/>
          <w:szCs w:val="22"/>
        </w:rPr>
      </w:pPr>
    </w:p>
    <w:p w:rsidR="00C97286" w:rsidRPr="00A2119D" w:rsidRDefault="00C97286" w:rsidP="00C97286">
      <w:pPr>
        <w:pStyle w:val="a3"/>
        <w:ind w:left="0"/>
        <w:jc w:val="center"/>
        <w:rPr>
          <w:rFonts w:ascii="Arial" w:hAnsi="Arial" w:cs="Arial"/>
          <w:sz w:val="22"/>
          <w:szCs w:val="22"/>
        </w:rPr>
      </w:pPr>
      <w:r>
        <w:rPr>
          <w:rFonts w:ascii="Arial" w:hAnsi="Arial" w:cs="Arial"/>
          <w:noProof/>
          <w:sz w:val="22"/>
          <w:szCs w:val="22"/>
          <w:lang w:eastAsia="uk-UA"/>
        </w:rPr>
        <w:drawing>
          <wp:inline distT="0" distB="0" distL="0" distR="0">
            <wp:extent cx="2714625" cy="1409700"/>
            <wp:effectExtent l="19050" t="0" r="9525" b="0"/>
            <wp:docPr id="80" name="Рисунок 80" descr="22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22_7"/>
                    <pic:cNvPicPr>
                      <a:picLocks noChangeAspect="1" noChangeArrowheads="1"/>
                    </pic:cNvPicPr>
                  </pic:nvPicPr>
                  <pic:blipFill>
                    <a:blip r:embed="rId157" cstate="print"/>
                    <a:srcRect/>
                    <a:stretch>
                      <a:fillRect/>
                    </a:stretch>
                  </pic:blipFill>
                  <pic:spPr bwMode="auto">
                    <a:xfrm>
                      <a:off x="0" y="0"/>
                      <a:ext cx="2714625" cy="1409700"/>
                    </a:xfrm>
                    <a:prstGeom prst="rect">
                      <a:avLst/>
                    </a:prstGeom>
                    <a:noFill/>
                    <a:ln w="9525">
                      <a:noFill/>
                      <a:miter lim="800000"/>
                      <a:headEnd/>
                      <a:tailEnd/>
                    </a:ln>
                  </pic:spPr>
                </pic:pic>
              </a:graphicData>
            </a:graphic>
          </wp:inline>
        </w:drawing>
      </w:r>
    </w:p>
    <w:p w:rsidR="00C97286" w:rsidRPr="00A2119D" w:rsidRDefault="00C97286" w:rsidP="00C97286">
      <w:pPr>
        <w:pStyle w:val="a3"/>
        <w:jc w:val="both"/>
        <w:rPr>
          <w:rFonts w:ascii="Arial" w:hAnsi="Arial" w:cs="Arial"/>
          <w:sz w:val="22"/>
          <w:szCs w:val="22"/>
        </w:rPr>
      </w:pPr>
    </w:p>
    <w:p w:rsidR="00C97286" w:rsidRPr="00F03978" w:rsidRDefault="00C97286" w:rsidP="00C97286">
      <w:pPr>
        <w:pStyle w:val="a3"/>
        <w:jc w:val="center"/>
        <w:rPr>
          <w:rFonts w:ascii="Arial" w:hAnsi="Arial" w:cs="Arial"/>
          <w:sz w:val="18"/>
          <w:szCs w:val="18"/>
        </w:rPr>
      </w:pPr>
      <w:r w:rsidRPr="00F03978">
        <w:rPr>
          <w:rFonts w:ascii="Arial" w:hAnsi="Arial" w:cs="Arial"/>
          <w:sz w:val="18"/>
          <w:szCs w:val="18"/>
        </w:rPr>
        <w:t>Рис.16.7. Схема ввімкнення фотоелектронного помножувача</w:t>
      </w:r>
    </w:p>
    <w:p w:rsidR="00C97286" w:rsidRPr="00A2119D" w:rsidRDefault="00C97286" w:rsidP="00C97286">
      <w:pPr>
        <w:pStyle w:val="a3"/>
        <w:jc w:val="both"/>
        <w:rPr>
          <w:rFonts w:ascii="Arial" w:hAnsi="Arial" w:cs="Arial"/>
          <w:sz w:val="22"/>
          <w:szCs w:val="22"/>
        </w:rPr>
      </w:pPr>
    </w:p>
    <w:p w:rsidR="00C97286" w:rsidRPr="00A2119D" w:rsidRDefault="00C97286" w:rsidP="00C97286">
      <w:pPr>
        <w:pStyle w:val="a3"/>
        <w:ind w:left="0" w:firstLine="540"/>
        <w:jc w:val="both"/>
        <w:rPr>
          <w:rFonts w:ascii="Arial" w:hAnsi="Arial" w:cs="Arial"/>
          <w:sz w:val="22"/>
          <w:szCs w:val="22"/>
        </w:rPr>
      </w:pPr>
      <w:r w:rsidRPr="00A2119D">
        <w:rPr>
          <w:rFonts w:ascii="Arial" w:hAnsi="Arial" w:cs="Arial"/>
          <w:sz w:val="22"/>
          <w:szCs w:val="22"/>
        </w:rPr>
        <w:t xml:space="preserve">Основні параметри </w:t>
      </w:r>
      <w:r w:rsidRPr="005E0A8C">
        <w:rPr>
          <w:rFonts w:ascii="Arial" w:hAnsi="Arial" w:cs="Arial"/>
          <w:i/>
          <w:sz w:val="22"/>
          <w:szCs w:val="22"/>
        </w:rPr>
        <w:t>ФЕП</w:t>
      </w:r>
      <w:r w:rsidRPr="00A2119D">
        <w:rPr>
          <w:rFonts w:ascii="Arial" w:hAnsi="Arial" w:cs="Arial"/>
          <w:sz w:val="22"/>
          <w:szCs w:val="22"/>
        </w:rPr>
        <w:t xml:space="preserve">: область спектральної чутливості (діапазон довжин хвиль), в якій можна застосовувати </w:t>
      </w:r>
      <w:r w:rsidRPr="005E0A8C">
        <w:rPr>
          <w:rFonts w:ascii="Arial" w:hAnsi="Arial" w:cs="Arial"/>
          <w:i/>
          <w:sz w:val="22"/>
          <w:szCs w:val="22"/>
        </w:rPr>
        <w:t>ФЕП</w:t>
      </w:r>
      <w:r>
        <w:rPr>
          <w:rFonts w:ascii="Arial" w:hAnsi="Arial" w:cs="Arial"/>
          <w:sz w:val="22"/>
          <w:szCs w:val="22"/>
        </w:rPr>
        <w:t>; кількість сту</w:t>
      </w:r>
      <w:r w:rsidRPr="00A2119D">
        <w:rPr>
          <w:rFonts w:ascii="Arial" w:hAnsi="Arial" w:cs="Arial"/>
          <w:sz w:val="22"/>
          <w:szCs w:val="22"/>
        </w:rPr>
        <w:t xml:space="preserve">пенів помноження; загальний коефіцієнт підсилення струму; напруга живлення; інтегральна чутливість; темновий струм. У якості характеристик </w:t>
      </w:r>
      <w:r w:rsidRPr="005E0A8C">
        <w:rPr>
          <w:rFonts w:ascii="Arial" w:hAnsi="Arial" w:cs="Arial"/>
          <w:i/>
          <w:sz w:val="22"/>
          <w:szCs w:val="22"/>
        </w:rPr>
        <w:t>ФЕП</w:t>
      </w:r>
      <w:r w:rsidRPr="00A2119D">
        <w:rPr>
          <w:rFonts w:ascii="Arial" w:hAnsi="Arial" w:cs="Arial"/>
          <w:sz w:val="22"/>
          <w:szCs w:val="22"/>
        </w:rPr>
        <w:t xml:space="preserve"> звичайно розглядаються світлова характеристика </w:t>
      </w:r>
      <w:r w:rsidRPr="00A2119D">
        <w:rPr>
          <w:rFonts w:ascii="Arial" w:hAnsi="Arial" w:cs="Arial"/>
          <w:position w:val="-12"/>
          <w:sz w:val="22"/>
          <w:szCs w:val="22"/>
        </w:rPr>
        <w:object w:dxaOrig="999" w:dyaOrig="360">
          <v:shape id="_x0000_i1098" type="#_x0000_t75" style="width:50.25pt;height:18pt" o:ole="" fillcolor="window">
            <v:imagedata r:id="rId158" o:title=""/>
          </v:shape>
          <o:OLEObject Type="Embed" ProgID="Equation.3" ShapeID="_x0000_i1098" DrawAspect="Content" ObjectID="_1420897439" r:id="rId159"/>
        </w:object>
      </w:r>
      <w:r w:rsidRPr="00A2119D">
        <w:rPr>
          <w:rFonts w:ascii="Arial" w:hAnsi="Arial" w:cs="Arial"/>
          <w:sz w:val="22"/>
          <w:szCs w:val="22"/>
        </w:rPr>
        <w:t xml:space="preserve">, а також залежності коефіцієнта підсилення </w:t>
      </w:r>
      <w:r w:rsidRPr="008405FF">
        <w:rPr>
          <w:rFonts w:ascii="Arial" w:hAnsi="Arial" w:cs="Arial"/>
          <w:position w:val="-10"/>
          <w:sz w:val="22"/>
          <w:szCs w:val="22"/>
        </w:rPr>
        <w:object w:dxaOrig="260" w:dyaOrig="340">
          <v:shape id="_x0000_i1099" type="#_x0000_t75" style="width:12.75pt;height:17.25pt" o:ole="" fillcolor="window">
            <v:imagedata r:id="rId160" o:title=""/>
          </v:shape>
          <o:OLEObject Type="Embed" ProgID="Equation.3" ShapeID="_x0000_i1099" DrawAspect="Content" ObjectID="_1420897440" r:id="rId161"/>
        </w:object>
      </w:r>
      <w:r>
        <w:rPr>
          <w:rFonts w:ascii="Arial" w:hAnsi="Arial" w:cs="Arial"/>
          <w:sz w:val="22"/>
          <w:szCs w:val="22"/>
        </w:rPr>
        <w:t xml:space="preserve"> та</w:t>
      </w:r>
      <w:r w:rsidRPr="00A2119D">
        <w:rPr>
          <w:rFonts w:ascii="Arial" w:hAnsi="Arial" w:cs="Arial"/>
          <w:sz w:val="22"/>
          <w:szCs w:val="22"/>
        </w:rPr>
        <w:t xml:space="preserve"> інтегральної чутливості </w:t>
      </w:r>
      <w:r w:rsidRPr="00A2119D">
        <w:rPr>
          <w:rFonts w:ascii="Arial" w:hAnsi="Arial" w:cs="Arial"/>
          <w:position w:val="-10"/>
          <w:sz w:val="22"/>
          <w:szCs w:val="22"/>
        </w:rPr>
        <w:object w:dxaOrig="300" w:dyaOrig="340">
          <v:shape id="_x0000_i1100" type="#_x0000_t75" style="width:15pt;height:17.25pt" o:ole="" fillcolor="window">
            <v:imagedata r:id="rId162" o:title=""/>
          </v:shape>
          <o:OLEObject Type="Embed" ProgID="Equation.3" ShapeID="_x0000_i1100" DrawAspect="Content" ObjectID="_1420897441" r:id="rId163"/>
        </w:object>
      </w:r>
      <w:r w:rsidRPr="00A2119D">
        <w:rPr>
          <w:rFonts w:ascii="Arial" w:hAnsi="Arial" w:cs="Arial"/>
          <w:sz w:val="22"/>
          <w:szCs w:val="22"/>
        </w:rPr>
        <w:t xml:space="preserve"> від </w:t>
      </w:r>
      <w:r>
        <w:rPr>
          <w:rFonts w:ascii="Arial" w:hAnsi="Arial" w:cs="Arial"/>
          <w:sz w:val="22"/>
          <w:szCs w:val="22"/>
        </w:rPr>
        <w:t xml:space="preserve">значення </w:t>
      </w:r>
      <w:r w:rsidRPr="00A2119D">
        <w:rPr>
          <w:rFonts w:ascii="Arial" w:hAnsi="Arial" w:cs="Arial"/>
          <w:sz w:val="22"/>
          <w:szCs w:val="22"/>
        </w:rPr>
        <w:t xml:space="preserve">напруги живлення </w:t>
      </w:r>
      <w:r w:rsidRPr="00A2119D">
        <w:rPr>
          <w:rFonts w:ascii="Arial" w:hAnsi="Arial" w:cs="Arial"/>
          <w:position w:val="-12"/>
          <w:sz w:val="22"/>
          <w:szCs w:val="22"/>
        </w:rPr>
        <w:object w:dxaOrig="320" w:dyaOrig="360">
          <v:shape id="_x0000_i1101" type="#_x0000_t75" style="width:15.75pt;height:18pt" o:ole="" fillcolor="window">
            <v:imagedata r:id="rId164" o:title=""/>
          </v:shape>
          <o:OLEObject Type="Embed" ProgID="Equation.3" ShapeID="_x0000_i1101" DrawAspect="Content" ObjectID="_1420897442" r:id="rId165"/>
        </w:object>
      </w:r>
      <w:r>
        <w:rPr>
          <w:rFonts w:ascii="Arial" w:hAnsi="Arial" w:cs="Arial"/>
          <w:sz w:val="22"/>
          <w:szCs w:val="22"/>
        </w:rPr>
        <w:t xml:space="preserve"> (рис 16.</w:t>
      </w:r>
      <w:r w:rsidRPr="00A2119D">
        <w:rPr>
          <w:rFonts w:ascii="Arial" w:hAnsi="Arial" w:cs="Arial"/>
          <w:sz w:val="22"/>
          <w:szCs w:val="22"/>
        </w:rPr>
        <w:t>8).</w:t>
      </w:r>
    </w:p>
    <w:p w:rsidR="00C97286" w:rsidRPr="00A2119D" w:rsidRDefault="00C97286" w:rsidP="00C97286">
      <w:pPr>
        <w:pStyle w:val="a3"/>
        <w:jc w:val="both"/>
        <w:rPr>
          <w:rFonts w:ascii="Arial" w:hAnsi="Arial" w:cs="Arial"/>
          <w:sz w:val="22"/>
          <w:szCs w:val="22"/>
        </w:rPr>
      </w:pPr>
    </w:p>
    <w:p w:rsidR="00C97286" w:rsidRPr="00A2119D" w:rsidRDefault="00C97286" w:rsidP="00C97286">
      <w:pPr>
        <w:pStyle w:val="a3"/>
        <w:jc w:val="center"/>
        <w:rPr>
          <w:rFonts w:ascii="Arial" w:hAnsi="Arial" w:cs="Arial"/>
          <w:sz w:val="22"/>
          <w:szCs w:val="22"/>
        </w:rPr>
      </w:pPr>
      <w:r>
        <w:rPr>
          <w:rFonts w:ascii="Arial" w:hAnsi="Arial" w:cs="Arial"/>
          <w:noProof/>
          <w:sz w:val="22"/>
          <w:szCs w:val="22"/>
          <w:lang w:eastAsia="uk-UA"/>
        </w:rPr>
        <w:drawing>
          <wp:inline distT="0" distB="0" distL="0" distR="0">
            <wp:extent cx="2028825" cy="1543050"/>
            <wp:effectExtent l="19050" t="0" r="9525" b="0"/>
            <wp:docPr id="85" name="Рисунок 85" descr="22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22_8"/>
                    <pic:cNvPicPr>
                      <a:picLocks noChangeAspect="1" noChangeArrowheads="1"/>
                    </pic:cNvPicPr>
                  </pic:nvPicPr>
                  <pic:blipFill>
                    <a:blip r:embed="rId166" cstate="print"/>
                    <a:srcRect/>
                    <a:stretch>
                      <a:fillRect/>
                    </a:stretch>
                  </pic:blipFill>
                  <pic:spPr bwMode="auto">
                    <a:xfrm>
                      <a:off x="0" y="0"/>
                      <a:ext cx="2028825" cy="1543050"/>
                    </a:xfrm>
                    <a:prstGeom prst="rect">
                      <a:avLst/>
                    </a:prstGeom>
                    <a:noFill/>
                    <a:ln w="9525">
                      <a:noFill/>
                      <a:miter lim="800000"/>
                      <a:headEnd/>
                      <a:tailEnd/>
                    </a:ln>
                  </pic:spPr>
                </pic:pic>
              </a:graphicData>
            </a:graphic>
          </wp:inline>
        </w:drawing>
      </w:r>
    </w:p>
    <w:p w:rsidR="00C97286" w:rsidRPr="00A2119D" w:rsidRDefault="00C97286" w:rsidP="00C97286">
      <w:pPr>
        <w:pStyle w:val="a3"/>
        <w:jc w:val="both"/>
        <w:rPr>
          <w:rFonts w:ascii="Arial" w:hAnsi="Arial" w:cs="Arial"/>
          <w:sz w:val="22"/>
          <w:szCs w:val="22"/>
        </w:rPr>
      </w:pPr>
    </w:p>
    <w:p w:rsidR="00C97286" w:rsidRPr="00F03978" w:rsidRDefault="00C97286" w:rsidP="00C97286">
      <w:pPr>
        <w:pStyle w:val="a3"/>
        <w:ind w:left="0"/>
        <w:jc w:val="center"/>
        <w:rPr>
          <w:rFonts w:ascii="Arial" w:hAnsi="Arial" w:cs="Arial"/>
          <w:sz w:val="18"/>
          <w:szCs w:val="18"/>
        </w:rPr>
      </w:pPr>
      <w:r w:rsidRPr="00F03978">
        <w:rPr>
          <w:rFonts w:ascii="Arial" w:hAnsi="Arial" w:cs="Arial"/>
          <w:sz w:val="18"/>
          <w:szCs w:val="18"/>
        </w:rPr>
        <w:t>Рис.16.8. Залежності інтегральної чутливості</w:t>
      </w:r>
      <w:r w:rsidRPr="00AC7DAE">
        <w:rPr>
          <w:rFonts w:ascii="Arial" w:hAnsi="Arial" w:cs="Arial"/>
          <w:position w:val="-10"/>
          <w:sz w:val="18"/>
          <w:szCs w:val="18"/>
        </w:rPr>
        <w:object w:dxaOrig="340" w:dyaOrig="340">
          <v:shape id="_x0000_i1102" type="#_x0000_t75" style="width:17.25pt;height:17.25pt" o:ole="">
            <v:imagedata r:id="rId167" o:title=""/>
          </v:shape>
          <o:OLEObject Type="Embed" ProgID="Equation.3" ShapeID="_x0000_i1102" DrawAspect="Content" ObjectID="_1420897443" r:id="rId168"/>
        </w:object>
      </w:r>
      <w:r w:rsidRPr="00F03978">
        <w:rPr>
          <w:rFonts w:ascii="Arial" w:hAnsi="Arial" w:cs="Arial"/>
          <w:sz w:val="18"/>
          <w:szCs w:val="18"/>
        </w:rPr>
        <w:t xml:space="preserve"> і  коефіцієнта підсилення </w:t>
      </w:r>
      <w:r w:rsidRPr="00AC7DAE">
        <w:rPr>
          <w:rFonts w:ascii="Arial" w:hAnsi="Arial" w:cs="Arial"/>
          <w:position w:val="-10"/>
          <w:sz w:val="18"/>
          <w:szCs w:val="18"/>
        </w:rPr>
        <w:object w:dxaOrig="260" w:dyaOrig="340">
          <v:shape id="_x0000_i1103" type="#_x0000_t75" style="width:12.75pt;height:17.25pt" o:ole="">
            <v:imagedata r:id="rId169" o:title=""/>
          </v:shape>
          <o:OLEObject Type="Embed" ProgID="Equation.3" ShapeID="_x0000_i1103" DrawAspect="Content" ObjectID="_1420897444" r:id="rId170"/>
        </w:object>
      </w:r>
      <w:r w:rsidRPr="00F03978">
        <w:rPr>
          <w:rFonts w:ascii="Arial" w:hAnsi="Arial" w:cs="Arial"/>
          <w:sz w:val="18"/>
          <w:szCs w:val="18"/>
        </w:rPr>
        <w:t xml:space="preserve"> від наруги живлення фотоелектронного помножувача</w:t>
      </w:r>
    </w:p>
    <w:p w:rsidR="00C97286" w:rsidRPr="00A2119D" w:rsidRDefault="00C97286" w:rsidP="00C97286">
      <w:pPr>
        <w:pStyle w:val="a3"/>
        <w:jc w:val="both"/>
        <w:rPr>
          <w:rFonts w:ascii="Arial" w:hAnsi="Arial" w:cs="Arial"/>
          <w:sz w:val="22"/>
          <w:szCs w:val="22"/>
        </w:rPr>
      </w:pPr>
      <w:r w:rsidRPr="00A2119D">
        <w:rPr>
          <w:rFonts w:ascii="Arial" w:hAnsi="Arial" w:cs="Arial"/>
          <w:sz w:val="22"/>
          <w:szCs w:val="22"/>
        </w:rPr>
        <w:t xml:space="preserve"> </w:t>
      </w:r>
    </w:p>
    <w:p w:rsidR="00C97286" w:rsidRDefault="00C97286" w:rsidP="00C97286">
      <w:pPr>
        <w:pStyle w:val="a3"/>
        <w:ind w:left="0" w:firstLine="540"/>
        <w:jc w:val="both"/>
        <w:rPr>
          <w:rFonts w:ascii="Arial" w:hAnsi="Arial" w:cs="Arial"/>
          <w:sz w:val="22"/>
          <w:szCs w:val="22"/>
        </w:rPr>
      </w:pPr>
      <w:r w:rsidRPr="00A2119D">
        <w:rPr>
          <w:rFonts w:ascii="Arial" w:hAnsi="Arial" w:cs="Arial"/>
          <w:sz w:val="22"/>
          <w:szCs w:val="22"/>
        </w:rPr>
        <w:t>Фотоелектронні помножувачі мають малу інерційність і можуть працювати на досить високих частотах. Їх застосовують для реєстрації світлових імпульсів, що надходять через наносекундні проміжки часу. Крім того,</w:t>
      </w:r>
      <w:r w:rsidRPr="005E0A8C">
        <w:rPr>
          <w:rFonts w:ascii="Arial" w:hAnsi="Arial" w:cs="Arial"/>
          <w:i/>
          <w:sz w:val="22"/>
          <w:szCs w:val="22"/>
        </w:rPr>
        <w:t xml:space="preserve"> ФЕП </w:t>
      </w:r>
      <w:r w:rsidRPr="00A2119D">
        <w:rPr>
          <w:rFonts w:ascii="Arial" w:hAnsi="Arial" w:cs="Arial"/>
          <w:sz w:val="22"/>
          <w:szCs w:val="22"/>
        </w:rPr>
        <w:t xml:space="preserve">застосовують в багатьох галузях науки і техніки </w:t>
      </w:r>
      <w:r w:rsidRPr="00A2119D">
        <w:rPr>
          <w:rFonts w:ascii="Arial" w:hAnsi="Arial" w:cs="Arial"/>
          <w:sz w:val="22"/>
          <w:szCs w:val="22"/>
        </w:rPr>
        <w:softHyphen/>
      </w:r>
      <w:r w:rsidRPr="00A2119D">
        <w:rPr>
          <w:rFonts w:ascii="Arial" w:hAnsi="Arial" w:cs="Arial"/>
          <w:sz w:val="22"/>
          <w:szCs w:val="22"/>
        </w:rPr>
        <w:sym w:font="Symbol" w:char="F02D"/>
      </w:r>
      <w:r w:rsidRPr="00A2119D">
        <w:rPr>
          <w:rFonts w:ascii="Arial" w:hAnsi="Arial" w:cs="Arial"/>
          <w:sz w:val="22"/>
          <w:szCs w:val="22"/>
        </w:rPr>
        <w:t>в астрономії, фототелеграфії і телебаченні, для вимірювання малих світлових потоків, для спектрального аналізу  тощо. В напівпровідн</w:t>
      </w:r>
      <w:r>
        <w:rPr>
          <w:rFonts w:ascii="Arial" w:hAnsi="Arial" w:cs="Arial"/>
          <w:sz w:val="22"/>
          <w:szCs w:val="22"/>
        </w:rPr>
        <w:t>иковій електроніці поки що відсутні прилади</w:t>
      </w:r>
      <w:r w:rsidRPr="00A2119D">
        <w:rPr>
          <w:rFonts w:ascii="Arial" w:hAnsi="Arial" w:cs="Arial"/>
          <w:sz w:val="22"/>
          <w:szCs w:val="22"/>
        </w:rPr>
        <w:t xml:space="preserve">, </w:t>
      </w:r>
      <w:r>
        <w:rPr>
          <w:rFonts w:ascii="Arial" w:hAnsi="Arial" w:cs="Arial"/>
          <w:sz w:val="22"/>
          <w:szCs w:val="22"/>
        </w:rPr>
        <w:t xml:space="preserve">які б могли замінити </w:t>
      </w:r>
      <w:r w:rsidRPr="00A2119D">
        <w:rPr>
          <w:rFonts w:ascii="Arial" w:hAnsi="Arial" w:cs="Arial"/>
          <w:sz w:val="22"/>
          <w:szCs w:val="22"/>
        </w:rPr>
        <w:t xml:space="preserve"> </w:t>
      </w:r>
      <w:r w:rsidRPr="005E0A8C">
        <w:rPr>
          <w:rFonts w:ascii="Arial" w:hAnsi="Arial" w:cs="Arial"/>
          <w:i/>
          <w:sz w:val="22"/>
          <w:szCs w:val="22"/>
        </w:rPr>
        <w:t>ФЕП</w:t>
      </w:r>
      <w:r w:rsidRPr="00A2119D">
        <w:rPr>
          <w:rFonts w:ascii="Arial" w:hAnsi="Arial" w:cs="Arial"/>
          <w:sz w:val="22"/>
          <w:szCs w:val="22"/>
        </w:rPr>
        <w:t>.</w:t>
      </w:r>
    </w:p>
    <w:p w:rsidR="00C97286" w:rsidRDefault="00C97286" w:rsidP="00C97286">
      <w:pPr>
        <w:pStyle w:val="a3"/>
        <w:ind w:left="0" w:firstLine="540"/>
        <w:jc w:val="both"/>
        <w:rPr>
          <w:rFonts w:ascii="Arial" w:hAnsi="Arial" w:cs="Arial"/>
          <w:sz w:val="22"/>
          <w:szCs w:val="22"/>
        </w:rPr>
      </w:pPr>
    </w:p>
    <w:p w:rsidR="00C97286" w:rsidRDefault="00C97286" w:rsidP="00C97286">
      <w:pPr>
        <w:pStyle w:val="a3"/>
        <w:ind w:left="0" w:firstLine="540"/>
        <w:jc w:val="both"/>
        <w:rPr>
          <w:rFonts w:ascii="Arial" w:hAnsi="Arial" w:cs="Arial"/>
          <w:sz w:val="22"/>
          <w:szCs w:val="22"/>
        </w:rPr>
      </w:pPr>
    </w:p>
    <w:p w:rsidR="00C97286" w:rsidRPr="00FE3BBC" w:rsidRDefault="00C97286" w:rsidP="00C97286">
      <w:pPr>
        <w:pStyle w:val="1"/>
        <w:ind w:firstLine="540"/>
        <w:rPr>
          <w:sz w:val="28"/>
          <w:szCs w:val="28"/>
          <w:lang w:val="uk-UA"/>
        </w:rPr>
      </w:pPr>
      <w:r w:rsidRPr="00FE3BBC">
        <w:rPr>
          <w:sz w:val="28"/>
          <w:szCs w:val="28"/>
          <w:lang w:val="uk-UA"/>
        </w:rPr>
        <w:lastRenderedPageBreak/>
        <w:t xml:space="preserve">.5. ПРИЛАДИ З </w:t>
      </w:r>
      <w:r w:rsidRPr="00FE3BBC">
        <w:rPr>
          <w:spacing w:val="2"/>
          <w:sz w:val="28"/>
          <w:szCs w:val="28"/>
          <w:lang w:val="uk-UA"/>
        </w:rPr>
        <w:t xml:space="preserve">ГЕТЕРОГЕННИМИ </w:t>
      </w:r>
      <w:r w:rsidRPr="00FE3BBC">
        <w:rPr>
          <w:sz w:val="28"/>
          <w:szCs w:val="28"/>
          <w:lang w:val="uk-UA"/>
        </w:rPr>
        <w:t>ПЕРЕХОДАМИ</w:t>
      </w:r>
    </w:p>
    <w:p w:rsidR="00C97286" w:rsidRPr="00FE3BBC" w:rsidRDefault="00C97286" w:rsidP="00C97286">
      <w:pPr>
        <w:pStyle w:val="a7"/>
        <w:ind w:firstLine="540"/>
      </w:pPr>
      <w:r w:rsidRPr="00FE3BBC">
        <w:t>Електронно-</w:t>
      </w:r>
      <w:r w:rsidRPr="00FE3BBC">
        <w:rPr>
          <w:spacing w:val="2"/>
        </w:rPr>
        <w:t>діркові</w:t>
      </w:r>
      <w:r w:rsidRPr="00FE3BBC">
        <w:t xml:space="preserve"> переходи </w:t>
      </w:r>
      <w:r w:rsidRPr="00FE3BBC">
        <w:rPr>
          <w:spacing w:val="2"/>
        </w:rPr>
        <w:t>у</w:t>
      </w:r>
      <w:r w:rsidRPr="00FE3BBC">
        <w:t xml:space="preserve"> всіх раніше розглянутих приладах </w:t>
      </w:r>
      <w:r w:rsidRPr="00FE3BBC">
        <w:rPr>
          <w:spacing w:val="2"/>
        </w:rPr>
        <w:t>відносяться</w:t>
      </w:r>
      <w:r w:rsidRPr="00FE3BBC">
        <w:t xml:space="preserve"> до так званим </w:t>
      </w:r>
      <w:r w:rsidRPr="00FE3BBC">
        <w:rPr>
          <w:spacing w:val="2"/>
        </w:rPr>
        <w:t>гомогенним</w:t>
      </w:r>
      <w:r w:rsidRPr="00FE3BBC">
        <w:t xml:space="preserve"> (</w:t>
      </w:r>
      <w:r w:rsidRPr="00FE3BBC">
        <w:rPr>
          <w:spacing w:val="2"/>
        </w:rPr>
        <w:t>гомопереходом</w:t>
      </w:r>
      <w:r w:rsidRPr="00FE3BBC">
        <w:t xml:space="preserve">), тобто є переходом між областями </w:t>
      </w:r>
      <w:r w:rsidRPr="00FE3BBC">
        <w:rPr>
          <w:spacing w:val="2"/>
        </w:rPr>
        <w:t>одного</w:t>
      </w:r>
      <w:r w:rsidRPr="00FE3BBC">
        <w:t xml:space="preserve"> і того ж напівпровідника, що мають </w:t>
      </w:r>
      <w:r w:rsidRPr="00FE3BBC">
        <w:rPr>
          <w:spacing w:val="2"/>
        </w:rPr>
        <w:t>домішки</w:t>
      </w:r>
      <w:r w:rsidRPr="00FE3BBC">
        <w:t xml:space="preserve"> різного типу (донорні і акцепторні). </w:t>
      </w:r>
      <w:r w:rsidRPr="00FE3BBC">
        <w:rPr>
          <w:spacing w:val="2"/>
        </w:rPr>
        <w:t>Гетерогенними</w:t>
      </w:r>
      <w:r w:rsidRPr="00FE3BBC">
        <w:t xml:space="preserve"> (</w:t>
      </w:r>
      <w:r w:rsidRPr="00FE3BBC">
        <w:rPr>
          <w:spacing w:val="2"/>
        </w:rPr>
        <w:t>гетеропереходами</w:t>
      </w:r>
      <w:r w:rsidRPr="00FE3BBC">
        <w:t>) називаються переходи між різними напівпровідниковими матеріалами, що мають різну</w:t>
      </w:r>
      <w:r>
        <w:t xml:space="preserve"> ширину забороненої зони. Теорія</w:t>
      </w:r>
      <w:r w:rsidRPr="00FE3BBC">
        <w:t xml:space="preserve"> таких переходів </w:t>
      </w:r>
      <w:r>
        <w:t>була розроблена</w:t>
      </w:r>
      <w:r w:rsidRPr="00FE3BBC">
        <w:t xml:space="preserve"> в </w:t>
      </w:r>
      <w:r>
        <w:br/>
      </w:r>
      <w:r w:rsidRPr="00FE3BBC">
        <w:t xml:space="preserve">1951 - 1972 </w:t>
      </w:r>
      <w:r>
        <w:t>р.р.  А.І. Губановим  і Ж.І. Алфьоровим (СРСР), а також У. Шоклі (США).</w:t>
      </w:r>
    </w:p>
    <w:p w:rsidR="00C97286" w:rsidRPr="00FE3BBC" w:rsidRDefault="00C97286" w:rsidP="00C97286">
      <w:pPr>
        <w:pStyle w:val="a7"/>
        <w:ind w:firstLine="540"/>
      </w:pPr>
      <w:r w:rsidRPr="00FE3BBC">
        <w:rPr>
          <w:spacing w:val="2"/>
        </w:rPr>
        <w:t>Якщо</w:t>
      </w:r>
      <w:r w:rsidRPr="00FE3BBC">
        <w:t xml:space="preserve"> є два різних напівпровідники, то можливі чотири типи </w:t>
      </w:r>
      <w:r w:rsidRPr="00FE3BBC">
        <w:rPr>
          <w:spacing w:val="2"/>
        </w:rPr>
        <w:t>гетеропереходів</w:t>
      </w:r>
      <w:r w:rsidRPr="00FE3BBC">
        <w:t xml:space="preserve"> в залежності від </w:t>
      </w:r>
      <w:r w:rsidRPr="00FE3BBC">
        <w:rPr>
          <w:spacing w:val="2"/>
        </w:rPr>
        <w:t>характеру</w:t>
      </w:r>
      <w:r w:rsidRPr="00FE3BBC">
        <w:t xml:space="preserve"> </w:t>
      </w:r>
      <w:r w:rsidRPr="00FE3BBC">
        <w:rPr>
          <w:spacing w:val="2"/>
        </w:rPr>
        <w:t>домішок</w:t>
      </w:r>
      <w:r w:rsidRPr="00FE3BBC">
        <w:t xml:space="preserve"> в цих напівпровідниках: </w:t>
      </w:r>
      <w:r w:rsidRPr="008F52A4">
        <w:rPr>
          <w:i/>
        </w:rPr>
        <w:t>n</w:t>
      </w:r>
      <w:r w:rsidRPr="00FE3BBC">
        <w:rPr>
          <w:vertAlign w:val="subscript"/>
        </w:rPr>
        <w:t>1</w:t>
      </w:r>
      <w:r w:rsidRPr="00FE3BBC">
        <w:t>-</w:t>
      </w:r>
      <w:r w:rsidRPr="008F52A4">
        <w:rPr>
          <w:i/>
        </w:rPr>
        <w:t>n</w:t>
      </w:r>
      <w:r w:rsidRPr="00FE3BBC">
        <w:rPr>
          <w:vertAlign w:val="subscript"/>
        </w:rPr>
        <w:t>2</w:t>
      </w:r>
      <w:r w:rsidRPr="00FE3BBC">
        <w:t xml:space="preserve">, </w:t>
      </w:r>
      <w:r w:rsidRPr="008F52A4">
        <w:rPr>
          <w:i/>
        </w:rPr>
        <w:t>р</w:t>
      </w:r>
      <w:r w:rsidRPr="00FE3BBC">
        <w:rPr>
          <w:vertAlign w:val="subscript"/>
        </w:rPr>
        <w:t>1</w:t>
      </w:r>
      <w:r w:rsidRPr="00FE3BBC">
        <w:t>-</w:t>
      </w:r>
      <w:r w:rsidRPr="008F52A4">
        <w:rPr>
          <w:i/>
        </w:rPr>
        <w:t>р</w:t>
      </w:r>
      <w:r w:rsidRPr="00FE3BBC">
        <w:rPr>
          <w:vertAlign w:val="subscript"/>
        </w:rPr>
        <w:t>2</w:t>
      </w:r>
      <w:r w:rsidRPr="00FE3BBC">
        <w:t xml:space="preserve">, </w:t>
      </w:r>
      <w:r w:rsidRPr="008F52A4">
        <w:rPr>
          <w:i/>
        </w:rPr>
        <w:t>р</w:t>
      </w:r>
      <w:r w:rsidRPr="00FE3BBC">
        <w:rPr>
          <w:vertAlign w:val="subscript"/>
        </w:rPr>
        <w:t>1</w:t>
      </w:r>
      <w:r>
        <w:t>-</w:t>
      </w:r>
      <w:r w:rsidRPr="008F52A4">
        <w:rPr>
          <w:i/>
        </w:rPr>
        <w:t>n</w:t>
      </w:r>
      <w:r w:rsidRPr="00FE3BBC">
        <w:rPr>
          <w:vertAlign w:val="subscript"/>
        </w:rPr>
        <w:t>2</w:t>
      </w:r>
      <w:r w:rsidRPr="00FE3BBC">
        <w:t xml:space="preserve"> і </w:t>
      </w:r>
      <w:r w:rsidRPr="008F52A4">
        <w:rPr>
          <w:i/>
        </w:rPr>
        <w:t>р</w:t>
      </w:r>
      <w:r w:rsidRPr="00FE3BBC">
        <w:rPr>
          <w:vertAlign w:val="subscript"/>
        </w:rPr>
        <w:t>2</w:t>
      </w:r>
      <w:r>
        <w:t>-</w:t>
      </w:r>
      <w:r w:rsidRPr="008F52A4">
        <w:rPr>
          <w:i/>
        </w:rPr>
        <w:t>n</w:t>
      </w:r>
      <w:r w:rsidRPr="00FE3BBC">
        <w:rPr>
          <w:vertAlign w:val="subscript"/>
        </w:rPr>
        <w:t>1</w:t>
      </w:r>
      <w:r w:rsidRPr="00FE3BBC">
        <w:t xml:space="preserve">. Перехід метал - напівпровідник можна </w:t>
      </w:r>
      <w:r w:rsidRPr="00FE3BBC">
        <w:rPr>
          <w:spacing w:val="2"/>
        </w:rPr>
        <w:t>розглядати</w:t>
      </w:r>
      <w:r w:rsidRPr="00FE3BBC">
        <w:t xml:space="preserve"> як особливий випадок. Найбільш вивчені </w:t>
      </w:r>
      <w:r w:rsidRPr="00FE3BBC">
        <w:rPr>
          <w:spacing w:val="2"/>
        </w:rPr>
        <w:t>наступні</w:t>
      </w:r>
      <w:r w:rsidRPr="00FE3BBC">
        <w:t xml:space="preserve"> </w:t>
      </w:r>
      <w:r w:rsidRPr="00FE3BBC">
        <w:rPr>
          <w:spacing w:val="2"/>
        </w:rPr>
        <w:t>гетеропереходи</w:t>
      </w:r>
      <w:r w:rsidRPr="00FE3BBC">
        <w:t xml:space="preserve">: германій - </w:t>
      </w:r>
      <w:r w:rsidRPr="00FE3BBC">
        <w:rPr>
          <w:spacing w:val="2"/>
        </w:rPr>
        <w:t>арсенід</w:t>
      </w:r>
      <w:r w:rsidRPr="00FE3BBC">
        <w:t xml:space="preserve"> галію (</w:t>
      </w:r>
      <w:r w:rsidRPr="008F52A4">
        <w:rPr>
          <w:i/>
        </w:rPr>
        <w:t>Ge</w:t>
      </w:r>
      <w:r w:rsidRPr="00FE3BBC">
        <w:t xml:space="preserve"> - </w:t>
      </w:r>
      <w:r w:rsidRPr="008F52A4">
        <w:rPr>
          <w:i/>
        </w:rPr>
        <w:t>GaAs</w:t>
      </w:r>
      <w:r w:rsidRPr="00FE3BBC">
        <w:t>), германій - кремній (</w:t>
      </w:r>
      <w:r w:rsidRPr="008F52A4">
        <w:rPr>
          <w:i/>
        </w:rPr>
        <w:t>Ge</w:t>
      </w:r>
      <w:r w:rsidRPr="00FE3BBC">
        <w:t xml:space="preserve"> - </w:t>
      </w:r>
      <w:r w:rsidRPr="008F52A4">
        <w:rPr>
          <w:i/>
        </w:rPr>
        <w:t>Si</w:t>
      </w:r>
      <w:r w:rsidRPr="00FE3BBC">
        <w:t xml:space="preserve">), </w:t>
      </w:r>
      <w:r w:rsidRPr="00FE3BBC">
        <w:rPr>
          <w:spacing w:val="2"/>
        </w:rPr>
        <w:t>арсенід</w:t>
      </w:r>
      <w:r w:rsidRPr="00FE3BBC">
        <w:t xml:space="preserve"> галію - </w:t>
      </w:r>
      <w:r w:rsidRPr="00FE3BBC">
        <w:rPr>
          <w:spacing w:val="2"/>
        </w:rPr>
        <w:t>фосфід</w:t>
      </w:r>
      <w:r w:rsidRPr="00FE3BBC">
        <w:t xml:space="preserve"> галію (</w:t>
      </w:r>
      <w:r w:rsidRPr="008F52A4">
        <w:rPr>
          <w:i/>
        </w:rPr>
        <w:t>GaAs</w:t>
      </w:r>
      <w:r w:rsidRPr="00FE3BBC">
        <w:t xml:space="preserve"> - </w:t>
      </w:r>
      <w:r w:rsidRPr="008F52A4">
        <w:rPr>
          <w:i/>
        </w:rPr>
        <w:t>GaP</w:t>
      </w:r>
      <w:r w:rsidRPr="00FE3BBC">
        <w:t xml:space="preserve">), </w:t>
      </w:r>
      <w:r w:rsidRPr="00FE3BBC">
        <w:rPr>
          <w:spacing w:val="2"/>
        </w:rPr>
        <w:t>арсенід</w:t>
      </w:r>
      <w:r w:rsidRPr="00FE3BBC">
        <w:t xml:space="preserve"> галію - </w:t>
      </w:r>
      <w:r w:rsidRPr="00FE3BBC">
        <w:rPr>
          <w:spacing w:val="2"/>
        </w:rPr>
        <w:t>арсенід</w:t>
      </w:r>
      <w:r w:rsidRPr="00FE3BBC">
        <w:t xml:space="preserve"> індію (</w:t>
      </w:r>
      <w:r w:rsidRPr="008F52A4">
        <w:rPr>
          <w:i/>
        </w:rPr>
        <w:t>GaAs</w:t>
      </w:r>
      <w:r w:rsidRPr="00FE3BBC">
        <w:t xml:space="preserve"> - </w:t>
      </w:r>
      <w:r w:rsidRPr="008F52A4">
        <w:rPr>
          <w:i/>
        </w:rPr>
        <w:t>InAs</w:t>
      </w:r>
      <w:r w:rsidRPr="00FE3BBC">
        <w:t>).</w:t>
      </w:r>
    </w:p>
    <w:p w:rsidR="00C97286" w:rsidRPr="00FE3BBC" w:rsidRDefault="00C97286" w:rsidP="00C97286">
      <w:pPr>
        <w:pStyle w:val="a7"/>
        <w:ind w:firstLine="540"/>
      </w:pPr>
      <w:r w:rsidRPr="00FE3BBC">
        <w:t xml:space="preserve">Різні напівпровідникові прилади з </w:t>
      </w:r>
      <w:r w:rsidRPr="00FE3BBC">
        <w:rPr>
          <w:spacing w:val="2"/>
        </w:rPr>
        <w:t>гетеропереходами</w:t>
      </w:r>
      <w:r w:rsidRPr="00FE3BBC">
        <w:t xml:space="preserve"> мають ряд переваг і є достатньо перспективні. Так, наприклад, діоди з </w:t>
      </w:r>
      <w:r w:rsidRPr="00FE3BBC">
        <w:rPr>
          <w:spacing w:val="2"/>
        </w:rPr>
        <w:t>гетеропереходами</w:t>
      </w:r>
      <w:r w:rsidRPr="00FE3BBC">
        <w:t xml:space="preserve"> типу n</w:t>
      </w:r>
      <w:r>
        <w:rPr>
          <w:vertAlign w:val="subscript"/>
        </w:rPr>
        <w:t>1</w:t>
      </w:r>
      <w:r w:rsidRPr="00FE3BBC">
        <w:t>–n</w:t>
      </w:r>
      <w:r w:rsidRPr="00FE3BBC">
        <w:rPr>
          <w:vertAlign w:val="subscript"/>
        </w:rPr>
        <w:t>2</w:t>
      </w:r>
      <w:r w:rsidRPr="00FE3BBC">
        <w:t xml:space="preserve"> або p</w:t>
      </w:r>
      <w:r w:rsidRPr="00FE3BBC">
        <w:rPr>
          <w:vertAlign w:val="subscript"/>
        </w:rPr>
        <w:t>1</w:t>
      </w:r>
      <w:r w:rsidRPr="00FE3BBC">
        <w:t>–р</w:t>
      </w:r>
      <w:r w:rsidRPr="00FE3BBC">
        <w:rPr>
          <w:vertAlign w:val="subscript"/>
        </w:rPr>
        <w:t>2</w:t>
      </w:r>
      <w:r w:rsidRPr="00FE3BBC">
        <w:t xml:space="preserve"> мають високу швидкодію і високу граничну частоту, оскільки в них </w:t>
      </w:r>
      <w:r w:rsidRPr="00FE3BBC">
        <w:rPr>
          <w:spacing w:val="2"/>
        </w:rPr>
        <w:t>відсутній</w:t>
      </w:r>
      <w:r w:rsidRPr="00FE3BBC">
        <w:t xml:space="preserve"> порівняно повільний процес нагромадження і розсмоктування неосновних носіїв, характерний для </w:t>
      </w:r>
      <w:r w:rsidRPr="00FE3BBC">
        <w:rPr>
          <w:spacing w:val="2"/>
        </w:rPr>
        <w:t>звичайних</w:t>
      </w:r>
      <w:r w:rsidRPr="00FE3BBC">
        <w:t xml:space="preserve"> </w:t>
      </w:r>
      <w:r w:rsidRPr="00FE3BBC">
        <w:rPr>
          <w:i/>
          <w:iCs/>
        </w:rPr>
        <w:t>n-</w:t>
      </w:r>
      <w:r w:rsidRPr="00FE3BBC">
        <w:rPr>
          <w:i/>
          <w:iCs/>
          <w:spacing w:val="2"/>
        </w:rPr>
        <w:t>р</w:t>
      </w:r>
      <w:r w:rsidRPr="00FE3BBC">
        <w:t xml:space="preserve">-переходів. Для </w:t>
      </w:r>
      <w:r w:rsidRPr="00FE3BBC">
        <w:rPr>
          <w:spacing w:val="2"/>
        </w:rPr>
        <w:t>гетеродіодов</w:t>
      </w:r>
      <w:r w:rsidRPr="00FE3BBC">
        <w:t xml:space="preserve"> час перемикання </w:t>
      </w:r>
      <w:r w:rsidRPr="00FE3BBC">
        <w:rPr>
          <w:spacing w:val="2"/>
        </w:rPr>
        <w:t>з</w:t>
      </w:r>
      <w:r w:rsidRPr="00FE3BBC">
        <w:t xml:space="preserve"> відкритою </w:t>
      </w:r>
      <w:r w:rsidRPr="00FE3BBC">
        <w:rPr>
          <w:spacing w:val="2"/>
        </w:rPr>
        <w:t>стану</w:t>
      </w:r>
      <w:r w:rsidRPr="00FE3BBC">
        <w:t xml:space="preserve"> в закритий може бути менший </w:t>
      </w:r>
      <w:r>
        <w:t xml:space="preserve">за </w:t>
      </w:r>
      <w:r w:rsidRPr="00FE3BBC">
        <w:t xml:space="preserve">1 </w:t>
      </w:r>
      <w:r w:rsidRPr="00FE3BBC">
        <w:rPr>
          <w:spacing w:val="2"/>
        </w:rPr>
        <w:t>нс</w:t>
      </w:r>
      <w:r w:rsidRPr="00FE3BBC">
        <w:t xml:space="preserve">. </w:t>
      </w:r>
      <w:r w:rsidRPr="00FE3BBC">
        <w:rPr>
          <w:spacing w:val="2"/>
        </w:rPr>
        <w:t>Представляють</w:t>
      </w:r>
      <w:r w:rsidRPr="00FE3BBC">
        <w:t xml:space="preserve"> інтерес потужні </w:t>
      </w:r>
      <w:r w:rsidRPr="00FE3BBC">
        <w:rPr>
          <w:spacing w:val="2"/>
        </w:rPr>
        <w:t>гетеродіоди</w:t>
      </w:r>
      <w:r w:rsidRPr="00FE3BBC">
        <w:t xml:space="preserve"> лазерного типу, в яких потужність, що виділяється випромінюється, а не нагріває сам діод. Тунельні </w:t>
      </w:r>
      <w:r w:rsidRPr="00FE3BBC">
        <w:rPr>
          <w:spacing w:val="2"/>
        </w:rPr>
        <w:t>гетеро</w:t>
      </w:r>
      <w:r w:rsidRPr="00FE3BBC">
        <w:t xml:space="preserve">діоди мають підвищене (в порівнянні зі звичайними тунельними діодами) </w:t>
      </w:r>
      <w:r w:rsidRPr="00FE3BBC">
        <w:rPr>
          <w:spacing w:val="2"/>
        </w:rPr>
        <w:t>відношення</w:t>
      </w:r>
      <w:r w:rsidRPr="00FE3BBC">
        <w:t xml:space="preserve"> </w:t>
      </w:r>
      <w:r w:rsidRPr="00FE3BBC">
        <w:rPr>
          <w:spacing w:val="2"/>
        </w:rPr>
        <w:t>струмів</w:t>
      </w:r>
      <w:r w:rsidRPr="00FE3BBC">
        <w:t xml:space="preserve"> </w:t>
      </w:r>
      <w:r>
        <w:br/>
      </w:r>
      <w:r w:rsidRPr="00FE3BBC">
        <w:rPr>
          <w:i/>
          <w:iCs/>
        </w:rPr>
        <w:t>I</w:t>
      </w:r>
      <w:r w:rsidRPr="00FE3BBC">
        <w:rPr>
          <w:i/>
          <w:iCs/>
          <w:vertAlign w:val="subscript"/>
        </w:rPr>
        <w:t>max</w:t>
      </w:r>
      <w:r w:rsidRPr="00FE3BBC">
        <w:rPr>
          <w:vertAlign w:val="subscript"/>
        </w:rPr>
        <w:t xml:space="preserve"> </w:t>
      </w:r>
      <w:r w:rsidRPr="00FE3BBC">
        <w:t xml:space="preserve">/ </w:t>
      </w:r>
      <w:r w:rsidRPr="00FE3BBC">
        <w:rPr>
          <w:i/>
          <w:iCs/>
        </w:rPr>
        <w:t>I</w:t>
      </w:r>
      <w:r w:rsidRPr="00FE3BBC">
        <w:rPr>
          <w:i/>
          <w:iCs/>
          <w:vertAlign w:val="subscript"/>
        </w:rPr>
        <w:t>min</w:t>
      </w:r>
      <w:r w:rsidRPr="00FE3BBC">
        <w:t xml:space="preserve"> на </w:t>
      </w:r>
      <w:r>
        <w:t>с</w:t>
      </w:r>
      <w:r w:rsidRPr="00FE3BBC">
        <w:t xml:space="preserve">падаючій </w:t>
      </w:r>
      <w:r w:rsidRPr="00FE3BBC">
        <w:rPr>
          <w:spacing w:val="2"/>
        </w:rPr>
        <w:t>ділянці</w:t>
      </w:r>
      <w:r w:rsidRPr="00FE3BBC">
        <w:t xml:space="preserve"> </w:t>
      </w:r>
      <w:r w:rsidRPr="00FE3BBC">
        <w:rPr>
          <w:spacing w:val="2"/>
        </w:rPr>
        <w:t>вольт-амперної</w:t>
      </w:r>
      <w:r w:rsidRPr="00FE3BBC">
        <w:t xml:space="preserve"> характеристики, повільніше старіють і мають більш високу радіаційну стійкість. Більш ефективно працюють на </w:t>
      </w:r>
      <w:r w:rsidRPr="00FE3BBC">
        <w:rPr>
          <w:spacing w:val="2"/>
        </w:rPr>
        <w:t>НВЧ</w:t>
      </w:r>
      <w:r w:rsidRPr="00FE3BBC">
        <w:t xml:space="preserve"> ніж </w:t>
      </w:r>
      <w:r w:rsidRPr="00FE3BBC">
        <w:rPr>
          <w:spacing w:val="2"/>
        </w:rPr>
        <w:t>лавинно</w:t>
      </w:r>
      <w:r w:rsidRPr="00FE3BBC">
        <w:t>-</w:t>
      </w:r>
      <w:r w:rsidRPr="00FE3BBC">
        <w:rPr>
          <w:spacing w:val="2"/>
        </w:rPr>
        <w:t>прольотні</w:t>
      </w:r>
      <w:r w:rsidRPr="00FE3BBC">
        <w:t xml:space="preserve"> діоди з </w:t>
      </w:r>
      <w:r w:rsidRPr="00FE3BBC">
        <w:rPr>
          <w:spacing w:val="2"/>
        </w:rPr>
        <w:t>гетеропереходами</w:t>
      </w:r>
      <w:r w:rsidRPr="00FE3BBC">
        <w:t>.</w:t>
      </w:r>
    </w:p>
    <w:p w:rsidR="00C97286" w:rsidRPr="00FE3BBC" w:rsidRDefault="00C97286" w:rsidP="00C97286">
      <w:pPr>
        <w:pStyle w:val="a7"/>
        <w:ind w:firstLine="540"/>
      </w:pPr>
      <w:r w:rsidRPr="00FE3BBC">
        <w:rPr>
          <w:spacing w:val="2"/>
        </w:rPr>
        <w:t>Представляють</w:t>
      </w:r>
      <w:r w:rsidRPr="00FE3BBC">
        <w:t xml:space="preserve"> інтерес транзистори з </w:t>
      </w:r>
      <w:r w:rsidRPr="00FE3BBC">
        <w:rPr>
          <w:spacing w:val="2"/>
        </w:rPr>
        <w:t>гетеропереходами</w:t>
      </w:r>
      <w:r w:rsidRPr="00FE3BBC">
        <w:t xml:space="preserve">, наприклад типу </w:t>
      </w:r>
      <w:r w:rsidRPr="007E7452">
        <w:rPr>
          <w:i/>
        </w:rPr>
        <w:t>р</w:t>
      </w:r>
      <w:r w:rsidRPr="00FE3BBC">
        <w:rPr>
          <w:vertAlign w:val="subscript"/>
        </w:rPr>
        <w:t>1</w:t>
      </w:r>
      <w:r w:rsidRPr="00FE3BBC">
        <w:t>–</w:t>
      </w:r>
      <w:r w:rsidRPr="007E7452">
        <w:rPr>
          <w:i/>
        </w:rPr>
        <w:t>n</w:t>
      </w:r>
      <w:r w:rsidRPr="00FE3BBC">
        <w:rPr>
          <w:vertAlign w:val="subscript"/>
        </w:rPr>
        <w:t>2</w:t>
      </w:r>
      <w:r w:rsidRPr="00FE3BBC">
        <w:t>–</w:t>
      </w:r>
      <w:r w:rsidRPr="007E7452">
        <w:rPr>
          <w:i/>
        </w:rPr>
        <w:t>р</w:t>
      </w:r>
      <w:r w:rsidRPr="00FE3BBC">
        <w:rPr>
          <w:vertAlign w:val="subscript"/>
        </w:rPr>
        <w:t>2</w:t>
      </w:r>
      <w:r w:rsidRPr="00FE3BBC">
        <w:t xml:space="preserve">. Для них характерні високий коефіцієнт </w:t>
      </w:r>
      <w:r w:rsidRPr="00FE3BBC">
        <w:sym w:font="Symbol" w:char="F061"/>
      </w:r>
      <w:r w:rsidRPr="00FE3BBC">
        <w:t xml:space="preserve">, малі </w:t>
      </w:r>
      <w:r w:rsidRPr="00FE3BBC">
        <w:rPr>
          <w:spacing w:val="2"/>
        </w:rPr>
        <w:t>ємність</w:t>
      </w:r>
      <w:r w:rsidRPr="00FE3BBC">
        <w:t xml:space="preserve"> </w:t>
      </w:r>
      <w:r w:rsidRPr="00FE3BBC">
        <w:rPr>
          <w:spacing w:val="2"/>
        </w:rPr>
        <w:t>емітерного</w:t>
      </w:r>
      <w:r w:rsidRPr="00FE3BBC">
        <w:t xml:space="preserve"> переходу і поперечний опір бази, що дозволяє підвищити граничні частоти. </w:t>
      </w:r>
      <w:r w:rsidRPr="00FE3BBC">
        <w:rPr>
          <w:spacing w:val="2"/>
        </w:rPr>
        <w:t>Поліпшуються</w:t>
      </w:r>
      <w:r w:rsidRPr="00FE3BBC">
        <w:t xml:space="preserve"> деякі параметри </w:t>
      </w:r>
      <w:r w:rsidRPr="00FE3BBC">
        <w:rPr>
          <w:spacing w:val="2"/>
        </w:rPr>
        <w:t>у</w:t>
      </w:r>
      <w:r w:rsidRPr="00FE3BBC">
        <w:t xml:space="preserve"> польових транзисторів із затвором у </w:t>
      </w:r>
      <w:r w:rsidRPr="00FE3BBC">
        <w:rPr>
          <w:spacing w:val="2"/>
        </w:rPr>
        <w:t>вигляді</w:t>
      </w:r>
      <w:r w:rsidRPr="00FE3BBC">
        <w:t xml:space="preserve"> </w:t>
      </w:r>
      <w:r w:rsidRPr="00FE3BBC">
        <w:rPr>
          <w:spacing w:val="2"/>
        </w:rPr>
        <w:t>гетероперехода</w:t>
      </w:r>
      <w:r w:rsidRPr="00FE3BBC">
        <w:t xml:space="preserve"> і </w:t>
      </w:r>
      <w:r w:rsidRPr="00FE3BBC">
        <w:rPr>
          <w:spacing w:val="2"/>
        </w:rPr>
        <w:t>у</w:t>
      </w:r>
      <w:r w:rsidRPr="00FE3BBC">
        <w:t xml:space="preserve"> </w:t>
      </w:r>
      <w:r w:rsidRPr="00FE3BBC">
        <w:rPr>
          <w:spacing w:val="2"/>
        </w:rPr>
        <w:t>тиристорів</w:t>
      </w:r>
      <w:r w:rsidRPr="00FE3BBC">
        <w:t xml:space="preserve"> з </w:t>
      </w:r>
      <w:r w:rsidRPr="00FE3BBC">
        <w:rPr>
          <w:spacing w:val="2"/>
        </w:rPr>
        <w:t>гетеропереходом</w:t>
      </w:r>
      <w:r w:rsidRPr="00FE3BBC">
        <w:t xml:space="preserve"> під </w:t>
      </w:r>
      <w:r w:rsidRPr="00FE3BBC">
        <w:rPr>
          <w:spacing w:val="2"/>
        </w:rPr>
        <w:t>зворотною</w:t>
      </w:r>
      <w:r w:rsidRPr="00FE3BBC">
        <w:t xml:space="preserve"> </w:t>
      </w:r>
      <w:r w:rsidRPr="00FE3BBC">
        <w:rPr>
          <w:spacing w:val="2"/>
        </w:rPr>
        <w:t>напругою</w:t>
      </w:r>
      <w:r w:rsidRPr="00FE3BBC">
        <w:t xml:space="preserve">. Зокрема, підвищується швидкодія </w:t>
      </w:r>
      <w:r w:rsidRPr="00FE3BBC">
        <w:rPr>
          <w:spacing w:val="2"/>
        </w:rPr>
        <w:t>тиристорів</w:t>
      </w:r>
      <w:r w:rsidRPr="00FE3BBC">
        <w:t>.</w:t>
      </w:r>
    </w:p>
    <w:p w:rsidR="00C97286" w:rsidRPr="00FE3BBC" w:rsidRDefault="00C97286" w:rsidP="00C97286">
      <w:pPr>
        <w:pStyle w:val="a7"/>
        <w:ind w:firstLine="540"/>
      </w:pPr>
      <w:r w:rsidRPr="00FE3BBC">
        <w:t xml:space="preserve">Основна проблема створення хороших приладів з </w:t>
      </w:r>
      <w:r w:rsidRPr="00FE3BBC">
        <w:rPr>
          <w:spacing w:val="2"/>
        </w:rPr>
        <w:t>гетеропереходами</w:t>
      </w:r>
      <w:r w:rsidRPr="00FE3BBC">
        <w:t xml:space="preserve"> полягає в тому, що </w:t>
      </w:r>
      <w:r w:rsidRPr="00FE3BBC">
        <w:rPr>
          <w:spacing w:val="2"/>
        </w:rPr>
        <w:t>важко</w:t>
      </w:r>
      <w:r w:rsidRPr="00FE3BBC">
        <w:t xml:space="preserve"> усунути дефекти, які виникають на границі двох різних напівпровідників. Потрібний ретельний підбір матеріалів і вдосконалення технології їх виробництва.</w:t>
      </w:r>
    </w:p>
    <w:p w:rsidR="00C97286" w:rsidRPr="00FE3BBC" w:rsidRDefault="00C97286" w:rsidP="00C97286">
      <w:pPr>
        <w:pStyle w:val="1"/>
        <w:ind w:firstLine="540"/>
        <w:rPr>
          <w:sz w:val="28"/>
          <w:szCs w:val="28"/>
          <w:lang w:val="uk-UA"/>
        </w:rPr>
      </w:pPr>
      <w:r w:rsidRPr="00FE3BBC">
        <w:rPr>
          <w:sz w:val="28"/>
          <w:szCs w:val="28"/>
          <w:lang w:val="uk-UA"/>
        </w:rPr>
        <w:t xml:space="preserve">8.6. </w:t>
      </w:r>
      <w:r w:rsidRPr="00FE3BBC">
        <w:rPr>
          <w:spacing w:val="2"/>
          <w:sz w:val="28"/>
          <w:szCs w:val="28"/>
          <w:lang w:val="uk-UA"/>
        </w:rPr>
        <w:t>ОДНОПЕРЕХІДНИЙ</w:t>
      </w:r>
      <w:r w:rsidRPr="00FE3BBC">
        <w:rPr>
          <w:sz w:val="28"/>
          <w:szCs w:val="28"/>
          <w:lang w:val="uk-UA"/>
        </w:rPr>
        <w:t xml:space="preserve"> ТРАНЗИСТОР</w:t>
      </w:r>
    </w:p>
    <w:p w:rsidR="00C97286" w:rsidRPr="00FE3BBC" w:rsidRDefault="00C97286" w:rsidP="00C97286">
      <w:pPr>
        <w:pStyle w:val="a7"/>
        <w:ind w:firstLine="540"/>
      </w:pPr>
      <w:r w:rsidRPr="00FE3BBC">
        <w:rPr>
          <w:spacing w:val="2"/>
        </w:rPr>
        <w:t>Одноперехідний</w:t>
      </w:r>
      <w:r w:rsidRPr="00FE3BBC">
        <w:t xml:space="preserve"> транзистор, який ще називають </w:t>
      </w:r>
      <w:r w:rsidRPr="00FE3BBC">
        <w:rPr>
          <w:spacing w:val="2"/>
        </w:rPr>
        <w:t>двобазовим</w:t>
      </w:r>
      <w:r w:rsidRPr="00FE3BBC">
        <w:t xml:space="preserve"> діодом, показаний на рис.8.21. Він має тільки </w:t>
      </w:r>
      <w:r w:rsidRPr="00FE3BBC">
        <w:rPr>
          <w:spacing w:val="2"/>
        </w:rPr>
        <w:t>один</w:t>
      </w:r>
      <w:r w:rsidRPr="00FE3BBC">
        <w:t xml:space="preserve"> </w:t>
      </w:r>
      <w:r w:rsidRPr="00FE3BBC">
        <w:rPr>
          <w:i/>
          <w:iCs/>
        </w:rPr>
        <w:t>n-</w:t>
      </w:r>
      <w:r w:rsidRPr="00FE3BBC">
        <w:rPr>
          <w:i/>
          <w:iCs/>
          <w:spacing w:val="2"/>
        </w:rPr>
        <w:t>р</w:t>
      </w:r>
      <w:r w:rsidRPr="00FE3BBC">
        <w:t xml:space="preserve">-перехід і за структурою нагадує польовий транзистор з керуючим </w:t>
      </w:r>
      <w:r w:rsidRPr="00FE3BBC">
        <w:rPr>
          <w:i/>
          <w:iCs/>
        </w:rPr>
        <w:t>n-</w:t>
      </w:r>
      <w:r w:rsidRPr="00FE3BBC">
        <w:rPr>
          <w:i/>
          <w:iCs/>
          <w:spacing w:val="2"/>
        </w:rPr>
        <w:t>р</w:t>
      </w:r>
      <w:r w:rsidRPr="00FE3BBC">
        <w:t xml:space="preserve">-переходом, але принцип його </w:t>
      </w:r>
      <w:r w:rsidRPr="00FE3BBC">
        <w:rPr>
          <w:spacing w:val="2"/>
        </w:rPr>
        <w:t>роботи</w:t>
      </w:r>
      <w:r w:rsidRPr="00FE3BBC">
        <w:t xml:space="preserve"> зовсім </w:t>
      </w:r>
      <w:r w:rsidRPr="00FE3BBC">
        <w:rPr>
          <w:spacing w:val="2"/>
        </w:rPr>
        <w:t>іншої</w:t>
      </w:r>
      <w:r w:rsidRPr="00FE3BBC">
        <w:t xml:space="preserve">. Област </w:t>
      </w:r>
      <w:r w:rsidRPr="00FE3BBC">
        <w:rPr>
          <w:i/>
          <w:iCs/>
        </w:rPr>
        <w:t>п</w:t>
      </w:r>
      <w:r w:rsidRPr="00FE3BBC">
        <w:t xml:space="preserve"> (база), що має на кінцях два виводи </w:t>
      </w:r>
      <w:r w:rsidRPr="007E7452">
        <w:rPr>
          <w:i/>
        </w:rPr>
        <w:t>Б</w:t>
      </w:r>
      <w:r w:rsidRPr="00FE3BBC">
        <w:t xml:space="preserve">1 і </w:t>
      </w:r>
      <w:r w:rsidRPr="007E7452">
        <w:rPr>
          <w:i/>
        </w:rPr>
        <w:t>Б</w:t>
      </w:r>
      <w:r w:rsidRPr="00FE3BBC">
        <w:t xml:space="preserve">2, не є каналом, що змінює свій опір за </w:t>
      </w:r>
      <w:r w:rsidRPr="00FE3BBC">
        <w:rPr>
          <w:spacing w:val="2"/>
        </w:rPr>
        <w:t>рахунок</w:t>
      </w:r>
      <w:r w:rsidRPr="00FE3BBC">
        <w:t xml:space="preserve"> зміни </w:t>
      </w:r>
      <w:r w:rsidRPr="00FE3BBC">
        <w:rPr>
          <w:spacing w:val="2"/>
        </w:rPr>
        <w:t>площі</w:t>
      </w:r>
      <w:r w:rsidRPr="00FE3BBC">
        <w:t xml:space="preserve"> поперечного перетину. </w:t>
      </w:r>
      <w:r w:rsidRPr="00FE3BBC">
        <w:rPr>
          <w:spacing w:val="2"/>
        </w:rPr>
        <w:t>Емітер</w:t>
      </w:r>
      <w:r w:rsidRPr="00FE3BBC">
        <w:t xml:space="preserve"> типу </w:t>
      </w:r>
      <w:r w:rsidRPr="00233619">
        <w:rPr>
          <w:i/>
          <w:spacing w:val="2"/>
        </w:rPr>
        <w:t>р</w:t>
      </w:r>
      <w:r w:rsidRPr="00FE3BBC">
        <w:rPr>
          <w:vertAlign w:val="superscript"/>
        </w:rPr>
        <w:t>+</w:t>
      </w:r>
      <w:r w:rsidRPr="00FE3BBC">
        <w:t xml:space="preserve"> утворює з базою </w:t>
      </w:r>
      <w:r w:rsidRPr="00FE3BBC">
        <w:rPr>
          <w:i/>
          <w:iCs/>
          <w:spacing w:val="2"/>
        </w:rPr>
        <w:t>р</w:t>
      </w:r>
      <w:r w:rsidRPr="00FE3BBC">
        <w:rPr>
          <w:i/>
          <w:iCs/>
          <w:vertAlign w:val="superscript"/>
        </w:rPr>
        <w:t>+</w:t>
      </w:r>
      <w:r w:rsidRPr="00FE3BBC">
        <w:rPr>
          <w:i/>
          <w:iCs/>
        </w:rPr>
        <w:t>-n</w:t>
      </w:r>
      <w:r w:rsidRPr="00FE3BBC">
        <w:t xml:space="preserve">-перехід, на який на відміну від польового транзистора </w:t>
      </w:r>
      <w:r w:rsidRPr="00FE3BBC">
        <w:rPr>
          <w:spacing w:val="2"/>
        </w:rPr>
        <w:t>пода</w:t>
      </w:r>
      <w:r w:rsidR="00E93EA1">
        <w:rPr>
          <w:noProof/>
          <w:sz w:val="20"/>
        </w:rPr>
        <w:pict>
          <v:shapetype id="_x0000_t202" coordsize="21600,21600" o:spt="202" path="m,l,21600r21600,l21600,xe">
            <v:stroke joinstyle="miter"/>
            <v:path gradientshapeok="t" o:connecttype="rect"/>
          </v:shapetype>
          <v:shape id="_x0000_s1026" type="#_x0000_t202" style="position:absolute;left:0;text-align:left;margin-left:9pt;margin-top:14.95pt;width:180pt;height:165.05pt;z-index:251660288;mso-wrap-distance-left:8.5pt;mso-wrap-distance-top:8.5pt;mso-wrap-distance-right:8.5pt;mso-wrap-distance-bottom:8.5pt;mso-position-horizontal-relative:text;mso-position-vertical-relative:text" filled="f" stroked="f">
            <v:textbox style="mso-next-textbox:#_x0000_s1026" inset="0,0,0,0">
              <w:txbxContent>
                <w:p w:rsidR="00C97286" w:rsidRDefault="00C97286" w:rsidP="00C97286">
                  <w:pPr>
                    <w:jc w:val="center"/>
                  </w:pPr>
                  <w:r>
                    <w:rPr>
                      <w:noProof/>
                      <w:lang w:eastAsia="uk-UA"/>
                    </w:rPr>
                    <w:drawing>
                      <wp:inline distT="0" distB="0" distL="0" distR="0">
                        <wp:extent cx="2085975" cy="1419225"/>
                        <wp:effectExtent l="19050" t="0" r="9525"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71"/>
                                <a:srcRect b="-11565"/>
                                <a:stretch>
                                  <a:fillRect/>
                                </a:stretch>
                              </pic:blipFill>
                              <pic:spPr bwMode="auto">
                                <a:xfrm>
                                  <a:off x="0" y="0"/>
                                  <a:ext cx="2085975" cy="1419225"/>
                                </a:xfrm>
                                <a:prstGeom prst="rect">
                                  <a:avLst/>
                                </a:prstGeom>
                                <a:noFill/>
                                <a:ln w="9525">
                                  <a:noFill/>
                                  <a:miter lim="800000"/>
                                  <a:headEnd/>
                                  <a:tailEnd/>
                                </a:ln>
                              </pic:spPr>
                            </pic:pic>
                          </a:graphicData>
                        </a:graphic>
                      </wp:inline>
                    </w:drawing>
                  </w:r>
                </w:p>
                <w:p w:rsidR="00C97286" w:rsidRDefault="00C97286" w:rsidP="00C97286">
                  <w:pPr>
                    <w:pStyle w:val="a7"/>
                    <w:jc w:val="center"/>
                    <w:rPr>
                      <w:sz w:val="18"/>
                      <w:szCs w:val="18"/>
                      <w:lang w:val="en-US"/>
                    </w:rPr>
                  </w:pPr>
                </w:p>
                <w:p w:rsidR="00C97286" w:rsidRPr="00654116" w:rsidRDefault="00C97286" w:rsidP="00C97286">
                  <w:pPr>
                    <w:pStyle w:val="a7"/>
                    <w:jc w:val="center"/>
                    <w:rPr>
                      <w:sz w:val="18"/>
                      <w:szCs w:val="18"/>
                    </w:rPr>
                  </w:pPr>
                  <w:r w:rsidRPr="00654116">
                    <w:rPr>
                      <w:sz w:val="18"/>
                      <w:szCs w:val="18"/>
                    </w:rPr>
                    <w:t xml:space="preserve">Рис.8.21. Структура і умовне графічне позначення   </w:t>
                  </w:r>
                  <w:r w:rsidRPr="00654116">
                    <w:rPr>
                      <w:spacing w:val="2"/>
                      <w:sz w:val="18"/>
                      <w:szCs w:val="18"/>
                    </w:rPr>
                    <w:t>одноперехідного</w:t>
                  </w:r>
                  <w:r w:rsidRPr="00654116">
                    <w:rPr>
                      <w:sz w:val="18"/>
                      <w:szCs w:val="18"/>
                    </w:rPr>
                    <w:t xml:space="preserve"> транзистора (</w:t>
                  </w:r>
                  <w:r w:rsidRPr="00654116">
                    <w:rPr>
                      <w:spacing w:val="2"/>
                      <w:sz w:val="18"/>
                      <w:szCs w:val="18"/>
                    </w:rPr>
                    <w:t>двобазового</w:t>
                  </w:r>
                  <w:r w:rsidRPr="00654116">
                    <w:rPr>
                      <w:sz w:val="18"/>
                      <w:szCs w:val="18"/>
                    </w:rPr>
                    <w:t xml:space="preserve"> діода)</w:t>
                  </w:r>
                </w:p>
              </w:txbxContent>
            </v:textbox>
            <w10:wrap type="square"/>
          </v:shape>
        </w:pict>
      </w:r>
      <w:r w:rsidRPr="00FE3BBC">
        <w:rPr>
          <w:spacing w:val="2"/>
        </w:rPr>
        <w:t>єтся</w:t>
      </w:r>
      <w:r w:rsidRPr="00FE3BBC">
        <w:t xml:space="preserve"> не </w:t>
      </w:r>
      <w:r w:rsidRPr="00FE3BBC">
        <w:rPr>
          <w:spacing w:val="2"/>
        </w:rPr>
        <w:t>зворотна</w:t>
      </w:r>
      <w:r w:rsidRPr="00FE3BBC">
        <w:t xml:space="preserve">, а пряма зовнішня </w:t>
      </w:r>
      <w:r w:rsidRPr="00FE3BBC">
        <w:rPr>
          <w:spacing w:val="2"/>
        </w:rPr>
        <w:t>напруга</w:t>
      </w:r>
      <w:r w:rsidRPr="00FE3BBC">
        <w:t xml:space="preserve">. Вихідний </w:t>
      </w:r>
      <w:r w:rsidRPr="00FE3BBC">
        <w:rPr>
          <w:spacing w:val="2"/>
        </w:rPr>
        <w:t>струм</w:t>
      </w:r>
      <w:r w:rsidRPr="00FE3BBC">
        <w:t xml:space="preserve">, що протікає через базу, створює всередині неї на </w:t>
      </w:r>
      <w:r w:rsidRPr="00FE3BBC">
        <w:rPr>
          <w:spacing w:val="2"/>
        </w:rPr>
        <w:t>ділянці</w:t>
      </w:r>
      <w:r w:rsidRPr="00FE3BBC">
        <w:t xml:space="preserve"> від емітера до </w:t>
      </w:r>
      <w:r w:rsidRPr="00FE3BBC">
        <w:rPr>
          <w:spacing w:val="2"/>
        </w:rPr>
        <w:t>виводу</w:t>
      </w:r>
      <w:r w:rsidRPr="00FE3BBC">
        <w:t xml:space="preserve"> Б1 спад внутрішньої </w:t>
      </w:r>
      <w:r w:rsidRPr="00FE3BBC">
        <w:rPr>
          <w:spacing w:val="2"/>
        </w:rPr>
        <w:t>напруги</w:t>
      </w:r>
      <w:r w:rsidRPr="00FE3BBC">
        <w:t xml:space="preserve"> </w:t>
      </w:r>
      <w:r w:rsidRPr="00FE3BBC">
        <w:rPr>
          <w:i/>
          <w:iCs/>
        </w:rPr>
        <w:t>U</w:t>
      </w:r>
      <w:r w:rsidRPr="00FE3BBC">
        <w:rPr>
          <w:i/>
          <w:iCs/>
          <w:vertAlign w:val="subscript"/>
        </w:rPr>
        <w:t>вн</w:t>
      </w:r>
      <w:r w:rsidRPr="00FE3BBC">
        <w:t xml:space="preserve">, який є </w:t>
      </w:r>
      <w:r w:rsidRPr="00FE3BBC">
        <w:rPr>
          <w:spacing w:val="2"/>
        </w:rPr>
        <w:t>зворотний</w:t>
      </w:r>
      <w:r w:rsidRPr="00FE3BBC">
        <w:t xml:space="preserve"> для </w:t>
      </w:r>
      <w:r w:rsidRPr="00FE3BBC">
        <w:rPr>
          <w:spacing w:val="2"/>
        </w:rPr>
        <w:t>емітерного</w:t>
      </w:r>
      <w:r w:rsidRPr="00FE3BBC">
        <w:t xml:space="preserve"> переходу і запирає його. </w:t>
      </w:r>
      <w:r w:rsidRPr="00FE3BBC">
        <w:rPr>
          <w:spacing w:val="2"/>
        </w:rPr>
        <w:t>Якщо</w:t>
      </w:r>
      <w:r w:rsidRPr="00FE3BBC">
        <w:t xml:space="preserve"> зовнішня пряма </w:t>
      </w:r>
      <w:r w:rsidRPr="00FE3BBC">
        <w:rPr>
          <w:spacing w:val="2"/>
        </w:rPr>
        <w:t>напруга</w:t>
      </w:r>
      <w:r w:rsidRPr="00FE3BBC">
        <w:t xml:space="preserve">, рівна </w:t>
      </w:r>
      <w:r w:rsidRPr="00FE3BBC">
        <w:rPr>
          <w:i/>
          <w:iCs/>
        </w:rPr>
        <w:t>Е</w:t>
      </w:r>
      <w:r w:rsidRPr="00FE3BBC">
        <w:rPr>
          <w:i/>
          <w:iCs/>
          <w:vertAlign w:val="subscript"/>
        </w:rPr>
        <w:t>1</w:t>
      </w:r>
      <w:r w:rsidRPr="00FE3BBC">
        <w:t xml:space="preserve"> + </w:t>
      </w:r>
      <w:r w:rsidRPr="00FE3BBC">
        <w:rPr>
          <w:i/>
          <w:iCs/>
        </w:rPr>
        <w:t>U</w:t>
      </w:r>
      <w:r w:rsidRPr="00FE3BBC">
        <w:rPr>
          <w:i/>
          <w:iCs/>
          <w:vertAlign w:val="subscript"/>
        </w:rPr>
        <w:t>вх</w:t>
      </w:r>
      <w:r w:rsidRPr="00FE3BBC">
        <w:t xml:space="preserve">, більша </w:t>
      </w:r>
      <w:r w:rsidRPr="00FE3BBC">
        <w:rPr>
          <w:i/>
          <w:iCs/>
        </w:rPr>
        <w:t>U</w:t>
      </w:r>
      <w:r w:rsidRPr="00FE3BBC">
        <w:rPr>
          <w:i/>
          <w:iCs/>
          <w:vertAlign w:val="subscript"/>
        </w:rPr>
        <w:t>вн</w:t>
      </w:r>
      <w:r w:rsidRPr="00FE3BBC">
        <w:t xml:space="preserve">, то результуюча </w:t>
      </w:r>
      <w:r w:rsidRPr="00FE3BBC">
        <w:rPr>
          <w:spacing w:val="2"/>
        </w:rPr>
        <w:t>напруга</w:t>
      </w:r>
      <w:r w:rsidRPr="00FE3BBC">
        <w:t xml:space="preserve"> на переході стає прямою, перехід відпирається і в ньому </w:t>
      </w:r>
      <w:r w:rsidRPr="00FE3BBC">
        <w:rPr>
          <w:spacing w:val="2"/>
        </w:rPr>
        <w:t>починається</w:t>
      </w:r>
      <w:r w:rsidRPr="00FE3BBC">
        <w:t xml:space="preserve"> інжекція дірок </w:t>
      </w:r>
      <w:r w:rsidRPr="00FE3BBC">
        <w:rPr>
          <w:spacing w:val="2"/>
        </w:rPr>
        <w:t>з</w:t>
      </w:r>
      <w:r w:rsidRPr="00FE3BBC">
        <w:t xml:space="preserve"> емітера в базу. За </w:t>
      </w:r>
      <w:r w:rsidRPr="00FE3BBC">
        <w:rPr>
          <w:spacing w:val="2"/>
        </w:rPr>
        <w:t>рахунок</w:t>
      </w:r>
      <w:r w:rsidRPr="00FE3BBC">
        <w:t xml:space="preserve"> цього опір бази з</w:t>
      </w:r>
      <w:r w:rsidRPr="00FE3BBC">
        <w:rPr>
          <w:spacing w:val="2"/>
        </w:rPr>
        <w:t>меншується</w:t>
      </w:r>
      <w:r w:rsidRPr="00FE3BBC">
        <w:t xml:space="preserve">. </w:t>
      </w:r>
      <w:r w:rsidRPr="00FE3BBC">
        <w:rPr>
          <w:spacing w:val="2"/>
        </w:rPr>
        <w:t>При</w:t>
      </w:r>
      <w:r w:rsidRPr="00FE3BBC">
        <w:t xml:space="preserve"> зміні вхідної </w:t>
      </w:r>
      <w:r w:rsidRPr="00FE3BBC">
        <w:rPr>
          <w:spacing w:val="2"/>
        </w:rPr>
        <w:t>напруги</w:t>
      </w:r>
      <w:r w:rsidRPr="00FE3BBC">
        <w:t xml:space="preserve"> змінюється рівень інжекції і опір бази, а отже, і вихідний </w:t>
      </w:r>
      <w:r w:rsidRPr="00FE3BBC">
        <w:rPr>
          <w:spacing w:val="2"/>
        </w:rPr>
        <w:t>струм</w:t>
      </w:r>
      <w:r w:rsidRPr="00FE3BBC">
        <w:t xml:space="preserve">, і на навантаженні виділяється підсилена вихідна </w:t>
      </w:r>
      <w:r w:rsidRPr="00FE3BBC">
        <w:rPr>
          <w:spacing w:val="2"/>
        </w:rPr>
        <w:t>напруга</w:t>
      </w:r>
      <w:r w:rsidRPr="00FE3BBC">
        <w:t>.</w:t>
      </w:r>
    </w:p>
    <w:p w:rsidR="00C97286" w:rsidRPr="00FE3BBC" w:rsidRDefault="00C97286" w:rsidP="00C97286">
      <w:pPr>
        <w:pStyle w:val="a7"/>
        <w:ind w:firstLine="540"/>
      </w:pPr>
      <w:r w:rsidRPr="00FE3BBC">
        <w:rPr>
          <w:spacing w:val="2"/>
        </w:rPr>
        <w:lastRenderedPageBreak/>
        <w:t>Одноперехідний</w:t>
      </w:r>
      <w:r w:rsidRPr="00FE3BBC">
        <w:t xml:space="preserve"> транзистор може застосовуватися для підсилення, генерації і перемикання. Але за своїми частотними властивостями він значно поступається </w:t>
      </w:r>
      <w:r w:rsidRPr="00FE3BBC">
        <w:rPr>
          <w:spacing w:val="2"/>
        </w:rPr>
        <w:t>звичайним</w:t>
      </w:r>
      <w:r w:rsidRPr="00FE3BBC">
        <w:t xml:space="preserve"> біполярним транзисторам і є низькочастотним приладом.</w:t>
      </w:r>
    </w:p>
    <w:p w:rsidR="00C97286" w:rsidRPr="00FE3BBC" w:rsidRDefault="00C97286" w:rsidP="00C97286">
      <w:pPr>
        <w:pStyle w:val="1"/>
        <w:ind w:firstLine="540"/>
        <w:rPr>
          <w:sz w:val="28"/>
          <w:szCs w:val="28"/>
          <w:lang w:val="uk-UA"/>
        </w:rPr>
      </w:pPr>
      <w:r w:rsidRPr="00FE3BBC">
        <w:rPr>
          <w:sz w:val="28"/>
          <w:szCs w:val="28"/>
          <w:lang w:val="uk-UA"/>
        </w:rPr>
        <w:t>8.7. НАПІВПРОВІДНИКОВІ РЕЗИСТОРИ</w:t>
      </w:r>
    </w:p>
    <w:p w:rsidR="00C97286" w:rsidRPr="00FE3BBC" w:rsidRDefault="00E93EA1" w:rsidP="00C97286">
      <w:pPr>
        <w:pStyle w:val="a7"/>
        <w:ind w:firstLine="540"/>
      </w:pPr>
      <w:r>
        <w:rPr>
          <w:noProof/>
          <w:sz w:val="20"/>
        </w:rPr>
        <w:pict>
          <v:shape id="_x0000_s1027" type="#_x0000_t202" style="position:absolute;left:0;text-align:left;margin-left:0;margin-top:16.2pt;width:180pt;height:172.75pt;z-index:251661312;mso-wrap-distance-left:8.5pt;mso-wrap-distance-top:8.5pt;mso-wrap-distance-right:8.5pt;mso-wrap-distance-bottom:8.5pt" filled="f" stroked="f">
            <v:textbox style="mso-next-textbox:#_x0000_s1027" inset="0,0,0,0">
              <w:txbxContent>
                <w:p w:rsidR="00C97286" w:rsidRDefault="00C97286" w:rsidP="00C97286">
                  <w:r>
                    <w:rPr>
                      <w:noProof/>
                      <w:lang w:eastAsia="uk-UA"/>
                    </w:rPr>
                    <w:drawing>
                      <wp:inline distT="0" distB="0" distL="0" distR="0">
                        <wp:extent cx="1647825" cy="1552575"/>
                        <wp:effectExtent l="19050" t="0" r="9525"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72"/>
                                <a:srcRect/>
                                <a:stretch>
                                  <a:fillRect/>
                                </a:stretch>
                              </pic:blipFill>
                              <pic:spPr bwMode="auto">
                                <a:xfrm>
                                  <a:off x="0" y="0"/>
                                  <a:ext cx="1647825" cy="1552575"/>
                                </a:xfrm>
                                <a:prstGeom prst="rect">
                                  <a:avLst/>
                                </a:prstGeom>
                                <a:noFill/>
                                <a:ln w="9525">
                                  <a:noFill/>
                                  <a:miter lim="800000"/>
                                  <a:headEnd/>
                                  <a:tailEnd/>
                                </a:ln>
                              </pic:spPr>
                            </pic:pic>
                          </a:graphicData>
                        </a:graphic>
                      </wp:inline>
                    </w:drawing>
                  </w:r>
                </w:p>
                <w:p w:rsidR="00C97286" w:rsidRDefault="00C97286" w:rsidP="00C97286">
                  <w:pPr>
                    <w:jc w:val="center"/>
                  </w:pPr>
                </w:p>
                <w:p w:rsidR="00C97286" w:rsidRPr="00883E0F" w:rsidRDefault="00C97286" w:rsidP="00C97286">
                  <w:pPr>
                    <w:pStyle w:val="a7"/>
                    <w:jc w:val="center"/>
                    <w:rPr>
                      <w:sz w:val="18"/>
                      <w:szCs w:val="18"/>
                    </w:rPr>
                  </w:pPr>
                  <w:r w:rsidRPr="00883E0F">
                    <w:rPr>
                      <w:sz w:val="18"/>
                      <w:szCs w:val="18"/>
                    </w:rPr>
                    <w:t xml:space="preserve">Рис.8.22. </w:t>
                  </w:r>
                  <w:r w:rsidRPr="00883E0F">
                    <w:rPr>
                      <w:spacing w:val="2"/>
                      <w:sz w:val="18"/>
                      <w:szCs w:val="18"/>
                    </w:rPr>
                    <w:t>Вольт-амперна</w:t>
                  </w:r>
                  <w:r w:rsidRPr="00883E0F">
                    <w:rPr>
                      <w:sz w:val="18"/>
                      <w:szCs w:val="18"/>
                    </w:rPr>
                    <w:t xml:space="preserve"> характеристика і умовне графічне позначення </w:t>
                  </w:r>
                  <w:r w:rsidRPr="00883E0F">
                    <w:rPr>
                      <w:spacing w:val="2"/>
                      <w:sz w:val="18"/>
                      <w:szCs w:val="18"/>
                    </w:rPr>
                    <w:t>варистора</w:t>
                  </w:r>
                </w:p>
              </w:txbxContent>
            </v:textbox>
            <w10:wrap type="square"/>
          </v:shape>
        </w:pict>
      </w:r>
      <w:r w:rsidR="00C97286" w:rsidRPr="00FE3BBC">
        <w:t xml:space="preserve">Напівпровідникові резистори, що мають нелінійні властивості, називаються </w:t>
      </w:r>
      <w:r w:rsidR="00C97286" w:rsidRPr="00FE3BBC">
        <w:rPr>
          <w:spacing w:val="2"/>
        </w:rPr>
        <w:t>варисторами</w:t>
      </w:r>
      <w:r w:rsidR="00C97286" w:rsidRPr="00FE3BBC">
        <w:t xml:space="preserve">. Вони ще називаються нелінійними напівпровідниковими опорами (ННО). Основним матеріалом для </w:t>
      </w:r>
      <w:r w:rsidR="00C97286" w:rsidRPr="00FE3BBC">
        <w:rPr>
          <w:spacing w:val="2"/>
        </w:rPr>
        <w:t>варисторів</w:t>
      </w:r>
      <w:r w:rsidR="00C97286" w:rsidRPr="00FE3BBC">
        <w:t xml:space="preserve"> служить порошок карбіду кремнію SiC з якою-небудь зв'язуючою речовиною. </w:t>
      </w:r>
      <w:r w:rsidR="00C97286" w:rsidRPr="00FE3BBC">
        <w:rPr>
          <w:spacing w:val="2"/>
        </w:rPr>
        <w:t>Нелінійність</w:t>
      </w:r>
      <w:r w:rsidR="00C97286" w:rsidRPr="00FE3BBC">
        <w:t xml:space="preserve"> опору пояснюється головним чином нагрівом </w:t>
      </w:r>
      <w:r w:rsidR="00C97286" w:rsidRPr="00FE3BBC">
        <w:rPr>
          <w:spacing w:val="2"/>
        </w:rPr>
        <w:t xml:space="preserve">мікроконтактів </w:t>
      </w:r>
      <w:r w:rsidR="00C97286" w:rsidRPr="00FE3BBC">
        <w:t xml:space="preserve">між зернами карбіду кремнію. Зовні </w:t>
      </w:r>
      <w:r w:rsidR="00C97286" w:rsidRPr="00FE3BBC">
        <w:rPr>
          <w:spacing w:val="2"/>
        </w:rPr>
        <w:t>варистори</w:t>
      </w:r>
      <w:r w:rsidR="00C97286" w:rsidRPr="00FE3BBC">
        <w:t xml:space="preserve"> оформляються у вигляді стержнів або дисків. На рис.8.22 на</w:t>
      </w:r>
      <w:r w:rsidR="00C97286" w:rsidRPr="00FE3BBC">
        <w:rPr>
          <w:spacing w:val="2"/>
        </w:rPr>
        <w:t>ведені</w:t>
      </w:r>
      <w:r w:rsidR="00C97286" w:rsidRPr="00FE3BBC">
        <w:t xml:space="preserve"> вольт-амперна характеристика </w:t>
      </w:r>
      <w:r w:rsidR="00C97286" w:rsidRPr="00FE3BBC">
        <w:rPr>
          <w:spacing w:val="2"/>
        </w:rPr>
        <w:t>варистора</w:t>
      </w:r>
      <w:r w:rsidR="00C97286" w:rsidRPr="00FE3BBC">
        <w:t xml:space="preserve"> і його умовне зображення на схемах. </w:t>
      </w:r>
      <w:r w:rsidR="00C97286" w:rsidRPr="00FE3BBC">
        <w:rPr>
          <w:spacing w:val="2"/>
        </w:rPr>
        <w:t>Варистори</w:t>
      </w:r>
      <w:r w:rsidR="00C97286" w:rsidRPr="00FE3BBC">
        <w:t xml:space="preserve"> можна використати на постійному і на змінному </w:t>
      </w:r>
      <w:r w:rsidR="00C97286" w:rsidRPr="00FE3BBC">
        <w:rPr>
          <w:spacing w:val="2"/>
        </w:rPr>
        <w:t>струмі</w:t>
      </w:r>
      <w:r w:rsidR="00C97286" w:rsidRPr="00FE3BBC">
        <w:t xml:space="preserve"> з частотою до </w:t>
      </w:r>
      <w:r w:rsidR="00C97286" w:rsidRPr="00FE3BBC">
        <w:rPr>
          <w:spacing w:val="2"/>
        </w:rPr>
        <w:t>декількох</w:t>
      </w:r>
      <w:r w:rsidR="00C97286" w:rsidRPr="00FE3BBC">
        <w:t xml:space="preserve"> кілогерців. </w:t>
      </w:r>
      <w:r w:rsidR="00C97286" w:rsidRPr="00FE3BBC">
        <w:rPr>
          <w:spacing w:val="2"/>
        </w:rPr>
        <w:t>При</w:t>
      </w:r>
      <w:r w:rsidR="00C97286" w:rsidRPr="00FE3BBC">
        <w:t xml:space="preserve"> більш високих частотах </w:t>
      </w:r>
      <w:r w:rsidR="00C97286" w:rsidRPr="00FE3BBC">
        <w:rPr>
          <w:spacing w:val="2"/>
        </w:rPr>
        <w:t>починає</w:t>
      </w:r>
      <w:r w:rsidR="00C97286" w:rsidRPr="00FE3BBC">
        <w:t xml:space="preserve"> позначатися власна </w:t>
      </w:r>
      <w:r w:rsidR="00C97286" w:rsidRPr="00FE3BBC">
        <w:rPr>
          <w:spacing w:val="2"/>
        </w:rPr>
        <w:t>ємність</w:t>
      </w:r>
      <w:r w:rsidR="00C97286" w:rsidRPr="00FE3BBC">
        <w:t xml:space="preserve"> </w:t>
      </w:r>
      <w:r w:rsidR="00C97286" w:rsidRPr="00FE3BBC">
        <w:rPr>
          <w:spacing w:val="2"/>
        </w:rPr>
        <w:t>варистора</w:t>
      </w:r>
      <w:r w:rsidR="00C97286" w:rsidRPr="00FE3BBC">
        <w:t xml:space="preserve">. Практичне </w:t>
      </w:r>
      <w:r w:rsidR="00C97286" w:rsidRPr="00FE3BBC">
        <w:rPr>
          <w:spacing w:val="2"/>
        </w:rPr>
        <w:t>застосування</w:t>
      </w:r>
      <w:r w:rsidR="00C97286" w:rsidRPr="00FE3BBC">
        <w:t xml:space="preserve"> </w:t>
      </w:r>
      <w:r w:rsidR="00C97286" w:rsidRPr="00FE3BBC">
        <w:rPr>
          <w:spacing w:val="2"/>
        </w:rPr>
        <w:t>варисторів</w:t>
      </w:r>
      <w:r w:rsidR="00C97286" w:rsidRPr="00FE3BBC">
        <w:t xml:space="preserve"> досить </w:t>
      </w:r>
      <w:r w:rsidR="00C97286" w:rsidRPr="00FE3BBC">
        <w:rPr>
          <w:spacing w:val="2"/>
        </w:rPr>
        <w:t>різноманітне</w:t>
      </w:r>
      <w:r w:rsidR="00C97286" w:rsidRPr="00FE3BBC">
        <w:t xml:space="preserve">. Вони використовуються для захисту від перенапруг, в стабілізаторах і обмежувачах </w:t>
      </w:r>
      <w:r w:rsidR="00C97286" w:rsidRPr="00FE3BBC">
        <w:rPr>
          <w:spacing w:val="2"/>
        </w:rPr>
        <w:t>напруга</w:t>
      </w:r>
      <w:r w:rsidR="00C97286" w:rsidRPr="00FE3BBC">
        <w:t>, в різних схемах автоматики.</w:t>
      </w:r>
    </w:p>
    <w:p w:rsidR="00C97286" w:rsidRPr="00FE3BBC" w:rsidRDefault="00C97286" w:rsidP="00C97286">
      <w:pPr>
        <w:pStyle w:val="a7"/>
        <w:ind w:left="1069"/>
      </w:pPr>
      <w:r w:rsidRPr="00FE3BBC">
        <w:t xml:space="preserve">Найважливіші параметри </w:t>
      </w:r>
      <w:r w:rsidRPr="00FE3BBC">
        <w:rPr>
          <w:spacing w:val="2"/>
        </w:rPr>
        <w:t>варисторів</w:t>
      </w:r>
      <w:r w:rsidRPr="00FE3BBC">
        <w:t>:</w:t>
      </w:r>
    </w:p>
    <w:p w:rsidR="00C97286" w:rsidRPr="00FE3BBC" w:rsidRDefault="00C97286" w:rsidP="00C97286">
      <w:pPr>
        <w:pStyle w:val="a7"/>
        <w:widowControl w:val="0"/>
        <w:numPr>
          <w:ilvl w:val="0"/>
          <w:numId w:val="10"/>
        </w:numPr>
        <w:autoSpaceDE w:val="0"/>
        <w:autoSpaceDN w:val="0"/>
        <w:adjustRightInd w:val="0"/>
        <w:jc w:val="both"/>
      </w:pPr>
      <w:r w:rsidRPr="00FE3BBC">
        <w:t xml:space="preserve">коефіцієнт </w:t>
      </w:r>
      <w:r w:rsidRPr="00FE3BBC">
        <w:rPr>
          <w:spacing w:val="2"/>
        </w:rPr>
        <w:t>нелінійності</w:t>
      </w:r>
      <w:r w:rsidRPr="00FE3BBC">
        <w:t xml:space="preserve"> – це </w:t>
      </w:r>
      <w:r w:rsidRPr="00FE3BBC">
        <w:rPr>
          <w:spacing w:val="2"/>
        </w:rPr>
        <w:t>відношення</w:t>
      </w:r>
      <w:r w:rsidRPr="00FE3BBC">
        <w:t xml:space="preserve"> опору постійному </w:t>
      </w:r>
      <w:r w:rsidRPr="00FE3BBC">
        <w:rPr>
          <w:spacing w:val="2"/>
        </w:rPr>
        <w:t>струму</w:t>
      </w:r>
      <w:r w:rsidRPr="00FE3BBC">
        <w:t xml:space="preserve"> до опору змінному </w:t>
      </w:r>
      <w:r w:rsidRPr="00FE3BBC">
        <w:rPr>
          <w:spacing w:val="2"/>
        </w:rPr>
        <w:t>струму</w:t>
      </w:r>
      <w:r w:rsidRPr="00FE3BBC">
        <w:t xml:space="preserve">, звичайно він складає (3 </w:t>
      </w:r>
      <w:r w:rsidRPr="00FE3BBC">
        <w:sym w:font="Symbol" w:char="F0B8"/>
      </w:r>
      <w:r w:rsidRPr="00FE3BBC">
        <w:t xml:space="preserve"> 6);</w:t>
      </w:r>
    </w:p>
    <w:p w:rsidR="00C97286" w:rsidRPr="00FE3BBC" w:rsidRDefault="00C97286" w:rsidP="00C97286">
      <w:pPr>
        <w:pStyle w:val="a7"/>
        <w:widowControl w:val="0"/>
        <w:numPr>
          <w:ilvl w:val="0"/>
          <w:numId w:val="10"/>
        </w:numPr>
        <w:autoSpaceDE w:val="0"/>
        <w:autoSpaceDN w:val="0"/>
        <w:adjustRightInd w:val="0"/>
        <w:jc w:val="both"/>
      </w:pPr>
      <w:r w:rsidRPr="00FE3BBC">
        <w:t xml:space="preserve">максимальна допустима </w:t>
      </w:r>
      <w:r w:rsidRPr="00FE3BBC">
        <w:rPr>
          <w:spacing w:val="2"/>
        </w:rPr>
        <w:t>напруга</w:t>
      </w:r>
      <w:r w:rsidRPr="00FE3BBC">
        <w:t xml:space="preserve"> (від десятків вольт до декількох кіловольт);</w:t>
      </w:r>
    </w:p>
    <w:p w:rsidR="00C97286" w:rsidRPr="00FE3BBC" w:rsidRDefault="00C97286" w:rsidP="00C97286">
      <w:pPr>
        <w:pStyle w:val="a7"/>
        <w:widowControl w:val="0"/>
        <w:numPr>
          <w:ilvl w:val="0"/>
          <w:numId w:val="10"/>
        </w:numPr>
        <w:autoSpaceDE w:val="0"/>
        <w:autoSpaceDN w:val="0"/>
        <w:adjustRightInd w:val="0"/>
        <w:jc w:val="both"/>
      </w:pPr>
      <w:r w:rsidRPr="00FE3BBC">
        <w:t xml:space="preserve">номінальна потужність </w:t>
      </w:r>
      <w:r w:rsidRPr="00FE3BBC">
        <w:rPr>
          <w:spacing w:val="2"/>
        </w:rPr>
        <w:t>розсіювання</w:t>
      </w:r>
      <w:r w:rsidRPr="00FE3BBC">
        <w:t xml:space="preserve"> (1</w:t>
      </w:r>
      <w:r w:rsidRPr="00FE3BBC">
        <w:sym w:font="Symbol" w:char="F0B8"/>
      </w:r>
      <w:r w:rsidRPr="00FE3BBC">
        <w:t>3 ) Вт;</w:t>
      </w:r>
    </w:p>
    <w:p w:rsidR="00C97286" w:rsidRPr="00FE3BBC" w:rsidRDefault="00C97286" w:rsidP="00C97286">
      <w:pPr>
        <w:pStyle w:val="a7"/>
        <w:widowControl w:val="0"/>
        <w:numPr>
          <w:ilvl w:val="0"/>
          <w:numId w:val="10"/>
        </w:numPr>
        <w:autoSpaceDE w:val="0"/>
        <w:autoSpaceDN w:val="0"/>
        <w:adjustRightInd w:val="0"/>
        <w:jc w:val="both"/>
      </w:pPr>
      <w:r w:rsidRPr="00FE3BBC">
        <w:t>температурний коефіцієнт опору, переважно  - (5</w:t>
      </w:r>
      <w:r w:rsidRPr="00FE3BBC">
        <w:rPr>
          <w:rFonts w:ascii="Lucida Console" w:hAnsi="Lucida Console"/>
        </w:rPr>
        <w:t>·</w:t>
      </w:r>
      <w:r w:rsidRPr="00FE3BBC">
        <w:t>10</w:t>
      </w:r>
      <w:r w:rsidRPr="00FE3BBC">
        <w:rPr>
          <w:vertAlign w:val="superscript"/>
        </w:rPr>
        <w:t>-3</w:t>
      </w:r>
      <w:r w:rsidRPr="00FE3BBC">
        <w:t xml:space="preserve"> </w:t>
      </w:r>
      <w:r w:rsidRPr="00FE3BBC">
        <w:sym w:font="Symbol" w:char="F0B8"/>
      </w:r>
      <w:r w:rsidRPr="00FE3BBC">
        <w:t xml:space="preserve"> 10</w:t>
      </w:r>
      <w:r w:rsidRPr="00FE3BBC">
        <w:rPr>
          <w:vertAlign w:val="superscript"/>
        </w:rPr>
        <w:t>-1</w:t>
      </w:r>
      <w:r w:rsidRPr="00FE3BBC">
        <w:t>) 1/</w:t>
      </w:r>
      <w:r w:rsidRPr="00FE3BBC">
        <w:rPr>
          <w:vertAlign w:val="superscript"/>
        </w:rPr>
        <w:t>о</w:t>
      </w:r>
      <w:r w:rsidRPr="00FE3BBC">
        <w:t>С;</w:t>
      </w:r>
    </w:p>
    <w:p w:rsidR="00C97286" w:rsidRPr="00FE3BBC" w:rsidRDefault="00C97286" w:rsidP="00C97286">
      <w:pPr>
        <w:pStyle w:val="a7"/>
        <w:widowControl w:val="0"/>
        <w:numPr>
          <w:ilvl w:val="0"/>
          <w:numId w:val="10"/>
        </w:numPr>
        <w:autoSpaceDE w:val="0"/>
        <w:autoSpaceDN w:val="0"/>
        <w:adjustRightInd w:val="0"/>
        <w:jc w:val="both"/>
      </w:pPr>
      <w:r w:rsidRPr="00FE3BBC">
        <w:t>гранична максимальна робоча температура (60</w:t>
      </w:r>
      <w:r w:rsidRPr="00FE3BBC">
        <w:sym w:font="Symbol" w:char="F0B8"/>
      </w:r>
      <w:r w:rsidRPr="00FE3BBC">
        <w:t>70)°С.</w:t>
      </w:r>
    </w:p>
    <w:p w:rsidR="00C97286" w:rsidRPr="00FE3BBC" w:rsidRDefault="00C97286" w:rsidP="00C97286">
      <w:pPr>
        <w:pStyle w:val="a7"/>
        <w:ind w:firstLine="540"/>
      </w:pPr>
      <w:r w:rsidRPr="00FE3BBC">
        <w:rPr>
          <w:spacing w:val="2"/>
        </w:rPr>
        <w:t>Терморезистори</w:t>
      </w:r>
      <w:r w:rsidRPr="00FE3BBC">
        <w:t xml:space="preserve"> – це напівпровідникові резистори, </w:t>
      </w:r>
      <w:r w:rsidRPr="00FE3BBC">
        <w:rPr>
          <w:spacing w:val="2"/>
        </w:rPr>
        <w:t>у</w:t>
      </w:r>
      <w:r w:rsidRPr="00FE3BBC">
        <w:t xml:space="preserve"> яких опір сильно залежить від температури. Їх ще </w:t>
      </w:r>
      <w:r w:rsidRPr="00FE3BBC">
        <w:rPr>
          <w:spacing w:val="2"/>
        </w:rPr>
        <w:t>називають</w:t>
      </w:r>
      <w:r w:rsidRPr="00FE3BBC">
        <w:t xml:space="preserve"> </w:t>
      </w:r>
      <w:r w:rsidRPr="00FE3BBC">
        <w:rPr>
          <w:spacing w:val="2"/>
        </w:rPr>
        <w:t>термоопорами</w:t>
      </w:r>
      <w:r w:rsidRPr="00FE3BBC">
        <w:t xml:space="preserve"> або </w:t>
      </w:r>
      <w:r w:rsidRPr="00FE3BBC">
        <w:rPr>
          <w:spacing w:val="2"/>
        </w:rPr>
        <w:t>термісторами</w:t>
      </w:r>
      <w:r w:rsidRPr="00FE3BBC">
        <w:t xml:space="preserve">. Частіше за все </w:t>
      </w:r>
      <w:r w:rsidRPr="00FE3BBC">
        <w:rPr>
          <w:spacing w:val="2"/>
        </w:rPr>
        <w:t>терморезистори</w:t>
      </w:r>
      <w:r w:rsidRPr="00FE3BBC">
        <w:t xml:space="preserve"> виготовляють </w:t>
      </w:r>
      <w:r w:rsidRPr="00FE3BBC">
        <w:rPr>
          <w:spacing w:val="2"/>
        </w:rPr>
        <w:t>з</w:t>
      </w:r>
      <w:r w:rsidRPr="00FE3BBC">
        <w:t xml:space="preserve"> </w:t>
      </w:r>
      <w:r w:rsidRPr="00FE3BBC">
        <w:rPr>
          <w:spacing w:val="2"/>
        </w:rPr>
        <w:t>оксидів</w:t>
      </w:r>
      <w:r w:rsidRPr="00FE3BBC">
        <w:t xml:space="preserve"> металів і мають від’ємний температурний коефіцієнт опору (</w:t>
      </w:r>
      <w:r w:rsidRPr="00FE3BBC">
        <w:rPr>
          <w:spacing w:val="2"/>
        </w:rPr>
        <w:t>ТКО)</w:t>
      </w:r>
      <w:r w:rsidRPr="00FE3BBC">
        <w:t xml:space="preserve">. Вони оформлені в </w:t>
      </w:r>
      <w:r w:rsidRPr="00FE3BBC">
        <w:rPr>
          <w:spacing w:val="2"/>
        </w:rPr>
        <w:t>вигляді</w:t>
      </w:r>
      <w:r w:rsidRPr="00FE3BBC">
        <w:t xml:space="preserve"> стержнів, пластин, дисків, шайб або намистинок. Випускаються також </w:t>
      </w:r>
      <w:r w:rsidRPr="00FE3BBC">
        <w:rPr>
          <w:spacing w:val="2"/>
        </w:rPr>
        <w:t>терморезистори</w:t>
      </w:r>
      <w:r w:rsidRPr="00FE3BBC">
        <w:t xml:space="preserve">, що мають в деякому, порівняно вузькому інтервалі температур додатний </w:t>
      </w:r>
      <w:r w:rsidRPr="00FE3BBC">
        <w:rPr>
          <w:spacing w:val="2"/>
        </w:rPr>
        <w:t>ТКО</w:t>
      </w:r>
      <w:r w:rsidRPr="00FE3BBC">
        <w:t xml:space="preserve"> і які називають </w:t>
      </w:r>
      <w:r w:rsidRPr="00FE3BBC">
        <w:rPr>
          <w:spacing w:val="2"/>
        </w:rPr>
        <w:t>позисторами</w:t>
      </w:r>
      <w:r w:rsidRPr="00FE3BBC">
        <w:t>.</w:t>
      </w:r>
    </w:p>
    <w:p w:rsidR="00C97286" w:rsidRPr="00FE3BBC" w:rsidRDefault="00C97286" w:rsidP="00C97286">
      <w:pPr>
        <w:pStyle w:val="a7"/>
        <w:ind w:firstLine="540"/>
      </w:pPr>
      <w:r w:rsidRPr="00FE3BBC">
        <w:t xml:space="preserve">На рис.8.23 показані: крива залежності опору </w:t>
      </w:r>
      <w:r w:rsidRPr="00FE3BBC">
        <w:rPr>
          <w:spacing w:val="2"/>
        </w:rPr>
        <w:t>терморезистора</w:t>
      </w:r>
      <w:r w:rsidRPr="00FE3BBC">
        <w:t xml:space="preserve"> з від’ємним </w:t>
      </w:r>
      <w:r w:rsidRPr="00FE3BBC">
        <w:rPr>
          <w:spacing w:val="2"/>
        </w:rPr>
        <w:t>ТКО</w:t>
      </w:r>
      <w:r w:rsidRPr="00FE3BBC">
        <w:t xml:space="preserve"> від температури, вольт-амперна характеристика </w:t>
      </w:r>
      <w:r w:rsidRPr="00FE3BBC">
        <w:rPr>
          <w:spacing w:val="2"/>
        </w:rPr>
        <w:t>при</w:t>
      </w:r>
      <w:r w:rsidRPr="00FE3BBC">
        <w:t xml:space="preserve"> різних умовах </w:t>
      </w:r>
      <w:r w:rsidRPr="00FE3BBC">
        <w:rPr>
          <w:spacing w:val="2"/>
        </w:rPr>
        <w:t>тепловідведення</w:t>
      </w:r>
      <w:r w:rsidRPr="00FE3BBC">
        <w:t xml:space="preserve"> і умовне зображення </w:t>
      </w:r>
      <w:r w:rsidRPr="00FE3BBC">
        <w:rPr>
          <w:spacing w:val="2"/>
        </w:rPr>
        <w:t>терморезистора</w:t>
      </w:r>
      <w:r w:rsidRPr="00FE3BBC">
        <w:t xml:space="preserve"> на схемах. Крива 1 відповідає найкращому </w:t>
      </w:r>
      <w:r w:rsidRPr="00FE3BBC">
        <w:rPr>
          <w:spacing w:val="2"/>
        </w:rPr>
        <w:t>тепловідведенню</w:t>
      </w:r>
      <w:r w:rsidRPr="00FE3BBC">
        <w:t>, а крива 2 - найгіршому.</w:t>
      </w:r>
    </w:p>
    <w:p w:rsidR="00C97286" w:rsidRPr="00FE3BBC" w:rsidRDefault="00E93EA1" w:rsidP="00C97286">
      <w:pPr>
        <w:pStyle w:val="a7"/>
        <w:ind w:firstLine="540"/>
      </w:pPr>
      <w:r>
        <w:rPr>
          <w:b/>
          <w:bCs/>
          <w:noProof/>
          <w:sz w:val="20"/>
        </w:rPr>
        <w:pict>
          <v:shape id="_x0000_s1028" type="#_x0000_t202" style="position:absolute;left:0;text-align:left;margin-left:0;margin-top:51.4pt;width:180pt;height:170.3pt;z-index:251662336;mso-wrap-distance-left:8.5pt;mso-wrap-distance-top:8.5pt;mso-wrap-distance-right:8.5pt;mso-wrap-distance-bottom:8.5pt" filled="f" stroked="f">
            <v:textbox style="mso-next-textbox:#_x0000_s1028" inset="0,0,0,0">
              <w:txbxContent>
                <w:p w:rsidR="00C97286" w:rsidRDefault="00C97286" w:rsidP="00C97286">
                  <w:pPr>
                    <w:jc w:val="center"/>
                  </w:pPr>
                  <w:r>
                    <w:rPr>
                      <w:noProof/>
                      <w:lang w:eastAsia="uk-UA"/>
                    </w:rPr>
                    <w:drawing>
                      <wp:inline distT="0" distB="0" distL="0" distR="0">
                        <wp:extent cx="2286000" cy="1600200"/>
                        <wp:effectExtent l="1905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73"/>
                                <a:srcRect b="-10765"/>
                                <a:stretch>
                                  <a:fillRect/>
                                </a:stretch>
                              </pic:blipFill>
                              <pic:spPr bwMode="auto">
                                <a:xfrm>
                                  <a:off x="0" y="0"/>
                                  <a:ext cx="2286000" cy="1600200"/>
                                </a:xfrm>
                                <a:prstGeom prst="rect">
                                  <a:avLst/>
                                </a:prstGeom>
                                <a:noFill/>
                                <a:ln w="9525">
                                  <a:noFill/>
                                  <a:miter lim="800000"/>
                                  <a:headEnd/>
                                  <a:tailEnd/>
                                </a:ln>
                              </pic:spPr>
                            </pic:pic>
                          </a:graphicData>
                        </a:graphic>
                      </wp:inline>
                    </w:drawing>
                  </w:r>
                </w:p>
                <w:p w:rsidR="00C97286" w:rsidRDefault="00C97286" w:rsidP="00C97286">
                  <w:pPr>
                    <w:pStyle w:val="a7"/>
                    <w:jc w:val="center"/>
                    <w:rPr>
                      <w:sz w:val="18"/>
                      <w:szCs w:val="18"/>
                      <w:lang w:val="en-US"/>
                    </w:rPr>
                  </w:pPr>
                </w:p>
                <w:p w:rsidR="00C97286" w:rsidRPr="00654116" w:rsidRDefault="00C97286" w:rsidP="00C97286">
                  <w:pPr>
                    <w:pStyle w:val="a7"/>
                    <w:jc w:val="center"/>
                    <w:rPr>
                      <w:sz w:val="18"/>
                      <w:szCs w:val="18"/>
                    </w:rPr>
                  </w:pPr>
                  <w:r w:rsidRPr="00654116">
                    <w:rPr>
                      <w:sz w:val="18"/>
                      <w:szCs w:val="18"/>
                    </w:rPr>
                    <w:t xml:space="preserve">Рис.8.23. Характеристики і умовне графічне позначення </w:t>
                  </w:r>
                  <w:r w:rsidRPr="00654116">
                    <w:rPr>
                      <w:spacing w:val="2"/>
                      <w:sz w:val="18"/>
                      <w:szCs w:val="18"/>
                    </w:rPr>
                    <w:t>терморезистора</w:t>
                  </w:r>
                </w:p>
              </w:txbxContent>
            </v:textbox>
            <w10:wrap type="square"/>
          </v:shape>
        </w:pict>
      </w:r>
      <w:r w:rsidR="00C97286" w:rsidRPr="00FE3BBC">
        <w:rPr>
          <w:spacing w:val="2"/>
        </w:rPr>
        <w:t>Терморезистори</w:t>
      </w:r>
      <w:r w:rsidR="00C97286" w:rsidRPr="00FE3BBC">
        <w:t xml:space="preserve"> застосовуються як давачі температури і нелінійні резистори в різних </w:t>
      </w:r>
      <w:r w:rsidR="00C97286" w:rsidRPr="00FE3BBC">
        <w:rPr>
          <w:spacing w:val="2"/>
        </w:rPr>
        <w:t>пристроях</w:t>
      </w:r>
      <w:r w:rsidR="00C97286" w:rsidRPr="00FE3BBC">
        <w:t xml:space="preserve"> автоматики. Спеціальні малогабаритні здвоєні </w:t>
      </w:r>
      <w:r w:rsidR="00C97286" w:rsidRPr="00FE3BBC">
        <w:rPr>
          <w:spacing w:val="2"/>
        </w:rPr>
        <w:t>терморезистори</w:t>
      </w:r>
      <w:r w:rsidR="00C97286" w:rsidRPr="00FE3BBC">
        <w:t xml:space="preserve">, які називають </w:t>
      </w:r>
      <w:r w:rsidR="00C97286" w:rsidRPr="00FE3BBC">
        <w:rPr>
          <w:spacing w:val="2"/>
        </w:rPr>
        <w:t>болометрами</w:t>
      </w:r>
      <w:r w:rsidR="00C97286" w:rsidRPr="00FE3BBC">
        <w:t xml:space="preserve">, застосовуються для </w:t>
      </w:r>
      <w:r w:rsidR="00C97286" w:rsidRPr="00FE3BBC">
        <w:rPr>
          <w:spacing w:val="2"/>
        </w:rPr>
        <w:t>вимірювання</w:t>
      </w:r>
      <w:r w:rsidR="00C97286" w:rsidRPr="00FE3BBC">
        <w:t xml:space="preserve"> енергії випромінювання. Деякі </w:t>
      </w:r>
      <w:r w:rsidR="00C97286" w:rsidRPr="00FE3BBC">
        <w:rPr>
          <w:spacing w:val="2"/>
        </w:rPr>
        <w:t>терморезистори</w:t>
      </w:r>
      <w:r w:rsidR="00C97286" w:rsidRPr="00FE3BBC">
        <w:t xml:space="preserve"> випускаються з непрямим підігрівом, т</w:t>
      </w:r>
      <w:r w:rsidR="00C97286">
        <w:t>обто мають підігрівач, через який</w:t>
      </w:r>
      <w:r w:rsidR="00C97286" w:rsidRPr="00FE3BBC">
        <w:t xml:space="preserve"> пропускають </w:t>
      </w:r>
      <w:r w:rsidR="00C97286" w:rsidRPr="00FE3BBC">
        <w:rPr>
          <w:spacing w:val="2"/>
        </w:rPr>
        <w:t>струм</w:t>
      </w:r>
      <w:r w:rsidR="00C97286" w:rsidRPr="00FE3BBC">
        <w:t>.</w:t>
      </w:r>
    </w:p>
    <w:p w:rsidR="00C97286" w:rsidRPr="00FE3BBC" w:rsidRDefault="00C97286" w:rsidP="00C97286">
      <w:pPr>
        <w:pStyle w:val="a7"/>
        <w:ind w:firstLine="540"/>
      </w:pPr>
      <w:r w:rsidRPr="00FE3BBC">
        <w:t xml:space="preserve">Найважливіші параметри </w:t>
      </w:r>
      <w:r w:rsidRPr="00FE3BBC">
        <w:rPr>
          <w:spacing w:val="2"/>
        </w:rPr>
        <w:t>терморезисторів</w:t>
      </w:r>
      <w:r w:rsidRPr="00FE3BBC">
        <w:t xml:space="preserve">: </w:t>
      </w:r>
    </w:p>
    <w:p w:rsidR="00C97286" w:rsidRPr="00FE3BBC" w:rsidRDefault="00C97286" w:rsidP="00C97286">
      <w:pPr>
        <w:pStyle w:val="a7"/>
        <w:widowControl w:val="0"/>
        <w:numPr>
          <w:ilvl w:val="0"/>
          <w:numId w:val="11"/>
        </w:numPr>
        <w:tabs>
          <w:tab w:val="clear" w:pos="1429"/>
          <w:tab w:val="num" w:pos="720"/>
        </w:tabs>
        <w:autoSpaceDE w:val="0"/>
        <w:autoSpaceDN w:val="0"/>
        <w:adjustRightInd w:val="0"/>
        <w:ind w:left="900"/>
        <w:jc w:val="both"/>
      </w:pPr>
      <w:r w:rsidRPr="00FE3BBC">
        <w:t xml:space="preserve">номінальний опір (від декількох Ом до декількох </w:t>
      </w:r>
      <w:r w:rsidRPr="00FE3BBC">
        <w:rPr>
          <w:spacing w:val="2"/>
        </w:rPr>
        <w:lastRenderedPageBreak/>
        <w:t>кілоом</w:t>
      </w:r>
      <w:r w:rsidRPr="00FE3BBC">
        <w:t xml:space="preserve"> з допусками ±5, ±10 і ±20%);</w:t>
      </w:r>
    </w:p>
    <w:p w:rsidR="00C97286" w:rsidRPr="00FE3BBC" w:rsidRDefault="00C97286" w:rsidP="00C97286">
      <w:pPr>
        <w:pStyle w:val="a7"/>
        <w:widowControl w:val="0"/>
        <w:numPr>
          <w:ilvl w:val="0"/>
          <w:numId w:val="11"/>
        </w:numPr>
        <w:tabs>
          <w:tab w:val="clear" w:pos="1429"/>
          <w:tab w:val="num" w:pos="540"/>
        </w:tabs>
        <w:autoSpaceDE w:val="0"/>
        <w:autoSpaceDN w:val="0"/>
        <w:adjustRightInd w:val="0"/>
        <w:ind w:left="900"/>
        <w:jc w:val="both"/>
      </w:pPr>
      <w:r w:rsidRPr="00FE3BBC">
        <w:t xml:space="preserve">температурний коефіцієнт опору, </w:t>
      </w:r>
      <w:r w:rsidRPr="00FE3BBC">
        <w:rPr>
          <w:spacing w:val="2"/>
        </w:rPr>
        <w:t>звичайно</w:t>
      </w:r>
      <w:r w:rsidRPr="00FE3BBC">
        <w:t xml:space="preserve"> </w:t>
      </w:r>
      <w:r w:rsidRPr="00FE3BBC">
        <w:br/>
        <w:t>-(0,8±6,0)·10</w:t>
      </w:r>
      <w:r w:rsidRPr="00FE3BBC">
        <w:rPr>
          <w:vertAlign w:val="superscript"/>
        </w:rPr>
        <w:t>-2</w:t>
      </w:r>
      <w:r w:rsidRPr="00FE3BBC">
        <w:t xml:space="preserve"> 1/</w:t>
      </w:r>
      <w:r w:rsidRPr="00FE3BBC">
        <w:rPr>
          <w:vertAlign w:val="superscript"/>
        </w:rPr>
        <w:t>о</w:t>
      </w:r>
      <w:r w:rsidRPr="00FE3BBC">
        <w:t>С.</w:t>
      </w:r>
    </w:p>
    <w:p w:rsidR="00C97286" w:rsidRPr="00FE3BBC" w:rsidRDefault="00C97286" w:rsidP="00C97286">
      <w:pPr>
        <w:pStyle w:val="a7"/>
        <w:ind w:firstLine="540"/>
      </w:pPr>
      <w:r w:rsidRPr="00FE3BBC">
        <w:rPr>
          <w:spacing w:val="2"/>
        </w:rPr>
        <w:t>Крім</w:t>
      </w:r>
      <w:r w:rsidRPr="00FE3BBC">
        <w:t xml:space="preserve"> того, для деякої певної температури, наприклад </w:t>
      </w:r>
      <w:r w:rsidRPr="00FE3BBC">
        <w:br/>
        <w:t xml:space="preserve">20 </w:t>
      </w:r>
      <w:r w:rsidRPr="00FE3BBC">
        <w:rPr>
          <w:vertAlign w:val="superscript"/>
        </w:rPr>
        <w:t>о</w:t>
      </w:r>
      <w:r w:rsidRPr="00FE3BBC">
        <w:t xml:space="preserve">С, </w:t>
      </w:r>
      <w:r w:rsidRPr="00FE3BBC">
        <w:rPr>
          <w:spacing w:val="2"/>
        </w:rPr>
        <w:t>вказується</w:t>
      </w:r>
      <w:r w:rsidRPr="00FE3BBC">
        <w:t xml:space="preserve"> опір постійному і змінному </w:t>
      </w:r>
      <w:r w:rsidRPr="00FE3BBC">
        <w:rPr>
          <w:spacing w:val="2"/>
        </w:rPr>
        <w:t>струму</w:t>
      </w:r>
      <w:r w:rsidRPr="00FE3BBC">
        <w:t>.</w:t>
      </w:r>
    </w:p>
    <w:p w:rsidR="00C97286" w:rsidRPr="00FE3BBC" w:rsidRDefault="00C97286" w:rsidP="00C97286">
      <w:pPr>
        <w:pStyle w:val="a7"/>
        <w:ind w:firstLine="540"/>
      </w:pPr>
      <w:r w:rsidRPr="00FE3BBC">
        <w:rPr>
          <w:spacing w:val="2"/>
        </w:rPr>
        <w:t>При</w:t>
      </w:r>
      <w:r w:rsidRPr="00FE3BBC">
        <w:t xml:space="preserve"> експлуатації треба враховувати максимальну допустиму температуру і максимальну допустиму розсіювану потужність.</w:t>
      </w:r>
    </w:p>
    <w:p w:rsidR="00C97286" w:rsidRPr="00FE3BBC" w:rsidRDefault="00C97286" w:rsidP="00C97286">
      <w:pPr>
        <w:pStyle w:val="1"/>
        <w:rPr>
          <w:lang w:val="uk-UA"/>
        </w:rPr>
      </w:pPr>
    </w:p>
    <w:p w:rsidR="00C97286" w:rsidRPr="00FE3BBC" w:rsidRDefault="00C97286" w:rsidP="00C97286">
      <w:pPr>
        <w:pStyle w:val="1"/>
        <w:ind w:firstLine="540"/>
        <w:rPr>
          <w:sz w:val="28"/>
          <w:szCs w:val="28"/>
          <w:lang w:val="uk-UA"/>
        </w:rPr>
      </w:pPr>
      <w:r w:rsidRPr="00FE3BBC">
        <w:rPr>
          <w:sz w:val="28"/>
          <w:szCs w:val="28"/>
          <w:lang w:val="uk-UA"/>
        </w:rPr>
        <w:t>8.8. ПРИЛАДИ НА АМОРФНИХ НАПІВПРОВІДНИКАХ</w:t>
      </w:r>
    </w:p>
    <w:p w:rsidR="00C97286" w:rsidRPr="00FE3BBC" w:rsidRDefault="00C97286" w:rsidP="00C97286"/>
    <w:p w:rsidR="00C97286" w:rsidRPr="00FE3BBC" w:rsidRDefault="00C97286" w:rsidP="00C97286">
      <w:pPr>
        <w:pStyle w:val="a7"/>
        <w:ind w:firstLine="540"/>
      </w:pPr>
      <w:r w:rsidRPr="00FE3BBC">
        <w:t xml:space="preserve">Крім широко розповсюдження приладів, </w:t>
      </w:r>
      <w:r>
        <w:t>які виготовлені</w:t>
      </w:r>
      <w:r w:rsidRPr="00FE3BBC">
        <w:t xml:space="preserve"> на кристалічних напівпровідниках, існують прилади на аморфних, тобто некристалічних, напівпровідниках. Їх інакше ще </w:t>
      </w:r>
      <w:r w:rsidRPr="00FE3BBC">
        <w:rPr>
          <w:spacing w:val="2"/>
        </w:rPr>
        <w:t>називають</w:t>
      </w:r>
      <w:r w:rsidRPr="00FE3BBC">
        <w:t xml:space="preserve"> </w:t>
      </w:r>
      <w:r w:rsidRPr="00FE3BBC">
        <w:rPr>
          <w:spacing w:val="2"/>
        </w:rPr>
        <w:t xml:space="preserve">склоподібними </w:t>
      </w:r>
      <w:r w:rsidRPr="00FE3BBC">
        <w:t xml:space="preserve">напівпровідниками. Вони можуть бути виготовлені </w:t>
      </w:r>
      <w:r w:rsidRPr="00FE3BBC">
        <w:rPr>
          <w:spacing w:val="2"/>
        </w:rPr>
        <w:t>з</w:t>
      </w:r>
      <w:r w:rsidRPr="00FE3BBC">
        <w:t xml:space="preserve"> </w:t>
      </w:r>
      <w:r>
        <w:rPr>
          <w:spacing w:val="2"/>
        </w:rPr>
        <w:t>оксиді</w:t>
      </w:r>
      <w:r w:rsidRPr="00FE3BBC">
        <w:rPr>
          <w:spacing w:val="2"/>
        </w:rPr>
        <w:t>в</w:t>
      </w:r>
      <w:r w:rsidRPr="00FE3BBC">
        <w:t xml:space="preserve"> різних елементів, або </w:t>
      </w:r>
      <w:r w:rsidRPr="00FE3BBC">
        <w:rPr>
          <w:spacing w:val="2"/>
        </w:rPr>
        <w:t>з</w:t>
      </w:r>
      <w:r w:rsidRPr="00FE3BBC">
        <w:t xml:space="preserve"> таких елем</w:t>
      </w:r>
      <w:r>
        <w:t>ентів, як сірка, селен, фосфор та</w:t>
      </w:r>
      <w:r w:rsidRPr="00FE3BBC">
        <w:t xml:space="preserve"> інші, або </w:t>
      </w:r>
      <w:r w:rsidRPr="00FE3BBC">
        <w:rPr>
          <w:spacing w:val="2"/>
        </w:rPr>
        <w:t>з</w:t>
      </w:r>
      <w:r w:rsidRPr="00FE3BBC">
        <w:t xml:space="preserve"> хімічних сполук, які називають </w:t>
      </w:r>
      <w:r w:rsidRPr="00FE3BBC">
        <w:rPr>
          <w:spacing w:val="2"/>
        </w:rPr>
        <w:t>халькогенідами</w:t>
      </w:r>
      <w:r w:rsidRPr="00FE3BBC">
        <w:t xml:space="preserve">, які аналогічні </w:t>
      </w:r>
      <w:r w:rsidRPr="00FE3BBC">
        <w:rPr>
          <w:spacing w:val="2"/>
        </w:rPr>
        <w:t>оксидам</w:t>
      </w:r>
      <w:r>
        <w:t>, але замість кисню</w:t>
      </w:r>
      <w:r w:rsidRPr="00FE3BBC">
        <w:t xml:space="preserve"> мають сірку, селен, або </w:t>
      </w:r>
      <w:r w:rsidRPr="00FE3BBC">
        <w:rPr>
          <w:spacing w:val="2"/>
        </w:rPr>
        <w:t>телур</w:t>
      </w:r>
      <w:r w:rsidRPr="00FE3BBC">
        <w:t>.</w:t>
      </w:r>
    </w:p>
    <w:p w:rsidR="00C97286" w:rsidRPr="00FE3BBC" w:rsidRDefault="00C97286" w:rsidP="00C97286">
      <w:pPr>
        <w:pStyle w:val="a7"/>
        <w:ind w:firstLine="540"/>
      </w:pPr>
      <w:r w:rsidRPr="00FE3BBC">
        <w:t xml:space="preserve">Плівку аморфного напівпровідника товщиною від одиниць до сотень мікрометрів </w:t>
      </w:r>
      <w:r w:rsidRPr="00FE3BBC">
        <w:rPr>
          <w:spacing w:val="2"/>
        </w:rPr>
        <w:t>наносять</w:t>
      </w:r>
      <w:r w:rsidRPr="00FE3BBC">
        <w:t xml:space="preserve"> на відшліфовану графітову пластину і покривають шаром металу. Такий прилад може працювати я</w:t>
      </w:r>
      <w:r>
        <w:t>к перемикач. Його вольт-амперна</w:t>
      </w:r>
      <w:r w:rsidRPr="00FE3BBC">
        <w:t xml:space="preserve"> характеристика схожа на </w:t>
      </w:r>
      <w:r w:rsidRPr="00FE3BBC">
        <w:rPr>
          <w:spacing w:val="2"/>
        </w:rPr>
        <w:t>вольт-амперну</w:t>
      </w:r>
      <w:r w:rsidRPr="00FE3BBC">
        <w:t xml:space="preserve"> характеристику симетричного </w:t>
      </w:r>
      <w:r w:rsidRPr="00FE3BBC">
        <w:rPr>
          <w:spacing w:val="2"/>
        </w:rPr>
        <w:t>тиристора</w:t>
      </w:r>
      <w:r w:rsidRPr="00FE3BBC">
        <w:t xml:space="preserve">. </w:t>
      </w:r>
      <w:r w:rsidRPr="00FE3BBC">
        <w:rPr>
          <w:spacing w:val="2"/>
        </w:rPr>
        <w:t>Поки</w:t>
      </w:r>
      <w:r w:rsidRPr="00FE3BBC">
        <w:t xml:space="preserve"> </w:t>
      </w:r>
      <w:r w:rsidRPr="00FE3BBC">
        <w:rPr>
          <w:spacing w:val="2"/>
        </w:rPr>
        <w:t>напруга</w:t>
      </w:r>
      <w:r w:rsidRPr="00FE3BBC">
        <w:t xml:space="preserve"> на приладі менше деякого значення, яку називають </w:t>
      </w:r>
      <w:r w:rsidRPr="00FE3BBC">
        <w:rPr>
          <w:spacing w:val="2"/>
        </w:rPr>
        <w:t>напругою</w:t>
      </w:r>
      <w:r w:rsidRPr="00FE3BBC">
        <w:t xml:space="preserve"> перемикання, опір приладу дуже великий, тобто він </w:t>
      </w:r>
      <w:r w:rsidRPr="00FE3BBC">
        <w:rPr>
          <w:spacing w:val="2"/>
        </w:rPr>
        <w:t>знаходиться</w:t>
      </w:r>
      <w:r w:rsidRPr="00FE3BBC">
        <w:t xml:space="preserve"> в закритому </w:t>
      </w:r>
      <w:r w:rsidRPr="00FE3BBC">
        <w:rPr>
          <w:spacing w:val="2"/>
        </w:rPr>
        <w:t>стані</w:t>
      </w:r>
      <w:r w:rsidRPr="00FE3BBC">
        <w:t xml:space="preserve">. </w:t>
      </w:r>
      <w:r w:rsidRPr="00FE3BBC">
        <w:rPr>
          <w:spacing w:val="2"/>
        </w:rPr>
        <w:t>При</w:t>
      </w:r>
      <w:r w:rsidRPr="00FE3BBC">
        <w:t xml:space="preserve"> </w:t>
      </w:r>
      <w:r w:rsidRPr="00FE3BBC">
        <w:rPr>
          <w:spacing w:val="2"/>
        </w:rPr>
        <w:t>напрузі</w:t>
      </w:r>
      <w:r w:rsidRPr="00FE3BBC">
        <w:t xml:space="preserve"> перемикання </w:t>
      </w:r>
      <w:r w:rsidRPr="00FE3BBC">
        <w:rPr>
          <w:spacing w:val="2"/>
        </w:rPr>
        <w:t>відбувається</w:t>
      </w:r>
      <w:r w:rsidRPr="00FE3BBC">
        <w:t xml:space="preserve"> своєрідний неруйнівний тепловий пробій напівпровідника, в ньому утвориться провідний канал і прилад переходить у відкритий </w:t>
      </w:r>
      <w:r w:rsidRPr="00FE3BBC">
        <w:rPr>
          <w:spacing w:val="2"/>
        </w:rPr>
        <w:t>стан</w:t>
      </w:r>
      <w:r w:rsidRPr="00FE3BBC">
        <w:t xml:space="preserve"> з малим опором. </w:t>
      </w:r>
      <w:r w:rsidRPr="00FE3BBC">
        <w:rPr>
          <w:spacing w:val="2"/>
        </w:rPr>
        <w:t>Іноді</w:t>
      </w:r>
      <w:r w:rsidRPr="00FE3BBC">
        <w:t xml:space="preserve"> тепловому пробою передує </w:t>
      </w:r>
      <w:r w:rsidRPr="00FE3BBC">
        <w:rPr>
          <w:spacing w:val="2"/>
        </w:rPr>
        <w:t>лавинний</w:t>
      </w:r>
      <w:r w:rsidRPr="00FE3BBC">
        <w:t xml:space="preserve"> електричний.</w:t>
      </w:r>
    </w:p>
    <w:p w:rsidR="00C97286" w:rsidRPr="00FE3BBC" w:rsidRDefault="00C97286" w:rsidP="00C97286">
      <w:pPr>
        <w:pStyle w:val="a7"/>
        <w:ind w:firstLine="540"/>
      </w:pPr>
      <w:r w:rsidRPr="00FE3BBC">
        <w:rPr>
          <w:spacing w:val="2"/>
        </w:rPr>
        <w:t>Напруга</w:t>
      </w:r>
      <w:r w:rsidRPr="00FE3BBC">
        <w:t xml:space="preserve"> перемикання для різних приладів </w:t>
      </w:r>
      <w:r w:rsidRPr="00FE3BBC">
        <w:rPr>
          <w:spacing w:val="2"/>
        </w:rPr>
        <w:t>складає</w:t>
      </w:r>
      <w:r w:rsidRPr="00FE3BBC">
        <w:t xml:space="preserve"> від одиниць до десятків вольт. Мінімальний </w:t>
      </w:r>
      <w:r w:rsidRPr="00FE3BBC">
        <w:rPr>
          <w:spacing w:val="2"/>
        </w:rPr>
        <w:t>струм</w:t>
      </w:r>
      <w:r w:rsidRPr="00FE3BBC">
        <w:t xml:space="preserve">, </w:t>
      </w:r>
      <w:r w:rsidRPr="00FE3BBC">
        <w:rPr>
          <w:spacing w:val="2"/>
        </w:rPr>
        <w:t>при</w:t>
      </w:r>
      <w:r w:rsidRPr="00FE3BBC">
        <w:t xml:space="preserve"> якому прилад ще </w:t>
      </w:r>
      <w:r w:rsidRPr="00FE3BBC">
        <w:rPr>
          <w:spacing w:val="2"/>
        </w:rPr>
        <w:t>знаходиться</w:t>
      </w:r>
      <w:r w:rsidRPr="00FE3BBC">
        <w:t xml:space="preserve"> у відкритому </w:t>
      </w:r>
      <w:r w:rsidRPr="00FE3BBC">
        <w:rPr>
          <w:spacing w:val="2"/>
        </w:rPr>
        <w:t>стані</w:t>
      </w:r>
      <w:r w:rsidRPr="00FE3BBC">
        <w:t xml:space="preserve">, називається </w:t>
      </w:r>
      <w:r w:rsidRPr="00FE3BBC">
        <w:rPr>
          <w:spacing w:val="2"/>
        </w:rPr>
        <w:t>струмом</w:t>
      </w:r>
      <w:r w:rsidRPr="00FE3BBC">
        <w:t xml:space="preserve"> вимикання. Процес </w:t>
      </w:r>
      <w:r w:rsidRPr="00FE3BBC">
        <w:rPr>
          <w:spacing w:val="2"/>
        </w:rPr>
        <w:t>вмикання</w:t>
      </w:r>
      <w:r w:rsidRPr="00FE3BBC">
        <w:t xml:space="preserve"> і вимикання приладів </w:t>
      </w:r>
      <w:r w:rsidRPr="00FE3BBC">
        <w:rPr>
          <w:spacing w:val="2"/>
        </w:rPr>
        <w:t>відбувається</w:t>
      </w:r>
      <w:r w:rsidRPr="00FE3BBC">
        <w:t xml:space="preserve"> досить швидко, і тому вони можуть працювати на частотах до десятків і навіть сотень мегагерц.</w:t>
      </w:r>
    </w:p>
    <w:p w:rsidR="00C97286" w:rsidRPr="00FE3BBC" w:rsidRDefault="00C97286" w:rsidP="00C97286">
      <w:pPr>
        <w:pStyle w:val="a7"/>
      </w:pPr>
      <w:r w:rsidRPr="00FE3BBC">
        <w:t xml:space="preserve">На аморфних напівпровідниках можливо створити запам'ятовуючі прилади. які за принципом </w:t>
      </w:r>
      <w:r w:rsidRPr="00FE3BBC">
        <w:rPr>
          <w:spacing w:val="2"/>
        </w:rPr>
        <w:t>побудови</w:t>
      </w:r>
      <w:r w:rsidRPr="00FE3BBC">
        <w:t xml:space="preserve"> такі ж, як і </w:t>
      </w:r>
      <w:r w:rsidRPr="00FE3BBC">
        <w:rPr>
          <w:spacing w:val="2"/>
        </w:rPr>
        <w:t>перемикальні</w:t>
      </w:r>
      <w:r w:rsidRPr="00FE3BBC">
        <w:t xml:space="preserve">, але з </w:t>
      </w:r>
      <w:r w:rsidRPr="00FE3BBC">
        <w:rPr>
          <w:spacing w:val="2"/>
        </w:rPr>
        <w:t>халькогенідним</w:t>
      </w:r>
      <w:r w:rsidRPr="00FE3BBC">
        <w:t xml:space="preserve"> склом </w:t>
      </w:r>
      <w:r w:rsidRPr="00FE3BBC">
        <w:rPr>
          <w:spacing w:val="2"/>
        </w:rPr>
        <w:t>іншого</w:t>
      </w:r>
      <w:r w:rsidRPr="00FE3BBC">
        <w:t xml:space="preserve"> складу. Особливість запам'ятовуючих приладів полягає в тому, що з переведен</w:t>
      </w:r>
      <w:r>
        <w:t>н</w:t>
      </w:r>
      <w:r w:rsidRPr="00FE3BBC">
        <w:t xml:space="preserve">ям їх у відкритий </w:t>
      </w:r>
      <w:r w:rsidRPr="00FE3BBC">
        <w:rPr>
          <w:spacing w:val="2"/>
        </w:rPr>
        <w:t>стан</w:t>
      </w:r>
      <w:r w:rsidRPr="00FE3BBC">
        <w:t xml:space="preserve"> імпульсом </w:t>
      </w:r>
      <w:r w:rsidRPr="00FE3BBC">
        <w:rPr>
          <w:spacing w:val="2"/>
        </w:rPr>
        <w:t>струму</w:t>
      </w:r>
      <w:r w:rsidRPr="00FE3BBC">
        <w:t xml:space="preserve"> не меншим за 0,1 </w:t>
      </w:r>
      <w:r w:rsidRPr="00FE3BBC">
        <w:rPr>
          <w:spacing w:val="2"/>
        </w:rPr>
        <w:t>мА</w:t>
      </w:r>
      <w:r w:rsidRPr="00FE3BBC">
        <w:t xml:space="preserve"> і тривалістю більшою за 1 </w:t>
      </w:r>
      <w:r w:rsidRPr="00FE3BBC">
        <w:rPr>
          <w:spacing w:val="2"/>
        </w:rPr>
        <w:t>мс</w:t>
      </w:r>
      <w:r w:rsidRPr="00FE3BBC">
        <w:t xml:space="preserve"> вони зберігають такий </w:t>
      </w:r>
      <w:r w:rsidRPr="00FE3BBC">
        <w:rPr>
          <w:spacing w:val="2"/>
        </w:rPr>
        <w:t>стан</w:t>
      </w:r>
      <w:r w:rsidRPr="00FE3BBC">
        <w:t xml:space="preserve"> </w:t>
      </w:r>
      <w:r w:rsidRPr="00FE3BBC">
        <w:rPr>
          <w:spacing w:val="2"/>
        </w:rPr>
        <w:t>після</w:t>
      </w:r>
      <w:r w:rsidRPr="00FE3BBC">
        <w:t xml:space="preserve"> вимкнення </w:t>
      </w:r>
      <w:r w:rsidRPr="00FE3BBC">
        <w:rPr>
          <w:spacing w:val="2"/>
        </w:rPr>
        <w:t>струму</w:t>
      </w:r>
      <w:r w:rsidRPr="00FE3BBC">
        <w:t xml:space="preserve">. Це пояснюється </w:t>
      </w:r>
      <w:r w:rsidRPr="00FE3BBC">
        <w:rPr>
          <w:spacing w:val="2"/>
        </w:rPr>
        <w:t>тим</w:t>
      </w:r>
      <w:r w:rsidRPr="00FE3BBC">
        <w:t xml:space="preserve">, що провідний канал </w:t>
      </w:r>
      <w:r w:rsidRPr="00FE3BBC">
        <w:rPr>
          <w:spacing w:val="2"/>
        </w:rPr>
        <w:t>при</w:t>
      </w:r>
      <w:r w:rsidRPr="00FE3BBC">
        <w:t xml:space="preserve"> охолодженні переходить </w:t>
      </w:r>
      <w:r w:rsidRPr="00FE3BBC">
        <w:rPr>
          <w:spacing w:val="2"/>
        </w:rPr>
        <w:t>з</w:t>
      </w:r>
      <w:r w:rsidRPr="00FE3BBC">
        <w:t xml:space="preserve"> аморфного </w:t>
      </w:r>
      <w:r w:rsidRPr="00FE3BBC">
        <w:rPr>
          <w:spacing w:val="2"/>
        </w:rPr>
        <w:t>стану</w:t>
      </w:r>
      <w:r w:rsidRPr="00FE3BBC">
        <w:t xml:space="preserve"> в кристалічний з малим питомим опором. Перехід </w:t>
      </w:r>
      <w:r w:rsidRPr="00FE3BBC">
        <w:rPr>
          <w:spacing w:val="2"/>
        </w:rPr>
        <w:t>з</w:t>
      </w:r>
      <w:r w:rsidRPr="00FE3BBC">
        <w:t xml:space="preserve"> відкритого </w:t>
      </w:r>
      <w:r w:rsidRPr="00FE3BBC">
        <w:rPr>
          <w:spacing w:val="2"/>
        </w:rPr>
        <w:t>стану</w:t>
      </w:r>
      <w:r w:rsidRPr="00FE3BBC">
        <w:t xml:space="preserve"> в закритий </w:t>
      </w:r>
      <w:r w:rsidRPr="00FE3BBC">
        <w:rPr>
          <w:spacing w:val="2"/>
        </w:rPr>
        <w:t>проводиться</w:t>
      </w:r>
      <w:r w:rsidRPr="00FE3BBC">
        <w:t xml:space="preserve"> імпульсом </w:t>
      </w:r>
      <w:r w:rsidRPr="00FE3BBC">
        <w:rPr>
          <w:spacing w:val="2"/>
        </w:rPr>
        <w:t>струму</w:t>
      </w:r>
      <w:r w:rsidRPr="00FE3BBC">
        <w:t xml:space="preserve"> не меншим за 10 </w:t>
      </w:r>
      <w:r w:rsidRPr="00FE3BBC">
        <w:rPr>
          <w:spacing w:val="2"/>
        </w:rPr>
        <w:t>мА</w:t>
      </w:r>
      <w:r w:rsidRPr="00FE3BBC">
        <w:t xml:space="preserve"> тривалістю не меншою за одну </w:t>
      </w:r>
      <w:r w:rsidRPr="00FE3BBC">
        <w:rPr>
          <w:spacing w:val="2"/>
        </w:rPr>
        <w:t>м</w:t>
      </w:r>
      <w:r>
        <w:rPr>
          <w:spacing w:val="2"/>
        </w:rPr>
        <w:t>ікросекунду</w:t>
      </w:r>
      <w:r w:rsidRPr="00FE3BBC">
        <w:t xml:space="preserve">. На жаль, надійність, стабільність і </w:t>
      </w:r>
      <w:r w:rsidRPr="00FE3BBC">
        <w:rPr>
          <w:spacing w:val="2"/>
        </w:rPr>
        <w:t>термін</w:t>
      </w:r>
      <w:r w:rsidRPr="00FE3BBC">
        <w:t xml:space="preserve"> служби приладів на аморфних напівпровідниках ще недостатньо високі. Так, наприклад, перемикачі витримують не більше за 10</w:t>
      </w:r>
      <w:r w:rsidRPr="00FE3BBC">
        <w:rPr>
          <w:vertAlign w:val="superscript"/>
        </w:rPr>
        <w:t>12</w:t>
      </w:r>
      <w:r w:rsidRPr="00FE3BBC">
        <w:t xml:space="preserve"> перемикань. Однак перевагою цих приладів є  простота виготовлення і стійкість до іонізуючого випромінювання.</w:t>
      </w:r>
    </w:p>
    <w:p w:rsidR="00C97286" w:rsidRDefault="00C97286" w:rsidP="00C97286">
      <w:pPr>
        <w:pStyle w:val="1"/>
        <w:ind w:firstLine="540"/>
        <w:rPr>
          <w:sz w:val="28"/>
          <w:szCs w:val="28"/>
          <w:lang w:val="uk-UA"/>
        </w:rPr>
      </w:pPr>
      <w:r w:rsidRPr="00FE3BBC">
        <w:rPr>
          <w:sz w:val="28"/>
          <w:szCs w:val="28"/>
          <w:lang w:val="uk-UA"/>
        </w:rPr>
        <w:t xml:space="preserve">8.9. </w:t>
      </w:r>
      <w:r w:rsidRPr="00FE3BBC">
        <w:rPr>
          <w:spacing w:val="2"/>
          <w:sz w:val="28"/>
          <w:szCs w:val="28"/>
          <w:lang w:val="uk-UA"/>
        </w:rPr>
        <w:t xml:space="preserve">ТЕНЗОЕЛЕКТРИЧНІ </w:t>
      </w:r>
      <w:r w:rsidRPr="00FE3BBC">
        <w:rPr>
          <w:sz w:val="28"/>
          <w:szCs w:val="28"/>
          <w:lang w:val="uk-UA"/>
        </w:rPr>
        <w:t>НАПІВПРОВІДНИКОВІ ПРИЛАДИ</w:t>
      </w:r>
    </w:p>
    <w:p w:rsidR="00C97286" w:rsidRPr="00994145" w:rsidRDefault="00C97286" w:rsidP="00C97286"/>
    <w:p w:rsidR="00C97286" w:rsidRPr="00FE3BBC" w:rsidRDefault="00C97286" w:rsidP="00C97286">
      <w:pPr>
        <w:pStyle w:val="a7"/>
        <w:ind w:firstLine="540"/>
      </w:pPr>
      <w:r w:rsidRPr="00FE3BBC">
        <w:t xml:space="preserve">Напівпровідникові </w:t>
      </w:r>
      <w:r w:rsidRPr="00FE3BBC">
        <w:rPr>
          <w:spacing w:val="2"/>
        </w:rPr>
        <w:t>тензоелектричні</w:t>
      </w:r>
      <w:r w:rsidRPr="00FE3BBC">
        <w:t xml:space="preserve"> прилади (</w:t>
      </w:r>
      <w:r w:rsidRPr="00FE3BBC">
        <w:rPr>
          <w:spacing w:val="2"/>
        </w:rPr>
        <w:t>тензоприлади</w:t>
      </w:r>
      <w:r w:rsidRPr="00FE3BBC">
        <w:t xml:space="preserve">) служать для </w:t>
      </w:r>
      <w:r w:rsidRPr="00FE3BBC">
        <w:rPr>
          <w:spacing w:val="2"/>
        </w:rPr>
        <w:t>вимірювання</w:t>
      </w:r>
      <w:r w:rsidRPr="00FE3BBC">
        <w:t xml:space="preserve"> </w:t>
      </w:r>
      <w:r w:rsidRPr="00FE3BBC">
        <w:rPr>
          <w:spacing w:val="2"/>
        </w:rPr>
        <w:t>тиску</w:t>
      </w:r>
      <w:r w:rsidRPr="00FE3BBC">
        <w:t xml:space="preserve"> і деформацій.</w:t>
      </w:r>
    </w:p>
    <w:p w:rsidR="00C97286" w:rsidRPr="00FE3BBC" w:rsidRDefault="00C97286" w:rsidP="00C97286">
      <w:pPr>
        <w:pStyle w:val="a7"/>
        <w:ind w:firstLine="540"/>
      </w:pPr>
      <w:r w:rsidRPr="00FE3BBC">
        <w:rPr>
          <w:spacing w:val="2"/>
        </w:rPr>
        <w:t>Тензорезистори</w:t>
      </w:r>
      <w:r w:rsidRPr="00FE3BBC">
        <w:t xml:space="preserve"> засновані на </w:t>
      </w:r>
      <w:r w:rsidRPr="00FE3BBC">
        <w:rPr>
          <w:spacing w:val="2"/>
        </w:rPr>
        <w:t>тензорезистивному</w:t>
      </w:r>
      <w:r w:rsidRPr="00FE3BBC">
        <w:t xml:space="preserve"> ефекті, який полягає в тому, що опір напівпровідника залежить від </w:t>
      </w:r>
      <w:r w:rsidRPr="00FE3BBC">
        <w:rPr>
          <w:spacing w:val="2"/>
        </w:rPr>
        <w:t>тиску</w:t>
      </w:r>
      <w:r w:rsidRPr="00FE3BBC">
        <w:t xml:space="preserve"> на напівпровідник. Матеріалом для </w:t>
      </w:r>
      <w:r w:rsidRPr="00FE3BBC">
        <w:rPr>
          <w:spacing w:val="2"/>
        </w:rPr>
        <w:t>тензорезисторів</w:t>
      </w:r>
      <w:r w:rsidRPr="00FE3BBC">
        <w:t xml:space="preserve"> частіше за все служить кремні</w:t>
      </w:r>
      <w:r>
        <w:t>й, але можуть бути використані також</w:t>
      </w:r>
      <w:r w:rsidRPr="00FE3BBC">
        <w:t xml:space="preserve"> інші напівпровідникові матеріали. До основних параметрів </w:t>
      </w:r>
      <w:r w:rsidRPr="00FE3BBC">
        <w:rPr>
          <w:spacing w:val="2"/>
        </w:rPr>
        <w:t>тензорезисторов</w:t>
      </w:r>
      <w:r w:rsidRPr="00FE3BBC">
        <w:t xml:space="preserve"> </w:t>
      </w:r>
      <w:r w:rsidRPr="00FE3BBC">
        <w:rPr>
          <w:spacing w:val="2"/>
        </w:rPr>
        <w:t>відносяться</w:t>
      </w:r>
      <w:r w:rsidRPr="00FE3BBC">
        <w:t xml:space="preserve"> номінальний опір (від десятків ом до десятків </w:t>
      </w:r>
      <w:r w:rsidRPr="00FE3BBC">
        <w:rPr>
          <w:spacing w:val="2"/>
        </w:rPr>
        <w:t>кілоом</w:t>
      </w:r>
      <w:r w:rsidRPr="00FE3BBC">
        <w:t xml:space="preserve">), тобто опір </w:t>
      </w:r>
      <w:r w:rsidRPr="00FE3BBC">
        <w:rPr>
          <w:spacing w:val="2"/>
        </w:rPr>
        <w:t>при</w:t>
      </w:r>
      <w:r w:rsidRPr="00FE3BBC">
        <w:t xml:space="preserve"> відсутності </w:t>
      </w:r>
      <w:r w:rsidRPr="00FE3BBC">
        <w:rPr>
          <w:spacing w:val="2"/>
        </w:rPr>
        <w:t>тиску</w:t>
      </w:r>
      <w:r w:rsidRPr="00FE3BBC">
        <w:t xml:space="preserve">, і коефіцієнт </w:t>
      </w:r>
      <w:r w:rsidRPr="00FE3BBC">
        <w:rPr>
          <w:spacing w:val="2"/>
        </w:rPr>
        <w:lastRenderedPageBreak/>
        <w:t>тензочутливості</w:t>
      </w:r>
      <w:r w:rsidRPr="00FE3BBC">
        <w:t xml:space="preserve">, рівний </w:t>
      </w:r>
      <w:r w:rsidRPr="00FE3BBC">
        <w:rPr>
          <w:spacing w:val="2"/>
        </w:rPr>
        <w:t>відношенню</w:t>
      </w:r>
      <w:r w:rsidRPr="00FE3BBC">
        <w:t xml:space="preserve"> відносної зміни опору Δ</w:t>
      </w:r>
      <w:r w:rsidRPr="00FE3BBC">
        <w:rPr>
          <w:i/>
          <w:iCs/>
        </w:rPr>
        <w:t>R</w:t>
      </w:r>
      <w:r w:rsidRPr="00FE3BBC">
        <w:t>/</w:t>
      </w:r>
      <w:r w:rsidRPr="00FE3BBC">
        <w:rPr>
          <w:i/>
          <w:iCs/>
        </w:rPr>
        <w:t>R</w:t>
      </w:r>
      <w:r w:rsidRPr="00FE3BBC">
        <w:t xml:space="preserve"> до відносної зміни довжини </w:t>
      </w:r>
      <w:r w:rsidRPr="00FE3BBC">
        <w:rPr>
          <w:spacing w:val="2"/>
        </w:rPr>
        <w:t>тензорезистора</w:t>
      </w:r>
      <w:r w:rsidRPr="00FE3BBC">
        <w:t xml:space="preserve"> Δ</w:t>
      </w:r>
      <w:r w:rsidRPr="00FE3BBC">
        <w:rPr>
          <w:i/>
          <w:iCs/>
        </w:rPr>
        <w:t xml:space="preserve">L </w:t>
      </w:r>
      <w:r w:rsidRPr="00FE3BBC">
        <w:t>/</w:t>
      </w:r>
      <w:r w:rsidRPr="00FE3BBC">
        <w:rPr>
          <w:i/>
          <w:iCs/>
        </w:rPr>
        <w:t>L</w:t>
      </w:r>
      <w:r w:rsidRPr="00FE3BBC">
        <w:t xml:space="preserve">. Цей коефіцієнт залежить від речовини, напівпровідника, типу електропровідності, питомого опору і </w:t>
      </w:r>
      <w:r w:rsidRPr="00FE3BBC">
        <w:rPr>
          <w:spacing w:val="2"/>
        </w:rPr>
        <w:t>напрямку</w:t>
      </w:r>
      <w:r w:rsidRPr="00FE3BBC">
        <w:t xml:space="preserve"> деформації. </w:t>
      </w:r>
      <w:r w:rsidRPr="00FE3BBC">
        <w:rPr>
          <w:spacing w:val="2"/>
        </w:rPr>
        <w:t>У</w:t>
      </w:r>
      <w:r w:rsidRPr="00FE3BBC">
        <w:t xml:space="preserve"> напівпровідників </w:t>
      </w:r>
      <w:r w:rsidRPr="00FE3BBC">
        <w:rPr>
          <w:i/>
          <w:iCs/>
        </w:rPr>
        <w:t>п</w:t>
      </w:r>
      <w:r w:rsidRPr="00FE3BBC">
        <w:t xml:space="preserve">-типу коефіцієнт </w:t>
      </w:r>
      <w:r w:rsidRPr="00FE3BBC">
        <w:rPr>
          <w:spacing w:val="2"/>
        </w:rPr>
        <w:t>тензочутливості</w:t>
      </w:r>
      <w:r w:rsidRPr="00FE3BBC">
        <w:t xml:space="preserve"> від’ємний, тобто </w:t>
      </w:r>
      <w:r w:rsidRPr="00FE3BBC">
        <w:rPr>
          <w:spacing w:val="2"/>
        </w:rPr>
        <w:t>при</w:t>
      </w:r>
      <w:r w:rsidRPr="00FE3BBC">
        <w:t xml:space="preserve"> зростанні </w:t>
      </w:r>
      <w:r w:rsidRPr="00FE3BBC">
        <w:rPr>
          <w:spacing w:val="2"/>
        </w:rPr>
        <w:t>тиску</w:t>
      </w:r>
      <w:r w:rsidRPr="00FE3BBC">
        <w:t xml:space="preserve"> опір з</w:t>
      </w:r>
      <w:r w:rsidRPr="00FE3BBC">
        <w:rPr>
          <w:spacing w:val="2"/>
        </w:rPr>
        <w:t>меншується</w:t>
      </w:r>
      <w:r w:rsidRPr="00FE3BBC">
        <w:t xml:space="preserve">, а </w:t>
      </w:r>
      <w:r w:rsidRPr="00FE3BBC">
        <w:rPr>
          <w:spacing w:val="2"/>
        </w:rPr>
        <w:t>у</w:t>
      </w:r>
      <w:r w:rsidRPr="00FE3BBC">
        <w:t xml:space="preserve"> напівпровідників </w:t>
      </w:r>
      <w:r w:rsidRPr="00FE3BBC">
        <w:rPr>
          <w:i/>
          <w:iCs/>
          <w:spacing w:val="2"/>
        </w:rPr>
        <w:t>р</w:t>
      </w:r>
      <w:r w:rsidRPr="00FE3BBC">
        <w:t xml:space="preserve">-типу  він додатний. Практично цей коефіцієнт може дійти до сотень </w:t>
      </w:r>
      <w:r w:rsidRPr="00FE3BBC">
        <w:rPr>
          <w:spacing w:val="2"/>
        </w:rPr>
        <w:t>зі</w:t>
      </w:r>
      <w:r w:rsidRPr="00FE3BBC">
        <w:t xml:space="preserve"> знаком «плюс» або «мінус». </w:t>
      </w:r>
      <w:r w:rsidRPr="00FE3BBC">
        <w:rPr>
          <w:spacing w:val="2"/>
        </w:rPr>
        <w:t>Тензорезистори</w:t>
      </w:r>
      <w:r>
        <w:t xml:space="preserve"> характеризуються також </w:t>
      </w:r>
      <w:r w:rsidRPr="00FE3BBC">
        <w:t xml:space="preserve">граничною допустимою деформацією, яку не можна перевищувати не уникаючи виходу приладу </w:t>
      </w:r>
      <w:r w:rsidRPr="00FE3BBC">
        <w:rPr>
          <w:spacing w:val="2"/>
        </w:rPr>
        <w:t>з</w:t>
      </w:r>
      <w:r w:rsidRPr="00FE3BBC">
        <w:t xml:space="preserve"> </w:t>
      </w:r>
      <w:r w:rsidRPr="00FE3BBC">
        <w:rPr>
          <w:spacing w:val="2"/>
        </w:rPr>
        <w:t>ладу</w:t>
      </w:r>
      <w:r w:rsidRPr="00FE3BBC">
        <w:t>.</w:t>
      </w:r>
    </w:p>
    <w:p w:rsidR="00C97286" w:rsidRPr="00FE3BBC" w:rsidRDefault="00C97286" w:rsidP="00C97286">
      <w:pPr>
        <w:pStyle w:val="a7"/>
        <w:ind w:firstLine="540"/>
      </w:pPr>
      <w:r w:rsidRPr="00FE3BBC">
        <w:t xml:space="preserve">Крім кристалічних </w:t>
      </w:r>
      <w:r w:rsidRPr="00FE3BBC">
        <w:rPr>
          <w:spacing w:val="2"/>
        </w:rPr>
        <w:t>тензорезисторів</w:t>
      </w:r>
      <w:r w:rsidRPr="00FE3BBC">
        <w:t xml:space="preserve"> </w:t>
      </w:r>
      <w:r w:rsidRPr="00FE3BBC">
        <w:rPr>
          <w:spacing w:val="2"/>
        </w:rPr>
        <w:t>з</w:t>
      </w:r>
      <w:r w:rsidRPr="00FE3BBC">
        <w:t xml:space="preserve"> кристалічного напівпровідника </w:t>
      </w:r>
      <w:r w:rsidRPr="00FE3BBC">
        <w:rPr>
          <w:i/>
          <w:iCs/>
        </w:rPr>
        <w:t>n</w:t>
      </w:r>
      <w:r w:rsidRPr="00FE3BBC">
        <w:t xml:space="preserve">- або </w:t>
      </w:r>
      <w:r w:rsidRPr="00FE3BBC">
        <w:rPr>
          <w:i/>
          <w:iCs/>
          <w:spacing w:val="2"/>
        </w:rPr>
        <w:t>р</w:t>
      </w:r>
      <w:r w:rsidRPr="00FE3BBC">
        <w:t xml:space="preserve">-типу можуть бути </w:t>
      </w:r>
      <w:r w:rsidRPr="00FE3BBC">
        <w:rPr>
          <w:spacing w:val="2"/>
        </w:rPr>
        <w:t>полікристалічні</w:t>
      </w:r>
      <w:r w:rsidRPr="00FE3BBC">
        <w:t xml:space="preserve"> </w:t>
      </w:r>
      <w:r w:rsidRPr="00FE3BBC">
        <w:rPr>
          <w:spacing w:val="2"/>
        </w:rPr>
        <w:t>тензорезистори</w:t>
      </w:r>
      <w:r w:rsidRPr="00FE3BBC">
        <w:t xml:space="preserve">, </w:t>
      </w:r>
      <w:r w:rsidRPr="00FE3BBC">
        <w:rPr>
          <w:spacing w:val="2"/>
        </w:rPr>
        <w:t>в</w:t>
      </w:r>
      <w:r w:rsidRPr="00FE3BBC">
        <w:t xml:space="preserve"> яких </w:t>
      </w:r>
      <w:r w:rsidRPr="00FE3BBC">
        <w:rPr>
          <w:spacing w:val="2"/>
        </w:rPr>
        <w:t>при</w:t>
      </w:r>
      <w:r w:rsidRPr="00FE3BBC">
        <w:t xml:space="preserve"> деформації опір додатково змінюється за </w:t>
      </w:r>
      <w:r w:rsidRPr="00FE3BBC">
        <w:rPr>
          <w:spacing w:val="2"/>
        </w:rPr>
        <w:t>рахунок</w:t>
      </w:r>
      <w:r w:rsidRPr="00FE3BBC">
        <w:t xml:space="preserve"> зміни опору контактів між окремими кристаликами.</w:t>
      </w:r>
    </w:p>
    <w:p w:rsidR="00C97286" w:rsidRPr="00FE3BBC" w:rsidRDefault="00C97286" w:rsidP="00C97286">
      <w:pPr>
        <w:pStyle w:val="a7"/>
        <w:ind w:firstLine="540"/>
      </w:pPr>
      <w:r w:rsidRPr="00FE3BBC">
        <w:t xml:space="preserve">Напівпровідникові </w:t>
      </w:r>
      <w:r w:rsidRPr="00FE3BBC">
        <w:rPr>
          <w:spacing w:val="2"/>
        </w:rPr>
        <w:t>тензодіоди</w:t>
      </w:r>
      <w:r w:rsidRPr="00FE3BBC">
        <w:t xml:space="preserve"> працюють за принципом зміни </w:t>
      </w:r>
      <w:r w:rsidRPr="00FE3BBC">
        <w:rPr>
          <w:spacing w:val="2"/>
        </w:rPr>
        <w:t>вольт-амперної</w:t>
      </w:r>
      <w:r w:rsidRPr="00FE3BBC">
        <w:t xml:space="preserve"> характеристики під дією </w:t>
      </w:r>
      <w:r w:rsidRPr="00FE3BBC">
        <w:rPr>
          <w:spacing w:val="2"/>
        </w:rPr>
        <w:t>тиску</w:t>
      </w:r>
      <w:r w:rsidRPr="00FE3BBC">
        <w:t xml:space="preserve">. Ця зміна пов'язана з </w:t>
      </w:r>
      <w:r w:rsidRPr="00FE3BBC">
        <w:rPr>
          <w:spacing w:val="2"/>
        </w:rPr>
        <w:t>тим</w:t>
      </w:r>
      <w:r w:rsidRPr="00FE3BBC">
        <w:t xml:space="preserve">, що </w:t>
      </w:r>
      <w:r w:rsidRPr="00FE3BBC">
        <w:rPr>
          <w:spacing w:val="2"/>
        </w:rPr>
        <w:t>при</w:t>
      </w:r>
      <w:r w:rsidRPr="00FE3BBC">
        <w:t xml:space="preserve"> деформації змінюється висота потенціального бар'єра в </w:t>
      </w:r>
      <w:r w:rsidRPr="00FE3BBC">
        <w:rPr>
          <w:i/>
          <w:iCs/>
        </w:rPr>
        <w:t>n-</w:t>
      </w:r>
      <w:r w:rsidRPr="00FE3BBC">
        <w:rPr>
          <w:i/>
          <w:iCs/>
          <w:spacing w:val="2"/>
        </w:rPr>
        <w:t>р</w:t>
      </w:r>
      <w:r w:rsidRPr="00FE3BBC">
        <w:t xml:space="preserve">-переході. Коефіцієнт </w:t>
      </w:r>
      <w:r w:rsidRPr="00FE3BBC">
        <w:rPr>
          <w:spacing w:val="2"/>
        </w:rPr>
        <w:t>тензочутливості</w:t>
      </w:r>
      <w:r w:rsidRPr="00FE3BBC">
        <w:t xml:space="preserve"> </w:t>
      </w:r>
      <w:r w:rsidRPr="00FE3BBC">
        <w:rPr>
          <w:spacing w:val="2"/>
        </w:rPr>
        <w:t>у</w:t>
      </w:r>
      <w:r w:rsidRPr="00FE3BBC">
        <w:t xml:space="preserve"> </w:t>
      </w:r>
      <w:r w:rsidRPr="00FE3BBC">
        <w:rPr>
          <w:spacing w:val="2"/>
        </w:rPr>
        <w:t>тензодіодов</w:t>
      </w:r>
      <w:r w:rsidRPr="00FE3BBC">
        <w:t xml:space="preserve"> досягає сотень і навіть тисяч. Він може бути ще вищим </w:t>
      </w:r>
      <w:r w:rsidRPr="00FE3BBC">
        <w:rPr>
          <w:spacing w:val="2"/>
        </w:rPr>
        <w:t>у</w:t>
      </w:r>
      <w:r w:rsidRPr="00FE3BBC">
        <w:t xml:space="preserve"> тунельних </w:t>
      </w:r>
      <w:r w:rsidRPr="00FE3BBC">
        <w:rPr>
          <w:spacing w:val="2"/>
        </w:rPr>
        <w:t>тензодіодов</w:t>
      </w:r>
      <w:r w:rsidRPr="00FE3BBC">
        <w:t>.</w:t>
      </w:r>
    </w:p>
    <w:p w:rsidR="00C97286" w:rsidRPr="00FE3BBC" w:rsidRDefault="00C97286" w:rsidP="00C97286">
      <w:pPr>
        <w:pStyle w:val="a7"/>
        <w:ind w:firstLine="540"/>
      </w:pPr>
      <w:r w:rsidRPr="00FE3BBC">
        <w:rPr>
          <w:spacing w:val="2"/>
        </w:rPr>
        <w:t>У</w:t>
      </w:r>
      <w:r w:rsidRPr="00FE3BBC">
        <w:t xml:space="preserve"> </w:t>
      </w:r>
      <w:r w:rsidRPr="00FE3BBC">
        <w:rPr>
          <w:spacing w:val="2"/>
        </w:rPr>
        <w:t>тензотранзисторах</w:t>
      </w:r>
      <w:r w:rsidRPr="00FE3BBC">
        <w:t xml:space="preserve"> також під дією </w:t>
      </w:r>
      <w:r w:rsidRPr="00FE3BBC">
        <w:rPr>
          <w:spacing w:val="2"/>
        </w:rPr>
        <w:t>тиску</w:t>
      </w:r>
      <w:r w:rsidRPr="00FE3BBC">
        <w:t xml:space="preserve"> змінюється вольт-амперна характеристика. У залежності від того, до якої області транзистора </w:t>
      </w:r>
      <w:r w:rsidRPr="00FE3BBC">
        <w:rPr>
          <w:spacing w:val="2"/>
        </w:rPr>
        <w:t>прикладений</w:t>
      </w:r>
      <w:r w:rsidRPr="00FE3BBC">
        <w:t xml:space="preserve"> </w:t>
      </w:r>
      <w:r w:rsidRPr="00FE3BBC">
        <w:rPr>
          <w:spacing w:val="2"/>
        </w:rPr>
        <w:t>тиск</w:t>
      </w:r>
      <w:r w:rsidRPr="00FE3BBC">
        <w:t xml:space="preserve">, </w:t>
      </w:r>
      <w:r w:rsidRPr="00FE3BBC">
        <w:rPr>
          <w:spacing w:val="2"/>
        </w:rPr>
        <w:t>при</w:t>
      </w:r>
      <w:r w:rsidRPr="00FE3BBC">
        <w:t xml:space="preserve"> його зростанні може спостерігатися зменшення або збільшення </w:t>
      </w:r>
      <w:r w:rsidRPr="00FE3BBC">
        <w:rPr>
          <w:spacing w:val="2"/>
        </w:rPr>
        <w:t>струму</w:t>
      </w:r>
      <w:r w:rsidRPr="00FE3BBC">
        <w:t>.</w:t>
      </w:r>
    </w:p>
    <w:p w:rsidR="00C97286" w:rsidRPr="00FE3BBC" w:rsidRDefault="00C97286" w:rsidP="00C97286">
      <w:pPr>
        <w:pStyle w:val="a7"/>
        <w:ind w:firstLine="540"/>
      </w:pPr>
      <w:r w:rsidRPr="00FE3BBC">
        <w:t xml:space="preserve">У </w:t>
      </w:r>
      <w:r w:rsidRPr="00FE3BBC">
        <w:rPr>
          <w:spacing w:val="2"/>
        </w:rPr>
        <w:t>тензотиристорах</w:t>
      </w:r>
      <w:r w:rsidRPr="00FE3BBC">
        <w:t xml:space="preserve"> із збільшенням </w:t>
      </w:r>
      <w:r w:rsidRPr="00FE3BBC">
        <w:rPr>
          <w:spacing w:val="2"/>
        </w:rPr>
        <w:t>тиску</w:t>
      </w:r>
      <w:r w:rsidRPr="00FE3BBC">
        <w:t xml:space="preserve"> на базовий електрод, що грає роль керуючого електрода, зростає </w:t>
      </w:r>
      <w:r w:rsidRPr="00FE3BBC">
        <w:rPr>
          <w:spacing w:val="2"/>
        </w:rPr>
        <w:t>струм</w:t>
      </w:r>
      <w:r w:rsidRPr="00FE3BBC">
        <w:t xml:space="preserve"> емітера і за </w:t>
      </w:r>
      <w:r w:rsidRPr="00FE3BBC">
        <w:rPr>
          <w:spacing w:val="2"/>
        </w:rPr>
        <w:t>рахунок</w:t>
      </w:r>
      <w:r w:rsidRPr="00FE3BBC">
        <w:t xml:space="preserve"> цього знижується </w:t>
      </w:r>
      <w:r w:rsidRPr="00FE3BBC">
        <w:rPr>
          <w:spacing w:val="2"/>
        </w:rPr>
        <w:t>напруга</w:t>
      </w:r>
      <w:r w:rsidRPr="00FE3BBC">
        <w:t xml:space="preserve"> </w:t>
      </w:r>
      <w:r w:rsidRPr="00FE3BBC">
        <w:rPr>
          <w:spacing w:val="2"/>
        </w:rPr>
        <w:t>вмикання</w:t>
      </w:r>
      <w:r w:rsidRPr="00FE3BBC">
        <w:t>.</w:t>
      </w:r>
    </w:p>
    <w:p w:rsidR="00C97286" w:rsidRDefault="00C97286" w:rsidP="00C97286">
      <w:pPr>
        <w:pStyle w:val="1"/>
        <w:ind w:firstLine="540"/>
        <w:rPr>
          <w:sz w:val="28"/>
          <w:szCs w:val="28"/>
          <w:lang w:val="uk-UA"/>
        </w:rPr>
      </w:pPr>
    </w:p>
    <w:p w:rsidR="00C97286" w:rsidRPr="00FE3BBC" w:rsidRDefault="00C97286" w:rsidP="00C97286">
      <w:pPr>
        <w:pStyle w:val="1"/>
        <w:ind w:firstLine="540"/>
        <w:rPr>
          <w:sz w:val="28"/>
          <w:szCs w:val="28"/>
          <w:lang w:val="uk-UA"/>
        </w:rPr>
      </w:pPr>
      <w:r w:rsidRPr="00FE3BBC">
        <w:rPr>
          <w:sz w:val="28"/>
          <w:szCs w:val="28"/>
          <w:lang w:val="uk-UA"/>
        </w:rPr>
        <w:t>8.10. ТЕРМОЕЛЕКТРИЧНІ НАПІВПРОВІДНИКОВІ ПРИЛАДИ</w:t>
      </w:r>
    </w:p>
    <w:p w:rsidR="00C97286" w:rsidRPr="00FE3BBC" w:rsidRDefault="00E93EA1" w:rsidP="00C97286">
      <w:pPr>
        <w:pStyle w:val="a7"/>
        <w:ind w:firstLine="540"/>
      </w:pPr>
      <w:r>
        <w:rPr>
          <w:noProof/>
          <w:sz w:val="20"/>
        </w:rPr>
        <w:pict>
          <v:shape id="_x0000_s1029" type="#_x0000_t202" style="position:absolute;left:0;text-align:left;margin-left:9pt;margin-top:16.45pt;width:180pt;height:170.3pt;z-index:251663360;mso-wrap-distance-left:8.5pt;mso-wrap-distance-top:8.5pt;mso-wrap-distance-right:8.5pt;mso-wrap-distance-bottom:8.5pt" filled="f" stroked="f">
            <v:textbox style="mso-next-textbox:#_x0000_s1029" inset="0,0,0,0">
              <w:txbxContent>
                <w:p w:rsidR="00C97286" w:rsidRDefault="00C97286" w:rsidP="00C97286">
                  <w:pPr>
                    <w:jc w:val="center"/>
                  </w:pPr>
                  <w:r>
                    <w:rPr>
                      <w:noProof/>
                      <w:lang w:eastAsia="uk-UA"/>
                    </w:rPr>
                    <w:drawing>
                      <wp:inline distT="0" distB="0" distL="0" distR="0">
                        <wp:extent cx="1990725" cy="1495425"/>
                        <wp:effectExtent l="19050" t="0" r="9525"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74"/>
                                <a:srcRect/>
                                <a:stretch>
                                  <a:fillRect/>
                                </a:stretch>
                              </pic:blipFill>
                              <pic:spPr bwMode="auto">
                                <a:xfrm>
                                  <a:off x="0" y="0"/>
                                  <a:ext cx="1990725" cy="1495425"/>
                                </a:xfrm>
                                <a:prstGeom prst="rect">
                                  <a:avLst/>
                                </a:prstGeom>
                                <a:noFill/>
                                <a:ln w="9525">
                                  <a:noFill/>
                                  <a:miter lim="800000"/>
                                  <a:headEnd/>
                                  <a:tailEnd/>
                                </a:ln>
                              </pic:spPr>
                            </pic:pic>
                          </a:graphicData>
                        </a:graphic>
                      </wp:inline>
                    </w:drawing>
                  </w:r>
                </w:p>
                <w:p w:rsidR="00C97286" w:rsidRDefault="00C97286" w:rsidP="00C97286"/>
                <w:p w:rsidR="00C97286" w:rsidRDefault="00C97286" w:rsidP="00C97286">
                  <w:pPr>
                    <w:pStyle w:val="a7"/>
                    <w:jc w:val="center"/>
                    <w:rPr>
                      <w:sz w:val="18"/>
                      <w:szCs w:val="18"/>
                    </w:rPr>
                  </w:pPr>
                </w:p>
                <w:p w:rsidR="00C97286" w:rsidRPr="00883E0F" w:rsidRDefault="00C97286" w:rsidP="00C97286">
                  <w:pPr>
                    <w:pStyle w:val="a7"/>
                    <w:jc w:val="center"/>
                    <w:rPr>
                      <w:sz w:val="18"/>
                      <w:szCs w:val="18"/>
                    </w:rPr>
                  </w:pPr>
                  <w:r w:rsidRPr="00883E0F">
                    <w:rPr>
                      <w:sz w:val="18"/>
                      <w:szCs w:val="18"/>
                    </w:rPr>
                    <w:t xml:space="preserve">Рис.8.24. Схема виникнення </w:t>
                  </w:r>
                  <w:r w:rsidRPr="00883E0F">
                    <w:rPr>
                      <w:spacing w:val="2"/>
                      <w:sz w:val="18"/>
                      <w:szCs w:val="18"/>
                    </w:rPr>
                    <w:t>термо</w:t>
                  </w:r>
                  <w:r w:rsidRPr="00883E0F">
                    <w:rPr>
                      <w:sz w:val="18"/>
                      <w:szCs w:val="18"/>
                    </w:rPr>
                    <w:t>-</w:t>
                  </w:r>
                  <w:r w:rsidRPr="00883E0F">
                    <w:rPr>
                      <w:spacing w:val="2"/>
                      <w:sz w:val="18"/>
                      <w:szCs w:val="18"/>
                    </w:rPr>
                    <w:t>ЕРС</w:t>
                  </w:r>
                  <w:r w:rsidRPr="00883E0F">
                    <w:rPr>
                      <w:sz w:val="18"/>
                      <w:szCs w:val="18"/>
                    </w:rPr>
                    <w:t xml:space="preserve"> в напівпровіднику</w:t>
                  </w:r>
                </w:p>
              </w:txbxContent>
            </v:textbox>
            <w10:wrap type="square"/>
          </v:shape>
        </w:pict>
      </w:r>
      <w:r w:rsidR="00C97286" w:rsidRPr="00FE3BBC">
        <w:rPr>
          <w:spacing w:val="2"/>
        </w:rPr>
        <w:t>Уперше</w:t>
      </w:r>
      <w:r w:rsidR="00C97286" w:rsidRPr="00FE3BBC">
        <w:t xml:space="preserve"> явище виникнення </w:t>
      </w:r>
      <w:r w:rsidR="00C97286" w:rsidRPr="00FE3BBC">
        <w:rPr>
          <w:spacing w:val="2"/>
        </w:rPr>
        <w:t>ЕРС</w:t>
      </w:r>
      <w:r w:rsidR="00C97286" w:rsidRPr="00FE3BBC">
        <w:t xml:space="preserve"> під дією теплоти, </w:t>
      </w:r>
      <w:r w:rsidR="00C97286" w:rsidRPr="00FE3BBC">
        <w:rPr>
          <w:spacing w:val="2"/>
        </w:rPr>
        <w:t>назване</w:t>
      </w:r>
      <w:r w:rsidR="00C97286" w:rsidRPr="00FE3BBC">
        <w:t xml:space="preserve"> термоелектрикою, спостерігав в 1821р. німецький фізик Т.І. Зеєбек. Процес отримання </w:t>
      </w:r>
      <w:r w:rsidR="00C97286" w:rsidRPr="00FE3BBC">
        <w:rPr>
          <w:spacing w:val="2"/>
        </w:rPr>
        <w:t>термо</w:t>
      </w:r>
      <w:r w:rsidR="00C97286" w:rsidRPr="00FE3BBC">
        <w:t>-</w:t>
      </w:r>
      <w:r w:rsidR="00C97286" w:rsidRPr="00FE3BBC">
        <w:rPr>
          <w:spacing w:val="2"/>
        </w:rPr>
        <w:t>ЕРС</w:t>
      </w:r>
      <w:r w:rsidR="00C97286" w:rsidRPr="00FE3BBC">
        <w:t xml:space="preserve"> </w:t>
      </w:r>
      <w:r w:rsidR="00C97286" w:rsidRPr="00FE3BBC">
        <w:rPr>
          <w:spacing w:val="2"/>
        </w:rPr>
        <w:t>відбувається</w:t>
      </w:r>
      <w:r w:rsidR="00C97286" w:rsidRPr="00FE3BBC">
        <w:t xml:space="preserve"> таким чином. Нехай є, наприклад, напівпровідник  </w:t>
      </w:r>
      <w:r w:rsidR="00C97286" w:rsidRPr="00FE3BBC">
        <w:rPr>
          <w:i/>
          <w:iCs/>
        </w:rPr>
        <w:t>n-</w:t>
      </w:r>
      <w:r w:rsidR="00C97286" w:rsidRPr="00FE3BBC">
        <w:t xml:space="preserve">типу (рис.8.24.а), </w:t>
      </w:r>
      <w:r w:rsidR="00C97286" w:rsidRPr="00FE3BBC">
        <w:rPr>
          <w:spacing w:val="2"/>
        </w:rPr>
        <w:t>у</w:t>
      </w:r>
      <w:r w:rsidR="00C97286" w:rsidRPr="00FE3BBC">
        <w:t xml:space="preserve"> якого </w:t>
      </w:r>
      <w:r w:rsidR="00C97286" w:rsidRPr="00FE3BBC">
        <w:rPr>
          <w:spacing w:val="2"/>
        </w:rPr>
        <w:t>один</w:t>
      </w:r>
      <w:r w:rsidR="00C97286" w:rsidRPr="00FE3BBC">
        <w:t xml:space="preserve"> кінець (на малюнку лівий) нагрітий сильніше, </w:t>
      </w:r>
      <w:r w:rsidR="00C97286" w:rsidRPr="00FE3BBC">
        <w:rPr>
          <w:spacing w:val="2"/>
        </w:rPr>
        <w:t>ніж</w:t>
      </w:r>
      <w:r w:rsidR="00C97286" w:rsidRPr="00FE3BBC">
        <w:t xml:space="preserve"> інший (правий). Тоді на лівому, «гарячому» кінці концентрація і енергія рухливих носіїв заряду (електронів) буде більшою, ніж на правому, «холодному» кінці, і </w:t>
      </w:r>
      <w:r w:rsidR="00C97286" w:rsidRPr="00FE3BBC">
        <w:rPr>
          <w:spacing w:val="2"/>
        </w:rPr>
        <w:t>станеться</w:t>
      </w:r>
      <w:r w:rsidR="00C97286" w:rsidRPr="00FE3BBC">
        <w:t xml:space="preserve"> дифузія електронів від «гарячого» кінця до «холодного» (зліва направо). У результаті на правому кінці утвориться надлишок електронів, тобто від’ємний заряд, а на лівому кінці - додатний заряд. Між цими зарядами виникне електричне поле, яке буде прагнути рухати електрони в </w:t>
      </w:r>
      <w:r w:rsidR="00C97286" w:rsidRPr="00FE3BBC">
        <w:rPr>
          <w:spacing w:val="2"/>
        </w:rPr>
        <w:t>зворотному</w:t>
      </w:r>
      <w:r w:rsidR="00C97286" w:rsidRPr="00FE3BBC">
        <w:t xml:space="preserve"> </w:t>
      </w:r>
      <w:r w:rsidR="00C97286" w:rsidRPr="00FE3BBC">
        <w:rPr>
          <w:spacing w:val="2"/>
        </w:rPr>
        <w:t>напрямку</w:t>
      </w:r>
      <w:r w:rsidR="00C97286" w:rsidRPr="00FE3BBC">
        <w:t xml:space="preserve"> і перешкоджати подальшому </w:t>
      </w:r>
      <w:r w:rsidR="00C97286" w:rsidRPr="00FE3BBC">
        <w:rPr>
          <w:spacing w:val="2"/>
        </w:rPr>
        <w:t>зростанню</w:t>
      </w:r>
      <w:r w:rsidR="00C97286" w:rsidRPr="00FE3BBC">
        <w:t xml:space="preserve"> заряду. Встановиться </w:t>
      </w:r>
      <w:r w:rsidR="00C97286" w:rsidRPr="00FE3BBC">
        <w:rPr>
          <w:spacing w:val="2"/>
        </w:rPr>
        <w:t>урівноважений</w:t>
      </w:r>
      <w:r w:rsidR="00C97286" w:rsidRPr="00FE3BBC">
        <w:t xml:space="preserve"> </w:t>
      </w:r>
      <w:r w:rsidR="00C97286" w:rsidRPr="00FE3BBC">
        <w:rPr>
          <w:spacing w:val="2"/>
        </w:rPr>
        <w:t>стан</w:t>
      </w:r>
      <w:r w:rsidR="00C97286" w:rsidRPr="00FE3BBC">
        <w:t xml:space="preserve">, який характеризується деякою різницею потенціалів, яка і є </w:t>
      </w:r>
      <w:r w:rsidR="00C97286" w:rsidRPr="00FE3BBC">
        <w:rPr>
          <w:spacing w:val="2"/>
        </w:rPr>
        <w:t>термо</w:t>
      </w:r>
      <w:r w:rsidR="00C97286" w:rsidRPr="00FE3BBC">
        <w:t>-</w:t>
      </w:r>
      <w:r w:rsidR="00C97286" w:rsidRPr="00FE3BBC">
        <w:rPr>
          <w:spacing w:val="2"/>
        </w:rPr>
        <w:t>ЕРС</w:t>
      </w:r>
      <w:r w:rsidR="00C97286" w:rsidRPr="00FE3BBC">
        <w:t xml:space="preserve">. Вона може </w:t>
      </w:r>
      <w:r w:rsidR="00C97286" w:rsidRPr="00FE3BBC">
        <w:rPr>
          <w:spacing w:val="2"/>
        </w:rPr>
        <w:t>складати</w:t>
      </w:r>
      <w:r w:rsidR="00C97286" w:rsidRPr="00FE3BBC">
        <w:t xml:space="preserve"> до 0,5 </w:t>
      </w:r>
      <w:r w:rsidR="00C97286" w:rsidRPr="00FE3BBC">
        <w:rPr>
          <w:spacing w:val="2"/>
        </w:rPr>
        <w:t>мВ</w:t>
      </w:r>
      <w:r w:rsidR="00C97286" w:rsidRPr="00FE3BBC">
        <w:t xml:space="preserve"> на кожний градус різниці температур. Аналогічне явище може </w:t>
      </w:r>
      <w:r w:rsidR="00C97286" w:rsidRPr="00FE3BBC">
        <w:rPr>
          <w:spacing w:val="2"/>
        </w:rPr>
        <w:t>відбуватися</w:t>
      </w:r>
      <w:r w:rsidR="00C97286" w:rsidRPr="00FE3BBC">
        <w:t xml:space="preserve"> і в напівпровіднику </w:t>
      </w:r>
      <w:r w:rsidR="00C97286" w:rsidRPr="00FE3BBC">
        <w:br/>
      </w:r>
      <w:r w:rsidR="00C97286" w:rsidRPr="00FE3BBC">
        <w:rPr>
          <w:i/>
          <w:iCs/>
          <w:spacing w:val="2"/>
        </w:rPr>
        <w:t>р</w:t>
      </w:r>
      <w:r w:rsidR="00C97286" w:rsidRPr="00FE3BBC">
        <w:t xml:space="preserve">-типу (рис.8.24.б), в якому будуть </w:t>
      </w:r>
      <w:r w:rsidR="00C97286" w:rsidRPr="00FE3BBC">
        <w:rPr>
          <w:spacing w:val="2"/>
        </w:rPr>
        <w:t>дифундувати</w:t>
      </w:r>
      <w:r w:rsidR="00C97286" w:rsidRPr="00FE3BBC">
        <w:t xml:space="preserve"> дірки і виникнуть заряди протилежних знаків в порівнянні з </w:t>
      </w:r>
      <w:r w:rsidR="00C97286" w:rsidRPr="00FE3BBC">
        <w:rPr>
          <w:spacing w:val="2"/>
        </w:rPr>
        <w:t>отриманими</w:t>
      </w:r>
      <w:r w:rsidR="00C97286" w:rsidRPr="00FE3BBC">
        <w:t xml:space="preserve"> в напівпровіднику </w:t>
      </w:r>
      <w:r w:rsidR="00C97286" w:rsidRPr="00FE3BBC">
        <w:rPr>
          <w:i/>
          <w:iCs/>
        </w:rPr>
        <w:t>n</w:t>
      </w:r>
      <w:r w:rsidR="00C97286" w:rsidRPr="00FE3BBC">
        <w:t xml:space="preserve">-типу. Практично для отримання </w:t>
      </w:r>
      <w:r w:rsidR="00C97286" w:rsidRPr="00FE3BBC">
        <w:rPr>
          <w:spacing w:val="2"/>
        </w:rPr>
        <w:t>термо</w:t>
      </w:r>
      <w:r w:rsidR="00C97286" w:rsidRPr="00FE3BBC">
        <w:t>-</w:t>
      </w:r>
      <w:r w:rsidR="00C97286" w:rsidRPr="00FE3BBC">
        <w:rPr>
          <w:spacing w:val="2"/>
        </w:rPr>
        <w:t>ЕРС</w:t>
      </w:r>
      <w:r w:rsidR="00C97286" w:rsidRPr="00FE3BBC">
        <w:t xml:space="preserve"> застосовують так звані </w:t>
      </w:r>
      <w:r w:rsidR="00C97286" w:rsidRPr="00FE3BBC">
        <w:rPr>
          <w:spacing w:val="2"/>
        </w:rPr>
        <w:t>термоелементи</w:t>
      </w:r>
      <w:r w:rsidR="00C97286" w:rsidRPr="00FE3BBC">
        <w:t xml:space="preserve">, або </w:t>
      </w:r>
      <w:r w:rsidR="00C97286" w:rsidRPr="00FE3BBC">
        <w:rPr>
          <w:spacing w:val="2"/>
        </w:rPr>
        <w:t>термопари</w:t>
      </w:r>
      <w:r w:rsidR="00C97286" w:rsidRPr="00FE3BBC">
        <w:t xml:space="preserve"> (рис.8.25), в яких нагрівається контакт двох напівпровідників </w:t>
      </w:r>
      <w:r w:rsidR="00C97286" w:rsidRPr="00FE3BBC">
        <w:rPr>
          <w:i/>
          <w:iCs/>
        </w:rPr>
        <w:t>n</w:t>
      </w:r>
      <w:r w:rsidR="00C97286" w:rsidRPr="00FE3BBC">
        <w:t xml:space="preserve">- і </w:t>
      </w:r>
      <w:r w:rsidR="00C97286" w:rsidRPr="00FE3BBC">
        <w:rPr>
          <w:i/>
          <w:iCs/>
          <w:spacing w:val="2"/>
        </w:rPr>
        <w:t>р</w:t>
      </w:r>
      <w:r w:rsidR="00C97286" w:rsidRPr="00FE3BBC">
        <w:t>-типу. Т</w:t>
      </w:r>
      <w:r w:rsidR="00C97286" w:rsidRPr="00FE3BBC">
        <w:rPr>
          <w:spacing w:val="2"/>
        </w:rPr>
        <w:t>ермо</w:t>
      </w:r>
      <w:r w:rsidR="00C97286" w:rsidRPr="00FE3BBC">
        <w:t>-</w:t>
      </w:r>
      <w:r w:rsidR="00C97286" w:rsidRPr="00FE3BBC">
        <w:rPr>
          <w:spacing w:val="2"/>
        </w:rPr>
        <w:t>ЕРС, яка при цьому виникає,</w:t>
      </w:r>
      <w:r w:rsidR="00C97286" w:rsidRPr="00FE3BBC">
        <w:t xml:space="preserve"> </w:t>
      </w:r>
      <w:r w:rsidR="00C97286" w:rsidRPr="00FE3BBC">
        <w:rPr>
          <w:spacing w:val="2"/>
        </w:rPr>
        <w:t>тим</w:t>
      </w:r>
      <w:r w:rsidR="00C97286" w:rsidRPr="00FE3BBC">
        <w:t xml:space="preserve"> більша, чим вища різниця температур між «гарячим» контактом </w:t>
      </w:r>
      <w:r w:rsidR="00C97286" w:rsidRPr="00FE3BBC">
        <w:rPr>
          <w:spacing w:val="2"/>
        </w:rPr>
        <w:t>термоелемента</w:t>
      </w:r>
      <w:r w:rsidR="00C97286" w:rsidRPr="00FE3BBC">
        <w:t xml:space="preserve"> і його «холодними» кінцями. </w:t>
      </w:r>
      <w:r w:rsidR="00C97286" w:rsidRPr="00FE3BBC">
        <w:rPr>
          <w:spacing w:val="2"/>
        </w:rPr>
        <w:t>Термоелементи</w:t>
      </w:r>
      <w:r w:rsidR="00C97286" w:rsidRPr="00FE3BBC">
        <w:t xml:space="preserve"> можуть бути також складені </w:t>
      </w:r>
      <w:r w:rsidR="00C97286" w:rsidRPr="00FE3BBC">
        <w:rPr>
          <w:spacing w:val="2"/>
        </w:rPr>
        <w:t>з</w:t>
      </w:r>
      <w:r w:rsidR="00C97286" w:rsidRPr="00FE3BBC">
        <w:t xml:space="preserve"> двох різних металів або </w:t>
      </w:r>
      <w:r w:rsidR="00C97286" w:rsidRPr="00FE3BBC">
        <w:rPr>
          <w:spacing w:val="2"/>
        </w:rPr>
        <w:t>з</w:t>
      </w:r>
      <w:r w:rsidR="00C97286" w:rsidRPr="00FE3BBC">
        <w:t xml:space="preserve"> металу і напівпровідника. Однак термоелемент </w:t>
      </w:r>
      <w:r w:rsidR="00C97286" w:rsidRPr="00FE3BBC">
        <w:rPr>
          <w:spacing w:val="2"/>
        </w:rPr>
        <w:t>з</w:t>
      </w:r>
      <w:r w:rsidR="00C97286" w:rsidRPr="00FE3BBC">
        <w:t xml:space="preserve"> двох напівпровідників дає найбільшу </w:t>
      </w:r>
      <w:r w:rsidR="00C97286" w:rsidRPr="00FE3BBC">
        <w:rPr>
          <w:spacing w:val="2"/>
        </w:rPr>
        <w:t>термо</w:t>
      </w:r>
      <w:r w:rsidR="00C97286" w:rsidRPr="00FE3BBC">
        <w:t>-</w:t>
      </w:r>
      <w:r w:rsidR="00C97286" w:rsidRPr="00FE3BBC">
        <w:rPr>
          <w:spacing w:val="2"/>
        </w:rPr>
        <w:t>ЕРС</w:t>
      </w:r>
      <w:r w:rsidR="00C97286" w:rsidRPr="00FE3BBC">
        <w:t xml:space="preserve">. </w:t>
      </w:r>
      <w:r w:rsidR="00C97286" w:rsidRPr="00FE3BBC">
        <w:rPr>
          <w:spacing w:val="2"/>
        </w:rPr>
        <w:t>При</w:t>
      </w:r>
      <w:r w:rsidR="00C97286" w:rsidRPr="00FE3BBC">
        <w:t xml:space="preserve"> нагріві до 600</w:t>
      </w:r>
      <w:r w:rsidR="00C97286" w:rsidRPr="00FE3BBC">
        <w:rPr>
          <w:vertAlign w:val="superscript"/>
        </w:rPr>
        <w:t>о</w:t>
      </w:r>
      <w:r w:rsidR="00C97286" w:rsidRPr="00FE3BBC">
        <w:t xml:space="preserve"> С можна </w:t>
      </w:r>
      <w:r w:rsidR="00C97286" w:rsidRPr="00FE3BBC">
        <w:rPr>
          <w:spacing w:val="2"/>
        </w:rPr>
        <w:t>отримати</w:t>
      </w:r>
      <w:r w:rsidR="00C97286" w:rsidRPr="00FE3BBC">
        <w:t xml:space="preserve"> </w:t>
      </w:r>
      <w:r w:rsidR="00C97286" w:rsidRPr="00FE3BBC">
        <w:rPr>
          <w:spacing w:val="2"/>
        </w:rPr>
        <w:t>термо</w:t>
      </w:r>
      <w:r w:rsidR="00C97286" w:rsidRPr="00FE3BBC">
        <w:t>-</w:t>
      </w:r>
      <w:r w:rsidR="00C97286" w:rsidRPr="00FE3BBC">
        <w:rPr>
          <w:spacing w:val="2"/>
        </w:rPr>
        <w:t>ЕРС</w:t>
      </w:r>
      <w:r w:rsidR="00C97286" w:rsidRPr="00FE3BBC">
        <w:t xml:space="preserve"> до 0,3 В.</w:t>
      </w:r>
    </w:p>
    <w:p w:rsidR="00C97286" w:rsidRPr="00FE3BBC" w:rsidRDefault="00E93EA1" w:rsidP="00C97286">
      <w:pPr>
        <w:pStyle w:val="a7"/>
        <w:ind w:firstLine="540"/>
      </w:pPr>
      <w:r>
        <w:rPr>
          <w:noProof/>
          <w:sz w:val="20"/>
        </w:rPr>
        <w:lastRenderedPageBreak/>
        <w:pict>
          <v:shape id="_x0000_s1030" type="#_x0000_t202" style="position:absolute;left:0;text-align:left;margin-left:0;margin-top:21.5pt;width:198pt;height:188.85pt;z-index:251664384;mso-wrap-distance-left:8.5pt;mso-wrap-distance-top:8.5pt;mso-wrap-distance-right:8.5pt;mso-wrap-distance-bottom:8.5pt" filled="f" stroked="f">
            <v:textbox style="mso-next-textbox:#_x0000_s1030" inset="0,0,0,0">
              <w:txbxContent>
                <w:p w:rsidR="00C97286" w:rsidRDefault="00C97286" w:rsidP="00C97286">
                  <w:pPr>
                    <w:jc w:val="center"/>
                  </w:pPr>
                  <w:r>
                    <w:rPr>
                      <w:noProof/>
                      <w:lang w:eastAsia="uk-UA"/>
                    </w:rPr>
                    <w:drawing>
                      <wp:inline distT="0" distB="0" distL="0" distR="0">
                        <wp:extent cx="2057400" cy="1838325"/>
                        <wp:effectExtent l="1905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75"/>
                                <a:srcRect/>
                                <a:stretch>
                                  <a:fillRect/>
                                </a:stretch>
                              </pic:blipFill>
                              <pic:spPr bwMode="auto">
                                <a:xfrm>
                                  <a:off x="0" y="0"/>
                                  <a:ext cx="2057400" cy="1838325"/>
                                </a:xfrm>
                                <a:prstGeom prst="rect">
                                  <a:avLst/>
                                </a:prstGeom>
                                <a:noFill/>
                                <a:ln w="9525">
                                  <a:noFill/>
                                  <a:miter lim="800000"/>
                                  <a:headEnd/>
                                  <a:tailEnd/>
                                </a:ln>
                              </pic:spPr>
                            </pic:pic>
                          </a:graphicData>
                        </a:graphic>
                      </wp:inline>
                    </w:drawing>
                  </w:r>
                </w:p>
                <w:p w:rsidR="00C97286" w:rsidRDefault="00C97286" w:rsidP="00C97286">
                  <w:pPr>
                    <w:pStyle w:val="a7"/>
                    <w:jc w:val="center"/>
                    <w:rPr>
                      <w:sz w:val="18"/>
                      <w:szCs w:val="18"/>
                    </w:rPr>
                  </w:pPr>
                </w:p>
                <w:p w:rsidR="00C97286" w:rsidRPr="00883E0F" w:rsidRDefault="00C97286" w:rsidP="00C97286">
                  <w:pPr>
                    <w:pStyle w:val="a7"/>
                    <w:jc w:val="center"/>
                    <w:rPr>
                      <w:sz w:val="18"/>
                      <w:szCs w:val="18"/>
                    </w:rPr>
                  </w:pPr>
                  <w:r w:rsidRPr="00883E0F">
                    <w:rPr>
                      <w:sz w:val="18"/>
                      <w:szCs w:val="18"/>
                    </w:rPr>
                    <w:t xml:space="preserve">Рис.8.25. Принцип </w:t>
                  </w:r>
                  <w:r w:rsidRPr="00883E0F">
                    <w:rPr>
                      <w:spacing w:val="2"/>
                      <w:sz w:val="18"/>
                      <w:szCs w:val="18"/>
                    </w:rPr>
                    <w:t>побудови</w:t>
                  </w:r>
                  <w:r w:rsidRPr="00883E0F">
                    <w:rPr>
                      <w:sz w:val="18"/>
                      <w:szCs w:val="18"/>
                    </w:rPr>
                    <w:t xml:space="preserve"> напівпровідникового те</w:t>
                  </w:r>
                  <w:r w:rsidRPr="00883E0F">
                    <w:rPr>
                      <w:spacing w:val="2"/>
                      <w:sz w:val="18"/>
                      <w:szCs w:val="18"/>
                    </w:rPr>
                    <w:t>рмоелемента</w:t>
                  </w:r>
                </w:p>
              </w:txbxContent>
            </v:textbox>
            <w10:wrap type="square"/>
          </v:shape>
        </w:pict>
      </w:r>
      <w:r w:rsidR="00C97286" w:rsidRPr="00FE3BBC">
        <w:t xml:space="preserve">Спочатку </w:t>
      </w:r>
      <w:r w:rsidR="00C97286" w:rsidRPr="00FE3BBC">
        <w:rPr>
          <w:spacing w:val="2"/>
        </w:rPr>
        <w:t>термоелементи</w:t>
      </w:r>
      <w:r w:rsidR="00C97286" w:rsidRPr="00FE3BBC">
        <w:t xml:space="preserve"> використовувалися головним чином у вимірювальних приладах і в різних давачах температури, а надалі </w:t>
      </w:r>
      <w:r w:rsidR="00C97286" w:rsidRPr="00FE3BBC">
        <w:rPr>
          <w:spacing w:val="2"/>
        </w:rPr>
        <w:t>з</w:t>
      </w:r>
      <w:r w:rsidR="00C97286" w:rsidRPr="00FE3BBC">
        <w:t xml:space="preserve"> них стали будувати </w:t>
      </w:r>
      <w:r w:rsidR="00C97286" w:rsidRPr="00FE3BBC">
        <w:rPr>
          <w:spacing w:val="2"/>
        </w:rPr>
        <w:t>термоелектрогенератори</w:t>
      </w:r>
      <w:r w:rsidR="00C97286">
        <w:t xml:space="preserve"> або</w:t>
      </w:r>
      <w:r w:rsidR="00C97286" w:rsidRPr="00FE3BBC">
        <w:t xml:space="preserve"> джерела постійного </w:t>
      </w:r>
      <w:r w:rsidR="00C97286" w:rsidRPr="00FE3BBC">
        <w:rPr>
          <w:spacing w:val="2"/>
        </w:rPr>
        <w:t>струму</w:t>
      </w:r>
      <w:r w:rsidR="00C97286" w:rsidRPr="00FE3BBC">
        <w:t xml:space="preserve">, в яких велика кількість </w:t>
      </w:r>
      <w:r w:rsidR="00C97286" w:rsidRPr="00FE3BBC">
        <w:rPr>
          <w:spacing w:val="2"/>
        </w:rPr>
        <w:t>термоелемент</w:t>
      </w:r>
      <w:r w:rsidR="00C97286">
        <w:rPr>
          <w:spacing w:val="2"/>
        </w:rPr>
        <w:t>ів</w:t>
      </w:r>
      <w:r w:rsidR="00C97286" w:rsidRPr="00FE3BBC">
        <w:t xml:space="preserve"> </w:t>
      </w:r>
      <w:r w:rsidR="00C97286" w:rsidRPr="00FE3BBC">
        <w:rPr>
          <w:spacing w:val="2"/>
        </w:rPr>
        <w:t>сполучена</w:t>
      </w:r>
      <w:r w:rsidR="00C97286" w:rsidRPr="00FE3BBC">
        <w:t xml:space="preserve"> послідовно або змішано (послідовно-паралельно). У створенні таких генераторів особливо велику роль зіграли </w:t>
      </w:r>
      <w:r w:rsidR="00C97286" w:rsidRPr="00FE3BBC">
        <w:rPr>
          <w:spacing w:val="2"/>
        </w:rPr>
        <w:t>роботи</w:t>
      </w:r>
      <w:r w:rsidR="00C97286" w:rsidRPr="00FE3BBC">
        <w:t xml:space="preserve"> фізиків під керівництвом академіка А. Ф. Іоффе. Під час Великої Вітчизняної війни партизанські радіостанції живилися </w:t>
      </w:r>
      <w:r w:rsidR="00C97286" w:rsidRPr="00FE3BBC">
        <w:rPr>
          <w:spacing w:val="2"/>
        </w:rPr>
        <w:t>іноді</w:t>
      </w:r>
      <w:r w:rsidR="00C97286" w:rsidRPr="00FE3BBC">
        <w:t xml:space="preserve"> від </w:t>
      </w:r>
      <w:r w:rsidR="00C97286" w:rsidRPr="00FE3BBC">
        <w:rPr>
          <w:spacing w:val="2"/>
        </w:rPr>
        <w:t>термоелектрогенераторів</w:t>
      </w:r>
      <w:r w:rsidR="00C97286" w:rsidRPr="00FE3BBC">
        <w:t xml:space="preserve">, які надягали на скло гасової лампи. Потужність </w:t>
      </w:r>
      <w:r w:rsidR="00C97286" w:rsidRPr="00FE3BBC">
        <w:rPr>
          <w:spacing w:val="2"/>
        </w:rPr>
        <w:t>термоелектрогенераторів</w:t>
      </w:r>
      <w:r w:rsidR="00C97286" w:rsidRPr="00FE3BBC">
        <w:t xml:space="preserve"> може бути від одиниць до сотень ват і навіть більш, а </w:t>
      </w:r>
      <w:r w:rsidR="00C97286" w:rsidRPr="00FE3BBC">
        <w:rPr>
          <w:spacing w:val="2"/>
        </w:rPr>
        <w:t>ККД</w:t>
      </w:r>
      <w:r w:rsidR="00C97286" w:rsidRPr="00FE3BBC">
        <w:t xml:space="preserve"> - до десятків </w:t>
      </w:r>
      <w:r w:rsidR="00C97286">
        <w:rPr>
          <w:spacing w:val="2"/>
        </w:rPr>
        <w:t>відсотків</w:t>
      </w:r>
      <w:r w:rsidR="00C97286" w:rsidRPr="00FE3BBC">
        <w:t>.</w:t>
      </w:r>
    </w:p>
    <w:p w:rsidR="00C97286" w:rsidRDefault="00C97286" w:rsidP="00C97286">
      <w:pPr>
        <w:pStyle w:val="a7"/>
        <w:ind w:firstLine="540"/>
      </w:pPr>
      <w:r w:rsidRPr="00FE3BBC">
        <w:t xml:space="preserve">У 1834 р. французький фізик Ж. Ш. А. </w:t>
      </w:r>
      <w:r w:rsidRPr="00FE3BBC">
        <w:rPr>
          <w:spacing w:val="2"/>
        </w:rPr>
        <w:t>Пельтьє</w:t>
      </w:r>
      <w:r w:rsidRPr="00FE3BBC">
        <w:t xml:space="preserve"> відкрив ефект, який </w:t>
      </w:r>
      <w:r w:rsidRPr="00FE3BBC">
        <w:rPr>
          <w:spacing w:val="2"/>
        </w:rPr>
        <w:t>назвали</w:t>
      </w:r>
      <w:r w:rsidRPr="00FE3BBC">
        <w:t xml:space="preserve"> його ім'ям і </w:t>
      </w:r>
      <w:r w:rsidRPr="00FE3BBC">
        <w:rPr>
          <w:spacing w:val="2"/>
        </w:rPr>
        <w:t>зворотний</w:t>
      </w:r>
      <w:r w:rsidRPr="00FE3BBC">
        <w:t xml:space="preserve"> ефекту Зеєбека. Ефект Пельтьє полягає в тому, що </w:t>
      </w:r>
      <w:r w:rsidRPr="00FE3BBC">
        <w:rPr>
          <w:spacing w:val="2"/>
        </w:rPr>
        <w:t>при</w:t>
      </w:r>
      <w:r w:rsidRPr="00FE3BBC">
        <w:t xml:space="preserve"> протіканні </w:t>
      </w:r>
      <w:r w:rsidRPr="00FE3BBC">
        <w:rPr>
          <w:spacing w:val="2"/>
        </w:rPr>
        <w:t>струму</w:t>
      </w:r>
      <w:r w:rsidRPr="00FE3BBC">
        <w:t xml:space="preserve"> через контакт двох різнорідних металів або напівпровідників цей контакт нагрівається або охолоджується в залежності від </w:t>
      </w:r>
      <w:r w:rsidRPr="00FE3BBC">
        <w:rPr>
          <w:spacing w:val="2"/>
        </w:rPr>
        <w:t>напряму</w:t>
      </w:r>
      <w:r w:rsidRPr="00FE3BBC">
        <w:t xml:space="preserve"> </w:t>
      </w:r>
      <w:r w:rsidRPr="00FE3BBC">
        <w:rPr>
          <w:spacing w:val="2"/>
        </w:rPr>
        <w:t>струму</w:t>
      </w:r>
      <w:r w:rsidRPr="00FE3BBC">
        <w:t xml:space="preserve">. На цьому ефекті заснований принцип дії термоелектричних холодильників, що застосовуються в науці і техніці. Такі холодильники є батареєю послідовно </w:t>
      </w:r>
      <w:r w:rsidRPr="00FE3BBC">
        <w:rPr>
          <w:spacing w:val="2"/>
        </w:rPr>
        <w:t>сполучених</w:t>
      </w:r>
      <w:r w:rsidRPr="00FE3BBC">
        <w:t xml:space="preserve"> </w:t>
      </w:r>
      <w:r w:rsidRPr="00FE3BBC">
        <w:rPr>
          <w:spacing w:val="2"/>
        </w:rPr>
        <w:t>термоелементів</w:t>
      </w:r>
      <w:r w:rsidRPr="00FE3BBC">
        <w:t xml:space="preserve">. Вони не можуть конкурувати із </w:t>
      </w:r>
      <w:r w:rsidRPr="00FE3BBC">
        <w:rPr>
          <w:spacing w:val="2"/>
        </w:rPr>
        <w:t>звичайними</w:t>
      </w:r>
      <w:r w:rsidRPr="00FE3BBC">
        <w:t xml:space="preserve"> холодильниками великого </w:t>
      </w:r>
      <w:r w:rsidRPr="00FE3BBC">
        <w:rPr>
          <w:spacing w:val="2"/>
        </w:rPr>
        <w:t>об'єму</w:t>
      </w:r>
      <w:r w:rsidRPr="00FE3BBC">
        <w:t xml:space="preserve">, але зате особливо зручні для </w:t>
      </w:r>
      <w:r w:rsidRPr="00FE3BBC">
        <w:rPr>
          <w:spacing w:val="2"/>
        </w:rPr>
        <w:t>побудови</w:t>
      </w:r>
      <w:r w:rsidRPr="00FE3BBC">
        <w:t xml:space="preserve"> приладів малого розміру.</w:t>
      </w:r>
    </w:p>
    <w:p w:rsidR="00C97286" w:rsidRDefault="00C97286" w:rsidP="00C97286">
      <w:pPr>
        <w:pStyle w:val="a7"/>
        <w:ind w:firstLine="540"/>
      </w:pPr>
    </w:p>
    <w:p w:rsidR="00C97286" w:rsidRPr="00FE3BBC" w:rsidRDefault="00C97286" w:rsidP="00C97286">
      <w:pPr>
        <w:pStyle w:val="1"/>
        <w:jc w:val="center"/>
        <w:rPr>
          <w:sz w:val="28"/>
          <w:szCs w:val="28"/>
          <w:lang w:val="uk-UA"/>
        </w:rPr>
      </w:pPr>
      <w:r>
        <w:rPr>
          <w:sz w:val="28"/>
          <w:szCs w:val="28"/>
          <w:lang w:val="uk-UA"/>
        </w:rPr>
        <w:t>ОПТОЕЛЕКТРОНІ</w:t>
      </w:r>
      <w:r w:rsidRPr="00FE3BBC">
        <w:rPr>
          <w:sz w:val="28"/>
          <w:szCs w:val="28"/>
          <w:lang w:val="uk-UA"/>
        </w:rPr>
        <w:t>КА</w:t>
      </w:r>
    </w:p>
    <w:p w:rsidR="00C97286" w:rsidRPr="00FE3BBC" w:rsidRDefault="00C97286" w:rsidP="00C97286">
      <w:pPr>
        <w:pStyle w:val="1"/>
        <w:ind w:firstLine="540"/>
        <w:rPr>
          <w:sz w:val="28"/>
          <w:szCs w:val="28"/>
          <w:lang w:val="uk-UA"/>
        </w:rPr>
      </w:pPr>
      <w:r w:rsidRPr="00FE3BBC">
        <w:rPr>
          <w:sz w:val="28"/>
          <w:szCs w:val="28"/>
          <w:lang w:val="uk-UA"/>
        </w:rPr>
        <w:t xml:space="preserve">9.1. </w:t>
      </w:r>
      <w:r w:rsidRPr="00FE3BBC">
        <w:rPr>
          <w:spacing w:val="2"/>
          <w:sz w:val="28"/>
          <w:szCs w:val="28"/>
          <w:lang w:val="uk-UA"/>
        </w:rPr>
        <w:t>ЗАГАЛЬНІ</w:t>
      </w:r>
      <w:r w:rsidRPr="00FE3BBC">
        <w:rPr>
          <w:sz w:val="28"/>
          <w:szCs w:val="28"/>
          <w:lang w:val="uk-UA"/>
        </w:rPr>
        <w:t xml:space="preserve"> ВІДОМОСТІ</w:t>
      </w:r>
    </w:p>
    <w:p w:rsidR="00C97286" w:rsidRPr="00FE3BBC" w:rsidRDefault="00C97286" w:rsidP="00C97286">
      <w:pPr>
        <w:pStyle w:val="a7"/>
        <w:ind w:firstLine="540"/>
      </w:pPr>
      <w:r w:rsidRPr="00FE3BBC">
        <w:rPr>
          <w:spacing w:val="2"/>
        </w:rPr>
        <w:t>Робота</w:t>
      </w:r>
      <w:r w:rsidRPr="00FE3BBC">
        <w:t xml:space="preserve"> різних напівпровідникових приймачів випромінювання (</w:t>
      </w:r>
      <w:r w:rsidRPr="00FE3BBC">
        <w:rPr>
          <w:spacing w:val="2"/>
        </w:rPr>
        <w:t>фоторезистори</w:t>
      </w:r>
      <w:r w:rsidRPr="00FE3BBC">
        <w:t xml:space="preserve">, </w:t>
      </w:r>
      <w:r w:rsidRPr="00FE3BBC">
        <w:rPr>
          <w:spacing w:val="2"/>
        </w:rPr>
        <w:t>фотодіоди</w:t>
      </w:r>
      <w:r w:rsidRPr="00FE3BBC">
        <w:t xml:space="preserve">, </w:t>
      </w:r>
      <w:r w:rsidRPr="00FE3BBC">
        <w:rPr>
          <w:spacing w:val="2"/>
        </w:rPr>
        <w:t>фототранзистори</w:t>
      </w:r>
      <w:r w:rsidRPr="00FE3BBC">
        <w:t xml:space="preserve">, </w:t>
      </w:r>
      <w:r w:rsidRPr="00FE3BBC">
        <w:rPr>
          <w:spacing w:val="2"/>
        </w:rPr>
        <w:t>фототиристори</w:t>
      </w:r>
      <w:r w:rsidRPr="00FE3BBC">
        <w:t xml:space="preserve">) заснована на використанні внутрішнього </w:t>
      </w:r>
      <w:r w:rsidRPr="00FE3BBC">
        <w:rPr>
          <w:spacing w:val="2"/>
        </w:rPr>
        <w:t>фотоефекту</w:t>
      </w:r>
      <w:r w:rsidRPr="00FE3BBC">
        <w:t xml:space="preserve">, який полягає в тому, що під дією випромінювання в напівпровідниках </w:t>
      </w:r>
      <w:r w:rsidRPr="00FE3BBC">
        <w:rPr>
          <w:spacing w:val="2"/>
        </w:rPr>
        <w:t>відбувається</w:t>
      </w:r>
      <w:r w:rsidRPr="00FE3BBC">
        <w:t xml:space="preserve"> генерація пар носіїв заряду електронів і дірок. Ці додаткові носії збільшують електричну провідність. Така додаткова провідність, </w:t>
      </w:r>
      <w:r w:rsidRPr="00FE3BBC">
        <w:rPr>
          <w:spacing w:val="2"/>
        </w:rPr>
        <w:t>зумовлена</w:t>
      </w:r>
      <w:r w:rsidRPr="00FE3BBC">
        <w:t xml:space="preserve"> дією фотонів, </w:t>
      </w:r>
      <w:r w:rsidRPr="00FE3BBC">
        <w:rPr>
          <w:spacing w:val="2"/>
        </w:rPr>
        <w:t>отримала</w:t>
      </w:r>
      <w:r w:rsidRPr="00FE3BBC">
        <w:t xml:space="preserve"> назву </w:t>
      </w:r>
      <w:r w:rsidRPr="00FE3BBC">
        <w:rPr>
          <w:spacing w:val="2"/>
        </w:rPr>
        <w:t>фотопровідності</w:t>
      </w:r>
      <w:r w:rsidRPr="00FE3BBC">
        <w:t xml:space="preserve">. </w:t>
      </w:r>
      <w:r w:rsidRPr="00FE3BBC">
        <w:rPr>
          <w:spacing w:val="2"/>
        </w:rPr>
        <w:t>У</w:t>
      </w:r>
      <w:r w:rsidRPr="00FE3BBC">
        <w:t xml:space="preserve"> металах явище </w:t>
      </w:r>
      <w:r w:rsidRPr="00FE3BBC">
        <w:rPr>
          <w:spacing w:val="2"/>
        </w:rPr>
        <w:t>фотопровідності</w:t>
      </w:r>
      <w:r w:rsidRPr="00FE3BBC">
        <w:t xml:space="preserve"> практично відсутнє, оскільки </w:t>
      </w:r>
      <w:r w:rsidRPr="00FE3BBC">
        <w:rPr>
          <w:spacing w:val="2"/>
        </w:rPr>
        <w:t>у</w:t>
      </w:r>
      <w:r w:rsidRPr="00FE3BBC">
        <w:t xml:space="preserve"> них концентрація електронів провідності дуже велика (приблизно 10</w:t>
      </w:r>
      <w:r w:rsidRPr="00FE3BBC">
        <w:rPr>
          <w:vertAlign w:val="superscript"/>
        </w:rPr>
        <w:t>22</w:t>
      </w:r>
      <w:r w:rsidRPr="00FE3BBC">
        <w:t xml:space="preserve"> </w:t>
      </w:r>
      <w:r w:rsidRPr="00FE3BBC">
        <w:rPr>
          <w:spacing w:val="2"/>
        </w:rPr>
        <w:t>см</w:t>
      </w:r>
      <w:r w:rsidRPr="00FE3BBC">
        <w:rPr>
          <w:vertAlign w:val="superscript"/>
        </w:rPr>
        <w:t>-3</w:t>
      </w:r>
      <w:r w:rsidRPr="00FE3BBC">
        <w:t xml:space="preserve">) і не може помітно збільшитися під дією випромінювання. У деяких приладах за </w:t>
      </w:r>
      <w:r w:rsidRPr="00FE3BBC">
        <w:rPr>
          <w:spacing w:val="2"/>
        </w:rPr>
        <w:t>рахунок</w:t>
      </w:r>
      <w:r w:rsidRPr="00FE3BBC">
        <w:t xml:space="preserve"> фотогенерації електронів і дірок виникає ЕР</w:t>
      </w:r>
      <w:r w:rsidRPr="00FE3BBC">
        <w:rPr>
          <w:spacing w:val="2"/>
        </w:rPr>
        <w:t>С</w:t>
      </w:r>
      <w:r w:rsidRPr="00FE3BBC">
        <w:t xml:space="preserve">, яку прийнято </w:t>
      </w:r>
      <w:r w:rsidRPr="00FE3BBC">
        <w:rPr>
          <w:spacing w:val="2"/>
        </w:rPr>
        <w:t>називати</w:t>
      </w:r>
      <w:r w:rsidRPr="00FE3BBC">
        <w:t xml:space="preserve"> фото-</w:t>
      </w:r>
      <w:r w:rsidRPr="00233619">
        <w:rPr>
          <w:i/>
        </w:rPr>
        <w:t>ЕР</w:t>
      </w:r>
      <w:r w:rsidRPr="00233619">
        <w:rPr>
          <w:i/>
          <w:spacing w:val="2"/>
        </w:rPr>
        <w:t>С</w:t>
      </w:r>
      <w:r w:rsidRPr="00FE3BBC">
        <w:t xml:space="preserve">, я тоді ці прилади працюють як джерело </w:t>
      </w:r>
      <w:r w:rsidRPr="00FE3BBC">
        <w:rPr>
          <w:spacing w:val="2"/>
        </w:rPr>
        <w:t>струму</w:t>
      </w:r>
      <w:r w:rsidRPr="00FE3BBC">
        <w:t xml:space="preserve">. А внаслідок рекомбінації електронів і дірок в напівпровідниках утворюються фотони, і </w:t>
      </w:r>
      <w:r w:rsidRPr="00FE3BBC">
        <w:rPr>
          <w:spacing w:val="2"/>
        </w:rPr>
        <w:t>при</w:t>
      </w:r>
      <w:r w:rsidRPr="00FE3BBC">
        <w:t xml:space="preserve"> деяких умовах напівпровідникові прилади можуть працювати як джерела випромінювання.</w:t>
      </w:r>
    </w:p>
    <w:p w:rsidR="00C97286" w:rsidRPr="00FE3BBC" w:rsidRDefault="00C97286" w:rsidP="00C97286">
      <w:pPr>
        <w:pStyle w:val="a7"/>
      </w:pPr>
      <w:r w:rsidRPr="00FE3BBC">
        <w:t xml:space="preserve">У </w:t>
      </w:r>
      <w:r w:rsidRPr="00FE3BBC">
        <w:rPr>
          <w:spacing w:val="2"/>
        </w:rPr>
        <w:t>наступних</w:t>
      </w:r>
      <w:r w:rsidRPr="00FE3BBC">
        <w:t xml:space="preserve"> параграфах </w:t>
      </w:r>
      <w:r w:rsidRPr="00FE3BBC">
        <w:rPr>
          <w:spacing w:val="2"/>
        </w:rPr>
        <w:t>розглядаються</w:t>
      </w:r>
      <w:r w:rsidRPr="00FE3BBC">
        <w:t xml:space="preserve"> напівпровідникові прилади, що найбільш широко застосовуються, і які працюють як приймачі або джерела випромінювання, а також прилади, що є поєднанням джерел і приймачів випромінювання і що </w:t>
      </w:r>
      <w:r w:rsidRPr="00FE3BBC">
        <w:rPr>
          <w:spacing w:val="2"/>
        </w:rPr>
        <w:t>отримали</w:t>
      </w:r>
      <w:r w:rsidRPr="00FE3BBC">
        <w:t xml:space="preserve"> назву </w:t>
      </w:r>
      <w:r w:rsidRPr="00FE3BBC">
        <w:rPr>
          <w:spacing w:val="2"/>
        </w:rPr>
        <w:t>оптронов</w:t>
      </w:r>
      <w:r w:rsidRPr="00FE3BBC">
        <w:t xml:space="preserve">. Багато які </w:t>
      </w:r>
      <w:r w:rsidRPr="00FE3BBC">
        <w:rPr>
          <w:spacing w:val="2"/>
        </w:rPr>
        <w:t>з</w:t>
      </w:r>
      <w:r w:rsidRPr="00FE3BBC">
        <w:t xml:space="preserve"> описаних в цьому </w:t>
      </w:r>
      <w:r w:rsidRPr="00FE3BBC">
        <w:rPr>
          <w:spacing w:val="2"/>
        </w:rPr>
        <w:t>розділі</w:t>
      </w:r>
      <w:r w:rsidRPr="00FE3BBC">
        <w:t xml:space="preserve"> приладів виготовляються не тільки у вигляді дискретних елементів для </w:t>
      </w:r>
      <w:r w:rsidRPr="00FE3BBC">
        <w:rPr>
          <w:spacing w:val="2"/>
        </w:rPr>
        <w:t>РЕА</w:t>
      </w:r>
      <w:r w:rsidRPr="00FE3BBC">
        <w:t>, але вже входять і до складу інтегральних мікросхем.</w:t>
      </w:r>
    </w:p>
    <w:p w:rsidR="00C97286" w:rsidRPr="00FE3BBC" w:rsidRDefault="00C97286" w:rsidP="00C97286">
      <w:pPr>
        <w:pStyle w:val="1"/>
        <w:ind w:firstLine="540"/>
        <w:rPr>
          <w:sz w:val="28"/>
          <w:szCs w:val="28"/>
          <w:lang w:val="uk-UA"/>
        </w:rPr>
      </w:pPr>
      <w:r w:rsidRPr="00FE3BBC">
        <w:rPr>
          <w:sz w:val="28"/>
          <w:szCs w:val="28"/>
          <w:lang w:val="uk-UA"/>
        </w:rPr>
        <w:t>9.2. ФОТОРЕЗИСТОРИ</w:t>
      </w:r>
    </w:p>
    <w:p w:rsidR="00C97286" w:rsidRPr="00FE3BBC" w:rsidRDefault="00C97286" w:rsidP="00C97286">
      <w:pPr>
        <w:pStyle w:val="a7"/>
      </w:pPr>
      <w:r w:rsidRPr="00FE3BBC">
        <w:rPr>
          <w:spacing w:val="2"/>
        </w:rPr>
        <w:t>Фоторезистор</w:t>
      </w:r>
      <w:r w:rsidRPr="00FE3BBC">
        <w:t xml:space="preserve"> – це напівпровідниковий резистор, опір якого змінюється під дією випромінювання. Принцип </w:t>
      </w:r>
      <w:r w:rsidRPr="00FE3BBC">
        <w:rPr>
          <w:spacing w:val="2"/>
        </w:rPr>
        <w:t>побудови</w:t>
      </w:r>
      <w:r w:rsidRPr="00FE3BBC">
        <w:t xml:space="preserve"> </w:t>
      </w:r>
      <w:r w:rsidRPr="00FE3BBC">
        <w:rPr>
          <w:spacing w:val="2"/>
        </w:rPr>
        <w:t>фоторезистора</w:t>
      </w:r>
      <w:r w:rsidRPr="00FE3BBC">
        <w:t xml:space="preserve"> пояснюється на рис.9.1,.а). На діелектричну пластину 1 </w:t>
      </w:r>
      <w:r w:rsidRPr="00FE3BBC">
        <w:rPr>
          <w:spacing w:val="2"/>
        </w:rPr>
        <w:t>нанесений</w:t>
      </w:r>
      <w:r w:rsidRPr="00FE3BBC">
        <w:t xml:space="preserve"> тонкий шар напівпровідника 2 з контактами 3 по краях. Схема </w:t>
      </w:r>
      <w:r w:rsidRPr="00FE3BBC">
        <w:rPr>
          <w:spacing w:val="2"/>
        </w:rPr>
        <w:t>ввімкнення</w:t>
      </w:r>
      <w:r w:rsidRPr="00FE3BBC">
        <w:t xml:space="preserve"> </w:t>
      </w:r>
      <w:r w:rsidRPr="00FE3BBC">
        <w:rPr>
          <w:spacing w:val="2"/>
        </w:rPr>
        <w:t>фоторезистора</w:t>
      </w:r>
      <w:r w:rsidRPr="00FE3BBC">
        <w:t xml:space="preserve"> наве</w:t>
      </w:r>
      <w:r w:rsidRPr="00FE3BBC">
        <w:rPr>
          <w:spacing w:val="2"/>
        </w:rPr>
        <w:t>дена</w:t>
      </w:r>
      <w:r w:rsidRPr="00FE3BBC">
        <w:t xml:space="preserve"> на рис.9.1.б). Полярность джерела </w:t>
      </w:r>
      <w:r w:rsidRPr="00FE3BBC">
        <w:rPr>
          <w:spacing w:val="2"/>
        </w:rPr>
        <w:t>живлення</w:t>
      </w:r>
      <w:r w:rsidRPr="00FE3BBC">
        <w:t xml:space="preserve"> не відіграє ролі.</w:t>
      </w:r>
    </w:p>
    <w:p w:rsidR="00C97286" w:rsidRPr="00FE3BBC" w:rsidRDefault="00C97286" w:rsidP="00C97286">
      <w:pPr>
        <w:pStyle w:val="a7"/>
        <w:ind w:firstLine="540"/>
      </w:pPr>
      <w:r w:rsidRPr="00FE3BBC">
        <w:rPr>
          <w:spacing w:val="2"/>
        </w:rPr>
        <w:lastRenderedPageBreak/>
        <w:t>Якщо</w:t>
      </w:r>
      <w:r w:rsidRPr="00FE3BBC">
        <w:t xml:space="preserve"> опромінення </w:t>
      </w:r>
      <w:r w:rsidRPr="00FE3BBC">
        <w:rPr>
          <w:spacing w:val="2"/>
        </w:rPr>
        <w:t>немає</w:t>
      </w:r>
      <w:r w:rsidRPr="00FE3BBC">
        <w:t xml:space="preserve">, то </w:t>
      </w:r>
      <w:r w:rsidRPr="00FE3BBC">
        <w:rPr>
          <w:spacing w:val="2"/>
        </w:rPr>
        <w:t>фоторезистор</w:t>
      </w:r>
      <w:r w:rsidRPr="00FE3BBC">
        <w:t xml:space="preserve"> має деякий великий опір R</w:t>
      </w:r>
      <w:r w:rsidRPr="00FE3BBC">
        <w:rPr>
          <w:vertAlign w:val="subscript"/>
        </w:rPr>
        <w:t>т</w:t>
      </w:r>
      <w:r w:rsidRPr="00FE3BBC">
        <w:t xml:space="preserve">, який називають </w:t>
      </w:r>
      <w:r w:rsidRPr="00FE3BBC">
        <w:rPr>
          <w:spacing w:val="2"/>
        </w:rPr>
        <w:t>темновим</w:t>
      </w:r>
      <w:r w:rsidRPr="00FE3BBC">
        <w:t xml:space="preserve">. Він є </w:t>
      </w:r>
      <w:r w:rsidRPr="00FE3BBC">
        <w:rPr>
          <w:spacing w:val="2"/>
        </w:rPr>
        <w:t>одним</w:t>
      </w:r>
      <w:r w:rsidRPr="00FE3BBC">
        <w:t xml:space="preserve"> </w:t>
      </w:r>
      <w:r w:rsidRPr="00FE3BBC">
        <w:rPr>
          <w:spacing w:val="2"/>
        </w:rPr>
        <w:t>з</w:t>
      </w:r>
      <w:r w:rsidRPr="00FE3BBC">
        <w:t xml:space="preserve"> параметрів </w:t>
      </w:r>
      <w:r w:rsidRPr="00FE3BBC">
        <w:rPr>
          <w:spacing w:val="2"/>
        </w:rPr>
        <w:t>фоторезистора</w:t>
      </w:r>
      <w:r w:rsidRPr="00FE3BBC">
        <w:t xml:space="preserve"> і становить (10</w:t>
      </w:r>
      <w:r w:rsidRPr="00FE3BBC">
        <w:rPr>
          <w:vertAlign w:val="superscript"/>
        </w:rPr>
        <w:t>4</w:t>
      </w:r>
      <w:r w:rsidRPr="00FE3BBC">
        <w:t xml:space="preserve"> ÷ 10</w:t>
      </w:r>
      <w:r w:rsidRPr="00FE3BBC">
        <w:rPr>
          <w:vertAlign w:val="superscript"/>
        </w:rPr>
        <w:t>7</w:t>
      </w:r>
      <w:r w:rsidRPr="00FE3BBC">
        <w:t xml:space="preserve">) Ом. Відповідний </w:t>
      </w:r>
      <w:r w:rsidRPr="00FE3BBC">
        <w:rPr>
          <w:spacing w:val="2"/>
        </w:rPr>
        <w:t>струм</w:t>
      </w:r>
      <w:r w:rsidRPr="00FE3BBC">
        <w:t xml:space="preserve"> через </w:t>
      </w:r>
      <w:r w:rsidRPr="00FE3BBC">
        <w:rPr>
          <w:spacing w:val="2"/>
        </w:rPr>
        <w:t>фоторезистор</w:t>
      </w:r>
      <w:r w:rsidRPr="00FE3BBC">
        <w:t xml:space="preserve"> </w:t>
      </w:r>
      <w:r w:rsidRPr="00FE3BBC">
        <w:rPr>
          <w:spacing w:val="2"/>
        </w:rPr>
        <w:t>називають</w:t>
      </w:r>
      <w:r w:rsidRPr="00FE3BBC">
        <w:t xml:space="preserve"> </w:t>
      </w:r>
      <w:r w:rsidRPr="00FE3BBC">
        <w:rPr>
          <w:spacing w:val="2"/>
        </w:rPr>
        <w:t>темновим</w:t>
      </w:r>
      <w:r w:rsidRPr="00FE3BBC">
        <w:t xml:space="preserve"> </w:t>
      </w:r>
      <w:r w:rsidRPr="00FE3BBC">
        <w:rPr>
          <w:spacing w:val="2"/>
        </w:rPr>
        <w:t>струмом</w:t>
      </w:r>
      <w:r w:rsidRPr="00FE3BBC">
        <w:t xml:space="preserve">. </w:t>
      </w:r>
      <w:r w:rsidRPr="00FE3BBC">
        <w:rPr>
          <w:spacing w:val="2"/>
        </w:rPr>
        <w:t>При</w:t>
      </w:r>
      <w:r w:rsidRPr="00FE3BBC">
        <w:t xml:space="preserve"> дії випромінювання з достатньою енергією фотонів на </w:t>
      </w:r>
      <w:r w:rsidRPr="00FE3BBC">
        <w:rPr>
          <w:spacing w:val="2"/>
        </w:rPr>
        <w:t>фоторезистор</w:t>
      </w:r>
      <w:r w:rsidRPr="00FE3BBC">
        <w:t xml:space="preserve"> в ньому </w:t>
      </w:r>
      <w:r w:rsidRPr="00FE3BBC">
        <w:rPr>
          <w:spacing w:val="2"/>
        </w:rPr>
        <w:t>відбувається</w:t>
      </w:r>
      <w:r w:rsidRPr="00FE3BBC">
        <w:t xml:space="preserve"> генерація пар рухливи</w:t>
      </w:r>
      <w:r w:rsidRPr="00FE3BBC">
        <w:rPr>
          <w:spacing w:val="2"/>
        </w:rPr>
        <w:t>х</w:t>
      </w:r>
      <w:r w:rsidRPr="00FE3BBC">
        <w:t xml:space="preserve"> носіїв заряду (електронів і дірок) і його опір з</w:t>
      </w:r>
      <w:r w:rsidRPr="00FE3BBC">
        <w:rPr>
          <w:spacing w:val="2"/>
        </w:rPr>
        <w:t>меншується</w:t>
      </w:r>
      <w:r w:rsidRPr="00FE3BBC">
        <w:t>.</w:t>
      </w:r>
    </w:p>
    <w:p w:rsidR="00C97286" w:rsidRPr="00FE3BBC" w:rsidRDefault="00C97286" w:rsidP="00C97286">
      <w:pPr>
        <w:pStyle w:val="a7"/>
        <w:ind w:firstLine="540"/>
      </w:pPr>
      <w:r w:rsidRPr="00FE3BBC">
        <w:t xml:space="preserve">Для </w:t>
      </w:r>
      <w:r w:rsidRPr="00FE3BBC">
        <w:rPr>
          <w:spacing w:val="2"/>
        </w:rPr>
        <w:t>фоторезисторов</w:t>
      </w:r>
      <w:r w:rsidRPr="00FE3BBC">
        <w:t xml:space="preserve"> застосовують різні напівпровідники, що мають необхідні властивості. Так, наприклад, </w:t>
      </w:r>
      <w:r w:rsidRPr="00FE3BBC">
        <w:rPr>
          <w:spacing w:val="2"/>
        </w:rPr>
        <w:t>сірчистий</w:t>
      </w:r>
      <w:r w:rsidRPr="00FE3BBC">
        <w:t xml:space="preserve"> свинець найбільш чутливий до інфрачервоних, а </w:t>
      </w:r>
      <w:r w:rsidRPr="00FE3BBC">
        <w:rPr>
          <w:spacing w:val="2"/>
        </w:rPr>
        <w:t>сірчистий</w:t>
      </w:r>
      <w:r w:rsidRPr="00FE3BBC">
        <w:t xml:space="preserve"> кадмій - до видимих променів. </w:t>
      </w:r>
      <w:r w:rsidRPr="00FE3BBC">
        <w:rPr>
          <w:spacing w:val="2"/>
        </w:rPr>
        <w:t>Фоторезистори</w:t>
      </w:r>
      <w:r w:rsidRPr="00FE3BBC">
        <w:t xml:space="preserve"> характеризуються питомою чутливістю, тобто інтегральною чутливістю, віднесеною до 1 В </w:t>
      </w:r>
      <w:r w:rsidRPr="00FE3BBC">
        <w:rPr>
          <w:spacing w:val="2"/>
        </w:rPr>
        <w:t>прикладеної</w:t>
      </w:r>
      <w:r w:rsidRPr="00FE3BBC">
        <w:t xml:space="preserve"> </w:t>
      </w:r>
      <w:r w:rsidRPr="00FE3BBC">
        <w:rPr>
          <w:spacing w:val="2"/>
        </w:rPr>
        <w:t>напруги</w:t>
      </w:r>
      <w:r w:rsidRPr="00FE3BBC">
        <w:t xml:space="preserve">:  </w:t>
      </w:r>
    </w:p>
    <w:p w:rsidR="00C97286" w:rsidRPr="00FE3BBC" w:rsidRDefault="00C97286" w:rsidP="00C97286">
      <w:pPr>
        <w:pStyle w:val="a7"/>
        <w:ind w:firstLine="3420"/>
      </w:pPr>
      <w:r w:rsidRPr="00FE3BBC">
        <w:rPr>
          <w:i/>
          <w:iCs/>
        </w:rPr>
        <w:t>S</w:t>
      </w:r>
      <w:r w:rsidRPr="00FE3BBC">
        <w:rPr>
          <w:i/>
          <w:iCs/>
          <w:vertAlign w:val="subscript"/>
        </w:rPr>
        <w:t>пит</w:t>
      </w:r>
      <w:r w:rsidRPr="00FE3BBC">
        <w:t xml:space="preserve"> = </w:t>
      </w:r>
      <w:r w:rsidRPr="00FE3BBC">
        <w:rPr>
          <w:i/>
          <w:iCs/>
        </w:rPr>
        <w:t>І</w:t>
      </w:r>
      <w:r w:rsidRPr="00FE3BBC">
        <w:rPr>
          <w:i/>
          <w:iCs/>
          <w:vertAlign w:val="subscript"/>
        </w:rPr>
        <w:t xml:space="preserve">ф  </w:t>
      </w:r>
      <w:r w:rsidRPr="00FE3BBC">
        <w:t>/ (</w:t>
      </w:r>
      <w:r w:rsidRPr="00FE3BBC">
        <w:rPr>
          <w:i/>
          <w:iCs/>
        </w:rPr>
        <w:t>ФU</w:t>
      </w:r>
      <w:r w:rsidRPr="00FE3BBC">
        <w:t>),</w:t>
      </w:r>
      <w:r w:rsidRPr="00FE3BBC">
        <w:tab/>
      </w:r>
      <w:r>
        <w:t xml:space="preserve">                                                       </w:t>
      </w:r>
      <w:r w:rsidRPr="00FE3BBC">
        <w:t>(9.1)</w:t>
      </w:r>
    </w:p>
    <w:p w:rsidR="00C97286" w:rsidRPr="00FE3BBC" w:rsidRDefault="00C97286" w:rsidP="00C97286">
      <w:pPr>
        <w:pStyle w:val="a7"/>
      </w:pPr>
      <w:r w:rsidRPr="00FE3BBC">
        <w:t xml:space="preserve">де </w:t>
      </w:r>
      <w:r w:rsidRPr="00FE3BBC">
        <w:rPr>
          <w:i/>
          <w:iCs/>
        </w:rPr>
        <w:t>Ф</w:t>
      </w:r>
      <w:r w:rsidRPr="00FE3BBC">
        <w:t xml:space="preserve"> -  світловий потік.</w:t>
      </w:r>
    </w:p>
    <w:p w:rsidR="00C97286" w:rsidRPr="00FE3BBC" w:rsidRDefault="00E93EA1" w:rsidP="00C97286">
      <w:pPr>
        <w:pStyle w:val="a7"/>
        <w:ind w:firstLine="540"/>
      </w:pPr>
      <w:r>
        <w:rPr>
          <w:noProof/>
          <w:sz w:val="20"/>
        </w:rPr>
        <w:pict>
          <v:shape id="_x0000_s1031" type="#_x0000_t202" style="position:absolute;left:0;text-align:left;margin-left:9pt;margin-top:44.3pt;width:162pt;height:153pt;z-index:251665408;mso-wrap-distance-left:8.5pt;mso-wrap-distance-top:8.5pt;mso-wrap-distance-right:8.5pt;mso-wrap-distance-bottom:8.5pt" filled="f" stroked="f">
            <v:textbox style="mso-next-textbox:#_x0000_s1031" inset="0,0,0,0">
              <w:txbxContent>
                <w:p w:rsidR="00C97286" w:rsidRDefault="00C97286" w:rsidP="00C97286">
                  <w:pPr>
                    <w:jc w:val="center"/>
                  </w:pPr>
                  <w:r>
                    <w:rPr>
                      <w:noProof/>
                      <w:lang w:eastAsia="uk-UA"/>
                    </w:rPr>
                    <w:drawing>
                      <wp:inline distT="0" distB="0" distL="0" distR="0">
                        <wp:extent cx="1571625" cy="1571625"/>
                        <wp:effectExtent l="19050" t="0" r="9525"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76"/>
                                <a:srcRect b="-8238"/>
                                <a:stretch>
                                  <a:fillRect/>
                                </a:stretch>
                              </pic:blipFill>
                              <pic:spPr bwMode="auto">
                                <a:xfrm>
                                  <a:off x="0" y="0"/>
                                  <a:ext cx="1571625" cy="1571625"/>
                                </a:xfrm>
                                <a:prstGeom prst="rect">
                                  <a:avLst/>
                                </a:prstGeom>
                                <a:noFill/>
                                <a:ln w="9525">
                                  <a:noFill/>
                                  <a:miter lim="800000"/>
                                  <a:headEnd/>
                                  <a:tailEnd/>
                                </a:ln>
                              </pic:spPr>
                            </pic:pic>
                          </a:graphicData>
                        </a:graphic>
                      </wp:inline>
                    </w:drawing>
                  </w:r>
                </w:p>
                <w:p w:rsidR="00C97286" w:rsidRDefault="00C97286" w:rsidP="00C97286">
                  <w:pPr>
                    <w:pStyle w:val="a7"/>
                    <w:jc w:val="center"/>
                    <w:rPr>
                      <w:sz w:val="18"/>
                      <w:szCs w:val="18"/>
                    </w:rPr>
                  </w:pPr>
                </w:p>
                <w:p w:rsidR="00C97286" w:rsidRPr="00FE3BBC" w:rsidRDefault="00C97286" w:rsidP="00C97286">
                  <w:pPr>
                    <w:pStyle w:val="a7"/>
                    <w:jc w:val="center"/>
                    <w:rPr>
                      <w:sz w:val="18"/>
                      <w:szCs w:val="18"/>
                    </w:rPr>
                  </w:pPr>
                  <w:r w:rsidRPr="00E8274A">
                    <w:rPr>
                      <w:sz w:val="18"/>
                      <w:szCs w:val="18"/>
                    </w:rPr>
                    <w:t>Рис.</w:t>
                  </w:r>
                  <w:r>
                    <w:rPr>
                      <w:sz w:val="18"/>
                      <w:szCs w:val="18"/>
                    </w:rPr>
                    <w:t>9.</w:t>
                  </w:r>
                  <w:r w:rsidRPr="00E8274A">
                    <w:rPr>
                      <w:sz w:val="18"/>
                      <w:szCs w:val="18"/>
                    </w:rPr>
                    <w:t>1</w:t>
                  </w:r>
                  <w:r w:rsidRPr="00FE3BBC">
                    <w:rPr>
                      <w:sz w:val="18"/>
                      <w:szCs w:val="18"/>
                    </w:rPr>
                    <w:t xml:space="preserve">. Принцип </w:t>
                  </w:r>
                  <w:r w:rsidRPr="00FE3BBC">
                    <w:rPr>
                      <w:spacing w:val="2"/>
                      <w:sz w:val="18"/>
                      <w:szCs w:val="18"/>
                    </w:rPr>
                    <w:t>побудови</w:t>
                  </w:r>
                  <w:r w:rsidRPr="00FE3BBC">
                    <w:rPr>
                      <w:sz w:val="18"/>
                      <w:szCs w:val="18"/>
                    </w:rPr>
                    <w:t xml:space="preserve"> і схема в</w:t>
                  </w:r>
                  <w:r w:rsidRPr="00FE3BBC">
                    <w:rPr>
                      <w:spacing w:val="2"/>
                      <w:sz w:val="18"/>
                      <w:szCs w:val="18"/>
                    </w:rPr>
                    <w:t>вімкнення</w:t>
                  </w:r>
                  <w:r w:rsidRPr="00FE3BBC">
                    <w:rPr>
                      <w:sz w:val="18"/>
                      <w:szCs w:val="18"/>
                    </w:rPr>
                    <w:t xml:space="preserve"> </w:t>
                  </w:r>
                  <w:r w:rsidRPr="00FE3BBC">
                    <w:rPr>
                      <w:spacing w:val="2"/>
                      <w:sz w:val="18"/>
                      <w:szCs w:val="18"/>
                    </w:rPr>
                    <w:t>фоторезистора</w:t>
                  </w:r>
                </w:p>
              </w:txbxContent>
            </v:textbox>
            <w10:wrap type="square"/>
          </v:shape>
        </w:pict>
      </w:r>
      <w:r>
        <w:rPr>
          <w:noProof/>
          <w:sz w:val="20"/>
        </w:rPr>
        <w:pict>
          <v:shape id="_x0000_s1032" type="#_x0000_t202" style="position:absolute;left:0;text-align:left;margin-left:198pt;margin-top:44.3pt;width:279pt;height:155.5pt;z-index:251666432;mso-wrap-distance-left:8.5pt;mso-wrap-distance-top:8.5pt;mso-wrap-distance-right:8.5pt;mso-wrap-distance-bottom:8.5pt" filled="f" stroked="f">
            <v:textbox style="mso-next-textbox:#_x0000_s1032" inset="0,0,0,0">
              <w:txbxContent>
                <w:p w:rsidR="00C97286" w:rsidRDefault="00C97286" w:rsidP="00C97286">
                  <w:pPr>
                    <w:jc w:val="center"/>
                  </w:pPr>
                  <w:r>
                    <w:rPr>
                      <w:noProof/>
                      <w:lang w:eastAsia="uk-UA"/>
                    </w:rPr>
                    <w:drawing>
                      <wp:inline distT="0" distB="0" distL="0" distR="0">
                        <wp:extent cx="2495550" cy="1257300"/>
                        <wp:effectExtent l="1905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77"/>
                                <a:srcRect/>
                                <a:stretch>
                                  <a:fillRect/>
                                </a:stretch>
                              </pic:blipFill>
                              <pic:spPr bwMode="auto">
                                <a:xfrm>
                                  <a:off x="0" y="0"/>
                                  <a:ext cx="2495550" cy="1257300"/>
                                </a:xfrm>
                                <a:prstGeom prst="rect">
                                  <a:avLst/>
                                </a:prstGeom>
                                <a:noFill/>
                                <a:ln w="9525">
                                  <a:noFill/>
                                  <a:miter lim="800000"/>
                                  <a:headEnd/>
                                  <a:tailEnd/>
                                </a:ln>
                              </pic:spPr>
                            </pic:pic>
                          </a:graphicData>
                        </a:graphic>
                      </wp:inline>
                    </w:drawing>
                  </w:r>
                </w:p>
                <w:p w:rsidR="00C97286" w:rsidRDefault="00C97286" w:rsidP="00C97286">
                  <w:pPr>
                    <w:jc w:val="center"/>
                  </w:pPr>
                </w:p>
                <w:p w:rsidR="00C97286" w:rsidRDefault="00C97286" w:rsidP="00C97286">
                  <w:pPr>
                    <w:pStyle w:val="a7"/>
                    <w:jc w:val="center"/>
                    <w:rPr>
                      <w:sz w:val="18"/>
                      <w:szCs w:val="18"/>
                      <w:lang w:val="en-US"/>
                    </w:rPr>
                  </w:pPr>
                </w:p>
                <w:p w:rsidR="00C97286" w:rsidRPr="00E8274A" w:rsidRDefault="00C97286" w:rsidP="00C97286">
                  <w:pPr>
                    <w:pStyle w:val="a7"/>
                    <w:jc w:val="center"/>
                    <w:rPr>
                      <w:sz w:val="18"/>
                      <w:szCs w:val="18"/>
                    </w:rPr>
                  </w:pPr>
                  <w:r w:rsidRPr="00E8274A">
                    <w:rPr>
                      <w:sz w:val="18"/>
                      <w:szCs w:val="18"/>
                    </w:rPr>
                    <w:t>Рис.</w:t>
                  </w:r>
                  <w:r>
                    <w:rPr>
                      <w:sz w:val="18"/>
                      <w:szCs w:val="18"/>
                    </w:rPr>
                    <w:t>9.</w:t>
                  </w:r>
                  <w:r w:rsidRPr="00E8274A">
                    <w:rPr>
                      <w:sz w:val="18"/>
                      <w:szCs w:val="18"/>
                    </w:rPr>
                    <w:t xml:space="preserve">2. </w:t>
                  </w:r>
                  <w:r w:rsidRPr="00E8274A">
                    <w:rPr>
                      <w:spacing w:val="2"/>
                      <w:sz w:val="18"/>
                      <w:szCs w:val="18"/>
                    </w:rPr>
                    <w:t>Вольт-амперна</w:t>
                  </w:r>
                  <w:r w:rsidRPr="00E8274A">
                    <w:rPr>
                      <w:sz w:val="18"/>
                      <w:szCs w:val="18"/>
                    </w:rPr>
                    <w:t xml:space="preserve"> (а) і енергетична (б) характеристики </w:t>
                  </w:r>
                  <w:r w:rsidRPr="00E8274A">
                    <w:rPr>
                      <w:spacing w:val="2"/>
                      <w:sz w:val="18"/>
                      <w:szCs w:val="18"/>
                    </w:rPr>
                    <w:t>фоторезистора</w:t>
                  </w:r>
                </w:p>
              </w:txbxContent>
            </v:textbox>
            <w10:wrap type="square"/>
          </v:shape>
        </w:pict>
      </w:r>
      <w:r w:rsidR="00C97286" w:rsidRPr="00FE3BBC">
        <w:t xml:space="preserve">Звичайно питома чутливість становить </w:t>
      </w:r>
      <w:r w:rsidR="00C97286" w:rsidRPr="00FE3BBC">
        <w:rPr>
          <w:spacing w:val="2"/>
        </w:rPr>
        <w:t>декілька</w:t>
      </w:r>
      <w:r w:rsidR="00C97286" w:rsidRPr="00FE3BBC">
        <w:t xml:space="preserve"> сотень або тисяч мікроампер на </w:t>
      </w:r>
      <w:r w:rsidR="00C97286">
        <w:br/>
      </w:r>
      <w:r w:rsidR="00C97286" w:rsidRPr="00FE3BBC">
        <w:t>вольт-люмен.</w:t>
      </w:r>
    </w:p>
    <w:p w:rsidR="00C97286" w:rsidRPr="00FE3BBC" w:rsidRDefault="00C97286" w:rsidP="00C97286">
      <w:pPr>
        <w:pStyle w:val="a7"/>
      </w:pPr>
      <w:r w:rsidRPr="00FE3BBC">
        <w:rPr>
          <w:spacing w:val="2"/>
        </w:rPr>
        <w:t>Фоторезистори</w:t>
      </w:r>
      <w:r w:rsidRPr="00FE3BBC">
        <w:t xml:space="preserve"> мають лінійну вольт-</w:t>
      </w:r>
      <w:r w:rsidRPr="00FE3BBC">
        <w:rPr>
          <w:spacing w:val="2"/>
        </w:rPr>
        <w:t>амперну</w:t>
      </w:r>
      <w:r w:rsidRPr="00FE3BBC">
        <w:t xml:space="preserve"> і нелінійну енергетичну характеристику (рис.9.2). До параметрів </w:t>
      </w:r>
      <w:r w:rsidRPr="00FE3BBC">
        <w:rPr>
          <w:spacing w:val="2"/>
        </w:rPr>
        <w:t>фоторезисторів</w:t>
      </w:r>
      <w:r w:rsidRPr="00FE3BBC">
        <w:t xml:space="preserve"> </w:t>
      </w:r>
      <w:r w:rsidRPr="00FE3BBC">
        <w:rPr>
          <w:spacing w:val="2"/>
        </w:rPr>
        <w:t>крім</w:t>
      </w:r>
      <w:r w:rsidRPr="00FE3BBC">
        <w:t xml:space="preserve"> темнового опору і питомої чутливості потрібно ще віднести максимально допустиму робочу </w:t>
      </w:r>
      <w:r w:rsidRPr="00FE3BBC">
        <w:rPr>
          <w:spacing w:val="2"/>
        </w:rPr>
        <w:t>напругу</w:t>
      </w:r>
      <w:r w:rsidRPr="00FE3BBC">
        <w:t xml:space="preserve"> (до 600 В), </w:t>
      </w:r>
      <w:r w:rsidRPr="00FE3BBC">
        <w:rPr>
          <w:spacing w:val="2"/>
        </w:rPr>
        <w:t>кратность</w:t>
      </w:r>
      <w:r w:rsidRPr="00FE3BBC">
        <w:t xml:space="preserve"> зміни опори (може бути до 500), температурний коефіцієнт </w:t>
      </w:r>
      <w:r w:rsidRPr="00FE3BBC">
        <w:rPr>
          <w:spacing w:val="2"/>
        </w:rPr>
        <w:t>фотострума</w:t>
      </w:r>
      <w:r w:rsidRPr="00FE3BBC">
        <w:t xml:space="preserve"> </w:t>
      </w:r>
      <w:r w:rsidRPr="00F5241B">
        <w:rPr>
          <w:i/>
          <w:spacing w:val="2"/>
        </w:rPr>
        <w:t>ТКФ</w:t>
      </w:r>
      <w:r w:rsidRPr="00F5241B">
        <w:rPr>
          <w:i/>
        </w:rPr>
        <w:t xml:space="preserve"> </w:t>
      </w:r>
      <w:r w:rsidRPr="00FE3BBC">
        <w:t>=</w:t>
      </w:r>
      <w:r w:rsidRPr="000A58EE">
        <w:rPr>
          <w:i/>
          <w:position w:val="-4"/>
        </w:rPr>
        <w:object w:dxaOrig="240" w:dyaOrig="260">
          <v:shape id="_x0000_i1104" type="#_x0000_t75" style="width:12pt;height:12.75pt" o:ole="">
            <v:imagedata r:id="rId178" o:title=""/>
          </v:shape>
          <o:OLEObject Type="Embed" ProgID="Equation.3" ShapeID="_x0000_i1104" DrawAspect="Content" ObjectID="_1420897445" r:id="rId179"/>
        </w:object>
      </w:r>
      <w:r w:rsidRPr="000A58EE">
        <w:rPr>
          <w:i/>
        </w:rPr>
        <w:t>I</w:t>
      </w:r>
      <w:r w:rsidRPr="000A58EE">
        <w:rPr>
          <w:i/>
          <w:vertAlign w:val="subscript"/>
        </w:rPr>
        <w:t>ф</w:t>
      </w:r>
      <w:r w:rsidRPr="00FE3BBC">
        <w:t xml:space="preserve"> /(</w:t>
      </w:r>
      <w:r w:rsidRPr="000A58EE">
        <w:rPr>
          <w:i/>
        </w:rPr>
        <w:t>I</w:t>
      </w:r>
      <w:r w:rsidRPr="000A58EE">
        <w:rPr>
          <w:i/>
          <w:vertAlign w:val="subscript"/>
        </w:rPr>
        <w:t xml:space="preserve">ф </w:t>
      </w:r>
      <w:r w:rsidRPr="000A58EE">
        <w:rPr>
          <w:i/>
          <w:position w:val="-4"/>
        </w:rPr>
        <w:object w:dxaOrig="240" w:dyaOrig="260">
          <v:shape id="_x0000_i1105" type="#_x0000_t75" style="width:12pt;height:12.75pt" o:ole="">
            <v:imagedata r:id="rId178" o:title=""/>
          </v:shape>
          <o:OLEObject Type="Embed" ProgID="Equation.3" ShapeID="_x0000_i1105" DrawAspect="Content" ObjectID="_1420897446" r:id="rId180"/>
        </w:object>
      </w:r>
      <w:r w:rsidRPr="000A58EE">
        <w:rPr>
          <w:i/>
        </w:rPr>
        <w:t>T</w:t>
      </w:r>
      <w:r w:rsidRPr="00FE3BBC">
        <w:t xml:space="preserve">). Значна залежність опору від температури, характерна для напівпровідників, є </w:t>
      </w:r>
      <w:r w:rsidRPr="00FE3BBC">
        <w:rPr>
          <w:spacing w:val="2"/>
        </w:rPr>
        <w:t>недоліком</w:t>
      </w:r>
      <w:r w:rsidRPr="00FE3BBC">
        <w:t xml:space="preserve"> </w:t>
      </w:r>
      <w:r w:rsidRPr="00FE3BBC">
        <w:rPr>
          <w:spacing w:val="2"/>
        </w:rPr>
        <w:t>фоторезисторов</w:t>
      </w:r>
      <w:r w:rsidRPr="00FE3BBC">
        <w:t xml:space="preserve">. Істотним </w:t>
      </w:r>
      <w:r w:rsidRPr="00FE3BBC">
        <w:rPr>
          <w:spacing w:val="2"/>
        </w:rPr>
        <w:t>недоліком</w:t>
      </w:r>
      <w:r w:rsidRPr="00FE3BBC">
        <w:t xml:space="preserve"> треба </w:t>
      </w:r>
      <w:r w:rsidRPr="00FE3BBC">
        <w:rPr>
          <w:spacing w:val="2"/>
        </w:rPr>
        <w:t>вважати</w:t>
      </w:r>
      <w:r w:rsidRPr="00FE3BBC">
        <w:t xml:space="preserve"> також їх велику інерційність, що пояснюється досить великим часом рекомбінації електронів і дірок </w:t>
      </w:r>
      <w:r w:rsidRPr="00FE3BBC">
        <w:rPr>
          <w:spacing w:val="2"/>
        </w:rPr>
        <w:t>після</w:t>
      </w:r>
      <w:r w:rsidRPr="00FE3BBC">
        <w:t xml:space="preserve"> припинення опромінення. Практично </w:t>
      </w:r>
      <w:r w:rsidRPr="00FE3BBC">
        <w:rPr>
          <w:spacing w:val="2"/>
        </w:rPr>
        <w:t>фоторезистори</w:t>
      </w:r>
      <w:r w:rsidRPr="00FE3BBC">
        <w:t xml:space="preserve"> застосовуються лише на частотах не вище </w:t>
      </w:r>
      <w:r w:rsidRPr="00FE3BBC">
        <w:rPr>
          <w:spacing w:val="2"/>
        </w:rPr>
        <w:t>декількох</w:t>
      </w:r>
      <w:r w:rsidRPr="00FE3BBC">
        <w:t xml:space="preserve"> сотень герц або одиниць кілогерц. Власні шуми </w:t>
      </w:r>
      <w:r w:rsidRPr="00FE3BBC">
        <w:rPr>
          <w:spacing w:val="2"/>
        </w:rPr>
        <w:t>фоторезисторов</w:t>
      </w:r>
      <w:r w:rsidRPr="00FE3BBC">
        <w:t xml:space="preserve"> значні. Проте </w:t>
      </w:r>
      <w:r w:rsidRPr="00FE3BBC">
        <w:rPr>
          <w:spacing w:val="2"/>
        </w:rPr>
        <w:t>фоторезистори</w:t>
      </w:r>
      <w:r w:rsidRPr="00FE3BBC">
        <w:t xml:space="preserve"> широко застосовуються в різних схемах автоматики і в багатьох інших </w:t>
      </w:r>
      <w:r w:rsidRPr="00FE3BBC">
        <w:rPr>
          <w:spacing w:val="2"/>
        </w:rPr>
        <w:t>пристроях</w:t>
      </w:r>
      <w:r w:rsidRPr="00FE3BBC">
        <w:t>.</w:t>
      </w:r>
    </w:p>
    <w:p w:rsidR="00C97286" w:rsidRPr="00FE3BBC" w:rsidRDefault="00C97286" w:rsidP="00C97286">
      <w:pPr>
        <w:pStyle w:val="a7"/>
      </w:pPr>
    </w:p>
    <w:p w:rsidR="00C97286" w:rsidRPr="00FE3BBC" w:rsidRDefault="00C97286" w:rsidP="00C97286">
      <w:pPr>
        <w:pStyle w:val="a7"/>
      </w:pPr>
    </w:p>
    <w:p w:rsidR="00C97286" w:rsidRPr="00FE3BBC" w:rsidRDefault="00C97286" w:rsidP="00C97286">
      <w:pPr>
        <w:pStyle w:val="a7"/>
      </w:pPr>
    </w:p>
    <w:p w:rsidR="00C97286" w:rsidRPr="00FE3BBC" w:rsidRDefault="00C97286" w:rsidP="00C97286">
      <w:pPr>
        <w:pStyle w:val="1"/>
        <w:ind w:firstLine="540"/>
        <w:rPr>
          <w:sz w:val="28"/>
          <w:szCs w:val="28"/>
          <w:lang w:val="uk-UA"/>
        </w:rPr>
      </w:pPr>
      <w:r w:rsidRPr="00FE3BBC">
        <w:rPr>
          <w:sz w:val="28"/>
          <w:szCs w:val="28"/>
          <w:lang w:val="uk-UA"/>
        </w:rPr>
        <w:t>9.3. ФОТОДІОДИ</w:t>
      </w:r>
    </w:p>
    <w:p w:rsidR="00C97286" w:rsidRPr="00FE3BBC" w:rsidRDefault="00E93EA1" w:rsidP="00C97286">
      <w:pPr>
        <w:pStyle w:val="a7"/>
        <w:ind w:firstLine="540"/>
      </w:pPr>
      <w:r>
        <w:rPr>
          <w:noProof/>
          <w:sz w:val="20"/>
        </w:rPr>
        <w:pict>
          <v:shape id="_x0000_s1033" type="#_x0000_t202" style="position:absolute;left:0;text-align:left;margin-left:279pt;margin-top:1.8pt;width:198pt;height:110.55pt;z-index:251667456;mso-wrap-distance-left:8.5pt;mso-wrap-distance-top:8.5pt;mso-wrap-distance-right:8.5pt;mso-wrap-distance-bottom:8.5pt" filled="f" stroked="f">
            <v:textbox style="mso-next-textbox:#_x0000_s1033" inset="0,0,0,0">
              <w:txbxContent>
                <w:p w:rsidR="00C97286" w:rsidRDefault="00C97286" w:rsidP="00C97286">
                  <w:pPr>
                    <w:jc w:val="center"/>
                  </w:pPr>
                  <w:r>
                    <w:rPr>
                      <w:noProof/>
                      <w:lang w:eastAsia="uk-UA"/>
                    </w:rPr>
                    <w:drawing>
                      <wp:inline distT="0" distB="0" distL="0" distR="0">
                        <wp:extent cx="1285875" cy="1028700"/>
                        <wp:effectExtent l="19050" t="0" r="9525"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81"/>
                                <a:srcRect/>
                                <a:stretch>
                                  <a:fillRect/>
                                </a:stretch>
                              </pic:blipFill>
                              <pic:spPr bwMode="auto">
                                <a:xfrm>
                                  <a:off x="0" y="0"/>
                                  <a:ext cx="1285875" cy="1028700"/>
                                </a:xfrm>
                                <a:prstGeom prst="rect">
                                  <a:avLst/>
                                </a:prstGeom>
                                <a:noFill/>
                                <a:ln w="9525">
                                  <a:noFill/>
                                  <a:miter lim="800000"/>
                                  <a:headEnd/>
                                  <a:tailEnd/>
                                </a:ln>
                              </pic:spPr>
                            </pic:pic>
                          </a:graphicData>
                        </a:graphic>
                      </wp:inline>
                    </w:drawing>
                  </w:r>
                </w:p>
                <w:p w:rsidR="00C97286" w:rsidRPr="00E8274A" w:rsidRDefault="00C97286" w:rsidP="00C97286">
                  <w:pPr>
                    <w:pStyle w:val="a7"/>
                    <w:jc w:val="center"/>
                    <w:rPr>
                      <w:sz w:val="18"/>
                      <w:szCs w:val="18"/>
                    </w:rPr>
                  </w:pPr>
                  <w:r w:rsidRPr="00E8274A">
                    <w:rPr>
                      <w:sz w:val="18"/>
                      <w:szCs w:val="18"/>
                    </w:rPr>
                    <w:t>Рис.</w:t>
                  </w:r>
                  <w:r>
                    <w:rPr>
                      <w:sz w:val="18"/>
                      <w:szCs w:val="18"/>
                    </w:rPr>
                    <w:t>9.</w:t>
                  </w:r>
                  <w:r w:rsidRPr="00E8274A">
                    <w:rPr>
                      <w:sz w:val="18"/>
                      <w:szCs w:val="18"/>
                    </w:rPr>
                    <w:t xml:space="preserve">3. Схема </w:t>
                  </w:r>
                  <w:r>
                    <w:rPr>
                      <w:sz w:val="18"/>
                      <w:szCs w:val="18"/>
                    </w:rPr>
                    <w:t>в</w:t>
                  </w:r>
                  <w:r w:rsidRPr="00E8274A">
                    <w:rPr>
                      <w:spacing w:val="2"/>
                      <w:sz w:val="18"/>
                      <w:szCs w:val="18"/>
                    </w:rPr>
                    <w:t>вімкнення</w:t>
                  </w:r>
                  <w:r w:rsidRPr="00E8274A">
                    <w:rPr>
                      <w:sz w:val="18"/>
                      <w:szCs w:val="18"/>
                    </w:rPr>
                    <w:t xml:space="preserve"> </w:t>
                  </w:r>
                  <w:r w:rsidRPr="00E8274A">
                    <w:rPr>
                      <w:spacing w:val="2"/>
                      <w:sz w:val="18"/>
                      <w:szCs w:val="18"/>
                    </w:rPr>
                    <w:t>фотодіода</w:t>
                  </w:r>
                  <w:r w:rsidRPr="00E8274A">
                    <w:rPr>
                      <w:sz w:val="18"/>
                      <w:szCs w:val="18"/>
                    </w:rPr>
                    <w:t xml:space="preserve"> для </w:t>
                  </w:r>
                  <w:r w:rsidRPr="00E8274A">
                    <w:rPr>
                      <w:spacing w:val="2"/>
                      <w:sz w:val="18"/>
                      <w:szCs w:val="18"/>
                    </w:rPr>
                    <w:t>роботи</w:t>
                  </w:r>
                  <w:r w:rsidRPr="00E8274A">
                    <w:rPr>
                      <w:sz w:val="18"/>
                      <w:szCs w:val="18"/>
                    </w:rPr>
                    <w:t xml:space="preserve"> в </w:t>
                  </w:r>
                  <w:r w:rsidRPr="00E8274A">
                    <w:rPr>
                      <w:spacing w:val="2"/>
                      <w:sz w:val="18"/>
                      <w:szCs w:val="18"/>
                    </w:rPr>
                    <w:t>фотодіодному</w:t>
                  </w:r>
                  <w:r w:rsidRPr="00E8274A">
                    <w:rPr>
                      <w:sz w:val="18"/>
                      <w:szCs w:val="18"/>
                    </w:rPr>
                    <w:t xml:space="preserve"> режимі</w:t>
                  </w:r>
                </w:p>
              </w:txbxContent>
            </v:textbox>
            <w10:wrap type="square"/>
          </v:shape>
        </w:pict>
      </w:r>
      <w:r>
        <w:rPr>
          <w:noProof/>
          <w:sz w:val="20"/>
        </w:rPr>
        <w:pict>
          <v:shape id="_x0000_s1035" type="#_x0000_t202" style="position:absolute;left:0;text-align:left;margin-left:306pt;margin-top:271.8pt;width:171pt;height:162pt;z-index:251669504;mso-wrap-distance-left:8.5pt;mso-wrap-distance-top:8.5pt;mso-wrap-distance-right:8.5pt;mso-wrap-distance-bottom:8.5pt" filled="f" stroked="f">
            <v:textbox style="mso-next-textbox:#_x0000_s1035" inset="0,0,0,0">
              <w:txbxContent>
                <w:p w:rsidR="00C97286" w:rsidRDefault="00C97286" w:rsidP="00C97286">
                  <w:r>
                    <w:rPr>
                      <w:noProof/>
                      <w:lang w:eastAsia="uk-UA"/>
                    </w:rPr>
                    <w:drawing>
                      <wp:inline distT="0" distB="0" distL="0" distR="0">
                        <wp:extent cx="2057400" cy="1781175"/>
                        <wp:effectExtent l="1905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82"/>
                                <a:srcRect b="-7933"/>
                                <a:stretch>
                                  <a:fillRect/>
                                </a:stretch>
                              </pic:blipFill>
                              <pic:spPr bwMode="auto">
                                <a:xfrm>
                                  <a:off x="0" y="0"/>
                                  <a:ext cx="2057400" cy="1781175"/>
                                </a:xfrm>
                                <a:prstGeom prst="rect">
                                  <a:avLst/>
                                </a:prstGeom>
                                <a:noFill/>
                                <a:ln w="9525">
                                  <a:noFill/>
                                  <a:miter lim="800000"/>
                                  <a:headEnd/>
                                  <a:tailEnd/>
                                </a:ln>
                              </pic:spPr>
                            </pic:pic>
                          </a:graphicData>
                        </a:graphic>
                      </wp:inline>
                    </w:drawing>
                  </w:r>
                </w:p>
                <w:p w:rsidR="00C97286" w:rsidRPr="00D676AB" w:rsidRDefault="00C97286" w:rsidP="00C97286">
                  <w:pPr>
                    <w:pStyle w:val="a7"/>
                    <w:jc w:val="center"/>
                    <w:rPr>
                      <w:sz w:val="18"/>
                      <w:szCs w:val="18"/>
                    </w:rPr>
                  </w:pPr>
                  <w:r w:rsidRPr="00D676AB">
                    <w:rPr>
                      <w:sz w:val="18"/>
                      <w:szCs w:val="18"/>
                    </w:rPr>
                    <w:t xml:space="preserve">Рис.9.5. Енергетичні характеристики </w:t>
                  </w:r>
                  <w:r w:rsidRPr="00D676AB">
                    <w:rPr>
                      <w:spacing w:val="2"/>
                      <w:sz w:val="18"/>
                      <w:szCs w:val="18"/>
                    </w:rPr>
                    <w:t>фотодіода</w:t>
                  </w:r>
                </w:p>
              </w:txbxContent>
            </v:textbox>
            <w10:wrap type="square"/>
          </v:shape>
        </w:pict>
      </w:r>
      <w:r w:rsidR="00C97286" w:rsidRPr="00FE3BBC">
        <w:rPr>
          <w:spacing w:val="2"/>
        </w:rPr>
        <w:t>Фотодіоди</w:t>
      </w:r>
      <w:r w:rsidR="00C97286">
        <w:t xml:space="preserve"> - це</w:t>
      </w:r>
      <w:r w:rsidR="00C97286" w:rsidRPr="00FE3BBC">
        <w:t xml:space="preserve"> напівпровідникові діоди, в яких використовується внутрішній фотоефект. Світловий потік керує </w:t>
      </w:r>
      <w:r w:rsidR="00C97286" w:rsidRPr="00FE3BBC">
        <w:rPr>
          <w:spacing w:val="2"/>
        </w:rPr>
        <w:t>зворотним</w:t>
      </w:r>
      <w:r w:rsidR="00C97286" w:rsidRPr="00FE3BBC">
        <w:t xml:space="preserve"> </w:t>
      </w:r>
      <w:r w:rsidR="00C97286" w:rsidRPr="00FE3BBC">
        <w:rPr>
          <w:spacing w:val="2"/>
        </w:rPr>
        <w:t>струмом</w:t>
      </w:r>
      <w:r w:rsidR="00C97286" w:rsidRPr="00FE3BBC">
        <w:t xml:space="preserve"> </w:t>
      </w:r>
      <w:r w:rsidR="00C97286" w:rsidRPr="00FE3BBC">
        <w:rPr>
          <w:spacing w:val="2"/>
        </w:rPr>
        <w:t>фотодіодов</w:t>
      </w:r>
      <w:r w:rsidR="00C97286" w:rsidRPr="00FE3BBC">
        <w:t>. Під впливом світла на електронно-</w:t>
      </w:r>
      <w:r w:rsidR="00C97286" w:rsidRPr="00FE3BBC">
        <w:rPr>
          <w:spacing w:val="2"/>
        </w:rPr>
        <w:t>дірковий</w:t>
      </w:r>
      <w:r w:rsidR="00C97286" w:rsidRPr="00FE3BBC">
        <w:t xml:space="preserve"> перехід і прилеглі, до нього області </w:t>
      </w:r>
      <w:r w:rsidR="00C97286" w:rsidRPr="00FE3BBC">
        <w:rPr>
          <w:spacing w:val="2"/>
        </w:rPr>
        <w:t>відбувається</w:t>
      </w:r>
      <w:r w:rsidR="00C97286" w:rsidRPr="00FE3BBC">
        <w:t xml:space="preserve"> генерація пар носіїв заряду, провідність діода зростає і </w:t>
      </w:r>
      <w:r w:rsidR="00C97286" w:rsidRPr="00FE3BBC">
        <w:rPr>
          <w:spacing w:val="2"/>
        </w:rPr>
        <w:t>зворотний</w:t>
      </w:r>
      <w:r w:rsidR="00C97286" w:rsidRPr="00FE3BBC">
        <w:t xml:space="preserve"> </w:t>
      </w:r>
      <w:r w:rsidR="00C97286" w:rsidRPr="00FE3BBC">
        <w:rPr>
          <w:spacing w:val="2"/>
        </w:rPr>
        <w:t>струм</w:t>
      </w:r>
      <w:r w:rsidR="00C97286" w:rsidRPr="00FE3BBC">
        <w:t xml:space="preserve"> збільшується. Такий режим </w:t>
      </w:r>
      <w:r w:rsidR="00C97286" w:rsidRPr="00FE3BBC">
        <w:rPr>
          <w:spacing w:val="2"/>
        </w:rPr>
        <w:t>роботи</w:t>
      </w:r>
      <w:r w:rsidR="00C97286" w:rsidRPr="00FE3BBC">
        <w:t xml:space="preserve"> називається </w:t>
      </w:r>
      <w:r w:rsidR="00C97286" w:rsidRPr="00FE3BBC">
        <w:rPr>
          <w:spacing w:val="2"/>
        </w:rPr>
        <w:t>фотодіодним</w:t>
      </w:r>
      <w:r w:rsidR="00C97286" w:rsidRPr="00FE3BBC">
        <w:t xml:space="preserve"> (рис.9.3). </w:t>
      </w:r>
      <w:r w:rsidR="00C97286" w:rsidRPr="00FE3BBC">
        <w:rPr>
          <w:spacing w:val="2"/>
        </w:rPr>
        <w:t>Вольт-амперні</w:t>
      </w:r>
      <w:r w:rsidR="00C97286" w:rsidRPr="00FE3BBC">
        <w:t xml:space="preserve"> </w:t>
      </w:r>
      <w:r w:rsidR="00C97286" w:rsidRPr="00FE3BBC">
        <w:lastRenderedPageBreak/>
        <w:t xml:space="preserve">характеристики </w:t>
      </w:r>
      <w:r w:rsidR="00C97286" w:rsidRPr="00FE3BBC">
        <w:rPr>
          <w:i/>
          <w:iCs/>
        </w:rPr>
        <w:t>I</w:t>
      </w:r>
      <w:r w:rsidR="00C97286" w:rsidRPr="00FE3BBC">
        <w:rPr>
          <w:i/>
          <w:iCs/>
          <w:vertAlign w:val="subscript"/>
        </w:rPr>
        <w:t>ф</w:t>
      </w:r>
      <w:r w:rsidR="00C97286" w:rsidRPr="00FE3BBC">
        <w:t xml:space="preserve"> = </w:t>
      </w:r>
      <w:r w:rsidR="00C97286" w:rsidRPr="00FE3BBC">
        <w:rPr>
          <w:i/>
        </w:rPr>
        <w:t>f</w:t>
      </w:r>
      <w:r w:rsidR="00C97286" w:rsidRPr="00FE3BBC">
        <w:t>(</w:t>
      </w:r>
      <w:r w:rsidR="00C97286" w:rsidRPr="00FE3BBC">
        <w:rPr>
          <w:i/>
        </w:rPr>
        <w:t>U</w:t>
      </w:r>
      <w:r w:rsidR="00C97286" w:rsidRPr="00FE3BBC">
        <w:t xml:space="preserve">) </w:t>
      </w:r>
      <w:r w:rsidR="00C97286" w:rsidRPr="00FE3BBC">
        <w:rPr>
          <w:spacing w:val="2"/>
        </w:rPr>
        <w:t>при</w:t>
      </w:r>
      <w:r w:rsidR="00C97286" w:rsidRPr="00FE3BBC">
        <w:t xml:space="preserve">  </w:t>
      </w:r>
      <w:r w:rsidR="00C97286" w:rsidRPr="00FE3BBC">
        <w:rPr>
          <w:i/>
        </w:rPr>
        <w:t>Ф</w:t>
      </w:r>
      <w:r w:rsidR="00C97286" w:rsidRPr="00FE3BBC">
        <w:t xml:space="preserve">=const для </w:t>
      </w:r>
      <w:r w:rsidR="00C97286" w:rsidRPr="00FE3BBC">
        <w:rPr>
          <w:spacing w:val="2"/>
        </w:rPr>
        <w:t>фотодіодного</w:t>
      </w:r>
      <w:r w:rsidR="00C97286">
        <w:t xml:space="preserve"> режиму (рис.</w:t>
      </w:r>
      <w:r w:rsidR="00C97286" w:rsidRPr="00FE3BBC">
        <w:t xml:space="preserve">9.4) нагадують вихідні характеристики біполярного транзистора, </w:t>
      </w:r>
      <w:r w:rsidR="00C97286">
        <w:rPr>
          <w:spacing w:val="2"/>
        </w:rPr>
        <w:t>ввімкне</w:t>
      </w:r>
      <w:r w:rsidR="00C97286" w:rsidRPr="00FE3BBC">
        <w:rPr>
          <w:spacing w:val="2"/>
        </w:rPr>
        <w:t>ного</w:t>
      </w:r>
      <w:r w:rsidR="00C97286" w:rsidRPr="00FE3BBC">
        <w:t xml:space="preserve"> в схемі із </w:t>
      </w:r>
      <w:r w:rsidR="00C97286" w:rsidRPr="00FE3BBC">
        <w:rPr>
          <w:spacing w:val="2"/>
        </w:rPr>
        <w:t>загальною</w:t>
      </w:r>
      <w:r w:rsidR="00C97286" w:rsidRPr="00FE3BBC">
        <w:t xml:space="preserve"> базою. </w:t>
      </w:r>
      <w:r w:rsidR="00C97286" w:rsidRPr="00FE3BBC">
        <w:rPr>
          <w:spacing w:val="2"/>
        </w:rPr>
        <w:t>Якщо</w:t>
      </w:r>
      <w:r w:rsidR="00C97286" w:rsidRPr="00FE3BBC">
        <w:t xml:space="preserve"> світловий потік відсутній, то через </w:t>
      </w:r>
      <w:r w:rsidR="00C97286" w:rsidRPr="00FE3BBC">
        <w:rPr>
          <w:spacing w:val="2"/>
        </w:rPr>
        <w:t>фотодіод</w:t>
      </w:r>
      <w:r w:rsidR="00C97286" w:rsidRPr="00FE3BBC">
        <w:t xml:space="preserve"> протікає </w:t>
      </w:r>
      <w:r w:rsidR="00C97286" w:rsidRPr="00FE3BBC">
        <w:rPr>
          <w:spacing w:val="2"/>
        </w:rPr>
        <w:t>звичайний</w:t>
      </w:r>
      <w:r w:rsidR="00C97286" w:rsidRPr="00FE3BBC">
        <w:t xml:space="preserve"> початковий </w:t>
      </w:r>
      <w:r w:rsidR="00C97286" w:rsidRPr="00FE3BBC">
        <w:rPr>
          <w:spacing w:val="2"/>
        </w:rPr>
        <w:t>зворотний</w:t>
      </w:r>
      <w:r w:rsidR="00C97286" w:rsidRPr="00FE3BBC">
        <w:t xml:space="preserve"> </w:t>
      </w:r>
      <w:r w:rsidR="00C97286" w:rsidRPr="00FE3BBC">
        <w:rPr>
          <w:spacing w:val="2"/>
        </w:rPr>
        <w:t>струм</w:t>
      </w:r>
      <w:r w:rsidR="00C97286" w:rsidRPr="00FE3BBC">
        <w:t xml:space="preserve"> </w:t>
      </w:r>
      <w:r w:rsidR="00C97286" w:rsidRPr="00FE3BBC">
        <w:rPr>
          <w:i/>
          <w:iCs/>
        </w:rPr>
        <w:t>I</w:t>
      </w:r>
      <w:r w:rsidR="00C97286" w:rsidRPr="00FE3BBC">
        <w:rPr>
          <w:i/>
          <w:iCs/>
          <w:vertAlign w:val="subscript"/>
        </w:rPr>
        <w:t>0</w:t>
      </w:r>
      <w:r w:rsidR="00C97286" w:rsidRPr="00FE3BBC">
        <w:t xml:space="preserve">, який </w:t>
      </w:r>
      <w:r w:rsidR="00C97286" w:rsidRPr="00FE3BBC">
        <w:rPr>
          <w:spacing w:val="2"/>
        </w:rPr>
        <w:t>називають</w:t>
      </w:r>
      <w:r w:rsidR="00C97286" w:rsidRPr="00FE3BBC">
        <w:t xml:space="preserve"> </w:t>
      </w:r>
      <w:r w:rsidR="00C97286" w:rsidRPr="00FE3BBC">
        <w:rPr>
          <w:spacing w:val="2"/>
        </w:rPr>
        <w:t>темновим</w:t>
      </w:r>
      <w:r w:rsidR="00C97286" w:rsidRPr="00FE3BBC">
        <w:t xml:space="preserve">. А під дією світлового потоку </w:t>
      </w:r>
      <w:r w:rsidR="00C97286" w:rsidRPr="00FE3BBC">
        <w:rPr>
          <w:spacing w:val="2"/>
        </w:rPr>
        <w:t>струм</w:t>
      </w:r>
      <w:r w:rsidR="00C97286" w:rsidRPr="00FE3BBC">
        <w:t xml:space="preserve"> у діоді зростає і характеристика розташовується вище. Чим більший світловий потік, </w:t>
      </w:r>
      <w:r w:rsidR="00C97286" w:rsidRPr="00FE3BBC">
        <w:rPr>
          <w:spacing w:val="2"/>
        </w:rPr>
        <w:t>тим</w:t>
      </w:r>
      <w:r w:rsidR="00C97286" w:rsidRPr="00FE3BBC">
        <w:t xml:space="preserve"> більший </w:t>
      </w:r>
      <w:r w:rsidR="00C97286" w:rsidRPr="00FE3BBC">
        <w:rPr>
          <w:spacing w:val="2"/>
        </w:rPr>
        <w:t>струм</w:t>
      </w:r>
      <w:r w:rsidR="00C97286" w:rsidRPr="00FE3BBC">
        <w:t xml:space="preserve">. З підвищенням </w:t>
      </w:r>
      <w:r w:rsidR="00C97286" w:rsidRPr="00FE3BBC">
        <w:rPr>
          <w:spacing w:val="2"/>
        </w:rPr>
        <w:t>зворотної</w:t>
      </w:r>
      <w:r w:rsidR="00C97286" w:rsidRPr="00FE3BBC">
        <w:t xml:space="preserve"> </w:t>
      </w:r>
      <w:r w:rsidR="00C97286" w:rsidRPr="00FE3BBC">
        <w:rPr>
          <w:spacing w:val="2"/>
        </w:rPr>
        <w:t>напруги</w:t>
      </w:r>
      <w:r w:rsidR="00C97286" w:rsidRPr="00FE3BBC">
        <w:t xml:space="preserve"> на діоді струм дещо зростає. Але </w:t>
      </w:r>
      <w:r w:rsidR="00C97286" w:rsidRPr="00FE3BBC">
        <w:rPr>
          <w:spacing w:val="2"/>
        </w:rPr>
        <w:t>при</w:t>
      </w:r>
      <w:r w:rsidR="00C97286" w:rsidRPr="00FE3BBC">
        <w:t xml:space="preserve"> деякому значенні </w:t>
      </w:r>
      <w:r w:rsidR="00C97286" w:rsidRPr="00FE3BBC">
        <w:rPr>
          <w:spacing w:val="2"/>
        </w:rPr>
        <w:t>напруги</w:t>
      </w:r>
      <w:r w:rsidR="00C97286" w:rsidRPr="00FE3BBC">
        <w:t xml:space="preserve"> виникає </w:t>
      </w:r>
      <w:r>
        <w:rPr>
          <w:noProof/>
          <w:sz w:val="20"/>
        </w:rPr>
        <w:pict>
          <v:shape id="_x0000_s1034" type="#_x0000_t202" style="position:absolute;left:0;text-align:left;margin-left:0;margin-top:135pt;width:180pt;height:171pt;z-index:251668480;mso-wrap-distance-left:8.5pt;mso-wrap-distance-top:8.5pt;mso-wrap-distance-right:8.5pt;mso-wrap-distance-bottom:8.5pt;mso-position-horizontal-relative:text;mso-position-vertical-relative:text" filled="f" stroked="f">
            <v:textbox style="mso-next-textbox:#_x0000_s1034" inset="0,0,0,0">
              <w:txbxContent>
                <w:p w:rsidR="00C97286" w:rsidRDefault="00C97286" w:rsidP="00C97286">
                  <w:pPr>
                    <w:jc w:val="center"/>
                  </w:pPr>
                  <w:r>
                    <w:rPr>
                      <w:noProof/>
                      <w:lang w:eastAsia="uk-UA"/>
                    </w:rPr>
                    <w:drawing>
                      <wp:inline distT="0" distB="0" distL="0" distR="0">
                        <wp:extent cx="2057400" cy="1485900"/>
                        <wp:effectExtent l="1905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83"/>
                                <a:srcRect/>
                                <a:stretch>
                                  <a:fillRect/>
                                </a:stretch>
                              </pic:blipFill>
                              <pic:spPr bwMode="auto">
                                <a:xfrm>
                                  <a:off x="0" y="0"/>
                                  <a:ext cx="2057400" cy="1485900"/>
                                </a:xfrm>
                                <a:prstGeom prst="rect">
                                  <a:avLst/>
                                </a:prstGeom>
                                <a:noFill/>
                                <a:ln w="9525">
                                  <a:noFill/>
                                  <a:miter lim="800000"/>
                                  <a:headEnd/>
                                  <a:tailEnd/>
                                </a:ln>
                              </pic:spPr>
                            </pic:pic>
                          </a:graphicData>
                        </a:graphic>
                      </wp:inline>
                    </w:drawing>
                  </w:r>
                </w:p>
                <w:p w:rsidR="00C97286" w:rsidRDefault="00C97286" w:rsidP="00C97286"/>
                <w:p w:rsidR="00C97286" w:rsidRPr="00E8274A" w:rsidRDefault="00C97286" w:rsidP="00C97286">
                  <w:pPr>
                    <w:pStyle w:val="a7"/>
                    <w:jc w:val="center"/>
                    <w:rPr>
                      <w:sz w:val="18"/>
                      <w:szCs w:val="18"/>
                    </w:rPr>
                  </w:pPr>
                  <w:r w:rsidRPr="00E8274A">
                    <w:rPr>
                      <w:sz w:val="18"/>
                      <w:szCs w:val="18"/>
                    </w:rPr>
                    <w:t>Рис.</w:t>
                  </w:r>
                  <w:r>
                    <w:rPr>
                      <w:sz w:val="18"/>
                      <w:szCs w:val="18"/>
                    </w:rPr>
                    <w:t>9.</w:t>
                  </w:r>
                  <w:r w:rsidRPr="00E8274A">
                    <w:rPr>
                      <w:sz w:val="18"/>
                      <w:szCs w:val="18"/>
                    </w:rPr>
                    <w:t xml:space="preserve">4. </w:t>
                  </w:r>
                  <w:r w:rsidRPr="00E8274A">
                    <w:rPr>
                      <w:spacing w:val="2"/>
                      <w:sz w:val="18"/>
                      <w:szCs w:val="18"/>
                    </w:rPr>
                    <w:t>Вольт-амперні</w:t>
                  </w:r>
                  <w:r w:rsidRPr="00E8274A">
                    <w:rPr>
                      <w:sz w:val="18"/>
                      <w:szCs w:val="18"/>
                    </w:rPr>
                    <w:t xml:space="preserve">  характеристики </w:t>
                  </w:r>
                  <w:r w:rsidRPr="00E8274A">
                    <w:rPr>
                      <w:spacing w:val="2"/>
                      <w:sz w:val="18"/>
                      <w:szCs w:val="18"/>
                    </w:rPr>
                    <w:t>фотодіода</w:t>
                  </w:r>
                  <w:r w:rsidRPr="00E8274A">
                    <w:rPr>
                      <w:sz w:val="18"/>
                      <w:szCs w:val="18"/>
                    </w:rPr>
                    <w:t xml:space="preserve"> для </w:t>
                  </w:r>
                  <w:r w:rsidRPr="00E8274A">
                    <w:rPr>
                      <w:spacing w:val="2"/>
                      <w:sz w:val="18"/>
                      <w:szCs w:val="18"/>
                    </w:rPr>
                    <w:t>фотодіодного</w:t>
                  </w:r>
                  <w:r w:rsidRPr="00E8274A">
                    <w:rPr>
                      <w:sz w:val="18"/>
                      <w:szCs w:val="18"/>
                    </w:rPr>
                    <w:t xml:space="preserve"> режиму</w:t>
                  </w:r>
                </w:p>
              </w:txbxContent>
            </v:textbox>
            <w10:wrap type="square"/>
          </v:shape>
        </w:pict>
      </w:r>
      <w:r w:rsidR="00C97286" w:rsidRPr="00FE3BBC">
        <w:t xml:space="preserve">електричний пробій (характеристики позначені штриховими лініями). Енергетичні характеристики </w:t>
      </w:r>
      <w:r w:rsidR="00C97286" w:rsidRPr="00FE3BBC">
        <w:rPr>
          <w:spacing w:val="2"/>
        </w:rPr>
        <w:t>фотодіода</w:t>
      </w:r>
      <w:r w:rsidR="00C97286" w:rsidRPr="00FE3BBC">
        <w:t xml:space="preserve"> </w:t>
      </w:r>
      <w:r w:rsidR="00C97286" w:rsidRPr="00FE3BBC">
        <w:rPr>
          <w:i/>
          <w:iCs/>
        </w:rPr>
        <w:t>I</w:t>
      </w:r>
      <w:r w:rsidR="00C97286" w:rsidRPr="00FE3BBC">
        <w:rPr>
          <w:i/>
          <w:iCs/>
          <w:vertAlign w:val="subscript"/>
        </w:rPr>
        <w:t>ф</w:t>
      </w:r>
      <w:r w:rsidR="00C97286" w:rsidRPr="00FE3BBC">
        <w:t xml:space="preserve"> = </w:t>
      </w:r>
      <w:r w:rsidR="00C97286" w:rsidRPr="00FE3BBC">
        <w:rPr>
          <w:i/>
          <w:iCs/>
        </w:rPr>
        <w:t>f</w:t>
      </w:r>
      <w:r w:rsidR="00C97286" w:rsidRPr="00FE3BBC">
        <w:t>(</w:t>
      </w:r>
      <w:r w:rsidR="00C97286" w:rsidRPr="00FE3BBC">
        <w:rPr>
          <w:i/>
          <w:iCs/>
        </w:rPr>
        <w:t>Ф</w:t>
      </w:r>
      <w:r w:rsidR="00C97286" w:rsidRPr="00FE3BBC">
        <w:t xml:space="preserve">) </w:t>
      </w:r>
      <w:r w:rsidR="00C97286" w:rsidRPr="00FE3BBC">
        <w:rPr>
          <w:spacing w:val="2"/>
        </w:rPr>
        <w:t>при</w:t>
      </w:r>
      <w:r w:rsidR="00C97286" w:rsidRPr="00FE3BBC">
        <w:t xml:space="preserve"> </w:t>
      </w:r>
      <w:r w:rsidR="00C97286" w:rsidRPr="00FE3BBC">
        <w:rPr>
          <w:i/>
          <w:iCs/>
        </w:rPr>
        <w:t>U</w:t>
      </w:r>
      <w:r w:rsidR="00C97286" w:rsidRPr="00FE3BBC">
        <w:t xml:space="preserve"> = const лінійні і мало залежать від </w:t>
      </w:r>
      <w:r w:rsidR="00C97286" w:rsidRPr="00FE3BBC">
        <w:rPr>
          <w:spacing w:val="2"/>
        </w:rPr>
        <w:t>напруги</w:t>
      </w:r>
      <w:r w:rsidR="00C97286" w:rsidRPr="00FE3BBC">
        <w:t xml:space="preserve"> (рис.9.5). Інтегральна чутливість </w:t>
      </w:r>
      <w:r w:rsidR="00C97286" w:rsidRPr="00FE3BBC">
        <w:rPr>
          <w:spacing w:val="2"/>
        </w:rPr>
        <w:t>фотодіода</w:t>
      </w:r>
      <w:r w:rsidR="00C97286" w:rsidRPr="00FE3BBC">
        <w:t xml:space="preserve"> звичайно </w:t>
      </w:r>
      <w:r w:rsidR="00C97286" w:rsidRPr="00FE3BBC">
        <w:rPr>
          <w:spacing w:val="2"/>
        </w:rPr>
        <w:t>складає</w:t>
      </w:r>
      <w:r w:rsidR="00C97286" w:rsidRPr="00FE3BBC">
        <w:t xml:space="preserve"> десятки </w:t>
      </w:r>
      <w:r w:rsidR="00C97286" w:rsidRPr="00FE3BBC">
        <w:rPr>
          <w:spacing w:val="2"/>
        </w:rPr>
        <w:t>міліампер</w:t>
      </w:r>
      <w:r w:rsidR="00C97286" w:rsidRPr="00FE3BBC">
        <w:t xml:space="preserve"> на люмен. Вона залежить від довжини хвилі світлових променів і має максимум </w:t>
      </w:r>
      <w:r w:rsidR="00C97286" w:rsidRPr="00FE3BBC">
        <w:rPr>
          <w:spacing w:val="2"/>
        </w:rPr>
        <w:t>при</w:t>
      </w:r>
      <w:r w:rsidR="00C97286" w:rsidRPr="00FE3BBC">
        <w:t xml:space="preserve"> деякій довжині хвилі, різній для різних напівпровідників. Інерційність </w:t>
      </w:r>
      <w:r w:rsidR="00C97286">
        <w:rPr>
          <w:spacing w:val="2"/>
        </w:rPr>
        <w:t>фотодіоді</w:t>
      </w:r>
      <w:r w:rsidR="00C97286" w:rsidRPr="00FE3BBC">
        <w:rPr>
          <w:spacing w:val="2"/>
        </w:rPr>
        <w:t>в</w:t>
      </w:r>
      <w:r w:rsidR="00C97286" w:rsidRPr="00FE3BBC">
        <w:t xml:space="preserve"> </w:t>
      </w:r>
      <w:r w:rsidR="00C97286" w:rsidRPr="00FE3BBC">
        <w:rPr>
          <w:spacing w:val="2"/>
        </w:rPr>
        <w:t>невелика</w:t>
      </w:r>
      <w:r w:rsidR="00C97286" w:rsidRPr="00FE3BBC">
        <w:t xml:space="preserve">. Вони можуть працювати на частотах до </w:t>
      </w:r>
      <w:r w:rsidR="00C97286" w:rsidRPr="00FE3BBC">
        <w:rPr>
          <w:spacing w:val="2"/>
        </w:rPr>
        <w:t>декількох</w:t>
      </w:r>
      <w:r w:rsidR="00C97286" w:rsidRPr="00FE3BBC">
        <w:t xml:space="preserve"> сотень мегагерц. А </w:t>
      </w:r>
      <w:r w:rsidR="00C97286" w:rsidRPr="00FE3BBC">
        <w:rPr>
          <w:spacing w:val="2"/>
        </w:rPr>
        <w:t>у</w:t>
      </w:r>
      <w:r w:rsidR="00C97286" w:rsidRPr="00FE3BBC">
        <w:t xml:space="preserve"> </w:t>
      </w:r>
      <w:r w:rsidR="00C97286">
        <w:rPr>
          <w:spacing w:val="2"/>
        </w:rPr>
        <w:t>фотодіоді</w:t>
      </w:r>
      <w:r w:rsidR="00C97286" w:rsidRPr="00FE3BBC">
        <w:rPr>
          <w:spacing w:val="2"/>
        </w:rPr>
        <w:t>в</w:t>
      </w:r>
      <w:r w:rsidR="00C97286" w:rsidRPr="00FE3BBC">
        <w:t xml:space="preserve"> </w:t>
      </w:r>
      <w:r w:rsidR="00C97286" w:rsidRPr="00FE3BBC">
        <w:rPr>
          <w:spacing w:val="2"/>
        </w:rPr>
        <w:t>зі</w:t>
      </w:r>
      <w:r w:rsidR="00C97286" w:rsidRPr="00FE3BBC">
        <w:t xml:space="preserve"> структурою </w:t>
      </w:r>
      <w:r w:rsidR="00C97286" w:rsidRPr="00FE3BBC">
        <w:rPr>
          <w:spacing w:val="2"/>
        </w:rPr>
        <w:t>р</w:t>
      </w:r>
      <w:r w:rsidR="00C97286" w:rsidRPr="00FE3BBC">
        <w:t xml:space="preserve">-i-n граничні частоти підвищуються до десятків </w:t>
      </w:r>
      <w:r w:rsidR="00C97286" w:rsidRPr="00FE3BBC">
        <w:rPr>
          <w:spacing w:val="2"/>
        </w:rPr>
        <w:t>гігагерц</w:t>
      </w:r>
      <w:r w:rsidR="00C97286" w:rsidRPr="00FE3BBC">
        <w:t xml:space="preserve">. Робоча </w:t>
      </w:r>
      <w:r w:rsidR="00C97286" w:rsidRPr="00FE3BBC">
        <w:rPr>
          <w:spacing w:val="2"/>
        </w:rPr>
        <w:t>напруга</w:t>
      </w:r>
      <w:r w:rsidR="00C97286" w:rsidRPr="00FE3BBC">
        <w:t xml:space="preserve"> </w:t>
      </w:r>
      <w:r w:rsidR="00C97286" w:rsidRPr="00FE3BBC">
        <w:rPr>
          <w:spacing w:val="2"/>
        </w:rPr>
        <w:t>у</w:t>
      </w:r>
      <w:r w:rsidR="00C97286" w:rsidRPr="00FE3BBC">
        <w:t xml:space="preserve"> </w:t>
      </w:r>
      <w:r w:rsidR="00C97286">
        <w:rPr>
          <w:spacing w:val="2"/>
        </w:rPr>
        <w:t>фотодіоді</w:t>
      </w:r>
      <w:r w:rsidR="00C97286" w:rsidRPr="00FE3BBC">
        <w:rPr>
          <w:spacing w:val="2"/>
        </w:rPr>
        <w:t>в</w:t>
      </w:r>
      <w:r w:rsidR="00C97286" w:rsidRPr="00FE3BBC">
        <w:t xml:space="preserve"> переважно складає (10÷30) В.  </w:t>
      </w:r>
      <w:r w:rsidR="00C97286" w:rsidRPr="00FE3BBC">
        <w:rPr>
          <w:spacing w:val="2"/>
        </w:rPr>
        <w:t>Темновий</w:t>
      </w:r>
      <w:r w:rsidR="00C97286" w:rsidRPr="00FE3BBC">
        <w:t xml:space="preserve"> </w:t>
      </w:r>
      <w:r w:rsidR="00C97286" w:rsidRPr="00FE3BBC">
        <w:rPr>
          <w:spacing w:val="2"/>
        </w:rPr>
        <w:t>струм</w:t>
      </w:r>
      <w:r w:rsidR="00C97286" w:rsidRPr="00FE3BBC">
        <w:t xml:space="preserve"> не перевищує 20 </w:t>
      </w:r>
      <w:r w:rsidR="00C97286" w:rsidRPr="00FE3BBC">
        <w:rPr>
          <w:spacing w:val="2"/>
        </w:rPr>
        <w:t>мкА</w:t>
      </w:r>
      <w:r w:rsidR="00C97286" w:rsidRPr="00FE3BBC">
        <w:t xml:space="preserve"> для </w:t>
      </w:r>
      <w:r w:rsidR="00C97286" w:rsidRPr="00FE3BBC">
        <w:rPr>
          <w:spacing w:val="2"/>
        </w:rPr>
        <w:t>германієвих</w:t>
      </w:r>
      <w:r w:rsidR="00C97286" w:rsidRPr="00FE3BBC">
        <w:t xml:space="preserve"> приладів і 2 </w:t>
      </w:r>
      <w:r w:rsidR="00C97286" w:rsidRPr="00FE3BBC">
        <w:rPr>
          <w:spacing w:val="2"/>
        </w:rPr>
        <w:t>мкА</w:t>
      </w:r>
      <w:r w:rsidR="00C97286" w:rsidRPr="00FE3BBC">
        <w:t xml:space="preserve"> для кремнієвих. </w:t>
      </w:r>
      <w:r w:rsidR="00C97286" w:rsidRPr="00FE3BBC">
        <w:rPr>
          <w:spacing w:val="2"/>
        </w:rPr>
        <w:t>Струм</w:t>
      </w:r>
      <w:r w:rsidR="00C97286" w:rsidRPr="00FE3BBC">
        <w:t xml:space="preserve"> </w:t>
      </w:r>
      <w:r w:rsidR="00C97286" w:rsidRPr="00FE3BBC">
        <w:rPr>
          <w:spacing w:val="2"/>
        </w:rPr>
        <w:t>при</w:t>
      </w:r>
      <w:r w:rsidR="00C97286" w:rsidRPr="00FE3BBC">
        <w:t xml:space="preserve"> освітленні </w:t>
      </w:r>
      <w:r w:rsidR="00C97286" w:rsidRPr="00FE3BBC">
        <w:rPr>
          <w:spacing w:val="2"/>
        </w:rPr>
        <w:t>складає</w:t>
      </w:r>
      <w:r w:rsidR="00C97286" w:rsidRPr="00FE3BBC">
        <w:t xml:space="preserve"> сотні мікроампер. Останнім часом розроблені </w:t>
      </w:r>
      <w:r w:rsidR="00C97286" w:rsidRPr="00FE3BBC">
        <w:rPr>
          <w:spacing w:val="2"/>
        </w:rPr>
        <w:t>фотодіоди</w:t>
      </w:r>
      <w:r w:rsidR="00C97286" w:rsidRPr="00FE3BBC">
        <w:t xml:space="preserve"> на складних напівпровідниках, які більш чутливі до інфрачервоного випромінювання. Більшість </w:t>
      </w:r>
      <w:r w:rsidR="00C97286" w:rsidRPr="00FE3BBC">
        <w:rPr>
          <w:spacing w:val="2"/>
        </w:rPr>
        <w:t>фотодіодов</w:t>
      </w:r>
      <w:r w:rsidR="00C97286" w:rsidRPr="00FE3BBC">
        <w:t xml:space="preserve"> виготовляється за </w:t>
      </w:r>
      <w:r w:rsidR="00C97286" w:rsidRPr="00FE3BBC">
        <w:rPr>
          <w:spacing w:val="2"/>
        </w:rPr>
        <w:t>планарною</w:t>
      </w:r>
      <w:r w:rsidR="00C97286" w:rsidRPr="00FE3BBC">
        <w:t xml:space="preserve"> технологією (рис. 9.6).</w:t>
      </w:r>
    </w:p>
    <w:p w:rsidR="00C97286" w:rsidRPr="00FE3BBC" w:rsidRDefault="00E93EA1" w:rsidP="00C97286">
      <w:pPr>
        <w:pStyle w:val="a7"/>
      </w:pPr>
      <w:r>
        <w:rPr>
          <w:noProof/>
          <w:sz w:val="20"/>
        </w:rPr>
        <w:pict>
          <v:shape id="_x0000_s1036" type="#_x0000_t202" style="position:absolute;margin-left:306pt;margin-top:-9pt;width:171pt;height:116.3pt;z-index:251670528;mso-wrap-distance-left:8.5pt;mso-wrap-distance-top:8.5pt;mso-wrap-distance-right:8.5pt;mso-wrap-distance-bottom:8.5pt" filled="f" stroked="f">
            <v:textbox style="mso-next-textbox:#_x0000_s1036" inset="0,0,0,0">
              <w:txbxContent>
                <w:p w:rsidR="00C97286" w:rsidRDefault="00C97286" w:rsidP="00C97286">
                  <w:r>
                    <w:rPr>
                      <w:noProof/>
                      <w:lang w:eastAsia="uk-UA"/>
                    </w:rPr>
                    <w:drawing>
                      <wp:inline distT="0" distB="0" distL="0" distR="0">
                        <wp:extent cx="1676400" cy="1209675"/>
                        <wp:effectExtent l="1905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84"/>
                                <a:srcRect/>
                                <a:stretch>
                                  <a:fillRect/>
                                </a:stretch>
                              </pic:blipFill>
                              <pic:spPr bwMode="auto">
                                <a:xfrm>
                                  <a:off x="0" y="0"/>
                                  <a:ext cx="1676400" cy="1209675"/>
                                </a:xfrm>
                                <a:prstGeom prst="rect">
                                  <a:avLst/>
                                </a:prstGeom>
                                <a:noFill/>
                                <a:ln w="9525">
                                  <a:noFill/>
                                  <a:miter lim="800000"/>
                                  <a:headEnd/>
                                  <a:tailEnd/>
                                </a:ln>
                              </pic:spPr>
                            </pic:pic>
                          </a:graphicData>
                        </a:graphic>
                      </wp:inline>
                    </w:drawing>
                  </w:r>
                </w:p>
                <w:p w:rsidR="00C97286" w:rsidRPr="00D676AB" w:rsidRDefault="00C97286" w:rsidP="00C97286">
                  <w:pPr>
                    <w:pStyle w:val="a7"/>
                    <w:jc w:val="center"/>
                    <w:rPr>
                      <w:sz w:val="18"/>
                      <w:szCs w:val="18"/>
                    </w:rPr>
                  </w:pPr>
                  <w:r w:rsidRPr="008C1056">
                    <w:rPr>
                      <w:sz w:val="18"/>
                      <w:szCs w:val="18"/>
                    </w:rPr>
                    <w:t xml:space="preserve">Рис.9.6. Принцип побудови </w:t>
                  </w:r>
                  <w:r w:rsidRPr="008C1056">
                    <w:rPr>
                      <w:spacing w:val="2"/>
                      <w:sz w:val="18"/>
                      <w:szCs w:val="18"/>
                    </w:rPr>
                    <w:t>планарного</w:t>
                  </w:r>
                  <w:r w:rsidRPr="008C1056">
                    <w:rPr>
                      <w:sz w:val="18"/>
                      <w:szCs w:val="18"/>
                    </w:rPr>
                    <w:t xml:space="preserve"> </w:t>
                  </w:r>
                  <w:r>
                    <w:rPr>
                      <w:spacing w:val="2"/>
                      <w:sz w:val="18"/>
                      <w:szCs w:val="18"/>
                    </w:rPr>
                    <w:t>фотодіода</w:t>
                  </w:r>
                </w:p>
              </w:txbxContent>
            </v:textbox>
            <w10:wrap type="square"/>
          </v:shape>
        </w:pict>
      </w:r>
      <w:r w:rsidR="00C97286" w:rsidRPr="00FE3BBC">
        <w:t xml:space="preserve">Є </w:t>
      </w:r>
      <w:r w:rsidR="00C97286" w:rsidRPr="00FE3BBC">
        <w:rPr>
          <w:spacing w:val="2"/>
        </w:rPr>
        <w:t>декілька</w:t>
      </w:r>
      <w:r w:rsidR="00C97286" w:rsidRPr="00FE3BBC">
        <w:t xml:space="preserve"> різновидностей </w:t>
      </w:r>
      <w:r w:rsidR="00C97286" w:rsidRPr="00FE3BBC">
        <w:rPr>
          <w:spacing w:val="2"/>
        </w:rPr>
        <w:t>фотодіодів</w:t>
      </w:r>
      <w:r w:rsidR="00C97286" w:rsidRPr="00FE3BBC">
        <w:t xml:space="preserve">. </w:t>
      </w:r>
      <w:r w:rsidR="00C97286" w:rsidRPr="00FE3BBC">
        <w:rPr>
          <w:spacing w:val="2"/>
        </w:rPr>
        <w:t>У</w:t>
      </w:r>
      <w:r w:rsidR="00C97286" w:rsidRPr="00FE3BBC">
        <w:t xml:space="preserve"> </w:t>
      </w:r>
      <w:r w:rsidR="00C97286" w:rsidRPr="00FE3BBC">
        <w:rPr>
          <w:spacing w:val="2"/>
        </w:rPr>
        <w:t>лавинних</w:t>
      </w:r>
      <w:r w:rsidR="00C97286" w:rsidRPr="00FE3BBC">
        <w:t xml:space="preserve"> </w:t>
      </w:r>
      <w:r w:rsidR="00C97286" w:rsidRPr="00FE3BBC">
        <w:rPr>
          <w:spacing w:val="2"/>
        </w:rPr>
        <w:t>фотодіодів</w:t>
      </w:r>
      <w:r w:rsidR="00C97286" w:rsidRPr="00FE3BBC">
        <w:t xml:space="preserve"> </w:t>
      </w:r>
      <w:r w:rsidR="00C97286" w:rsidRPr="00FE3BBC">
        <w:rPr>
          <w:spacing w:val="2"/>
        </w:rPr>
        <w:t>відбувається</w:t>
      </w:r>
      <w:r w:rsidR="00C97286" w:rsidRPr="00FE3BBC">
        <w:t xml:space="preserve"> </w:t>
      </w:r>
      <w:r w:rsidR="00C97286" w:rsidRPr="00FE3BBC">
        <w:rPr>
          <w:spacing w:val="2"/>
        </w:rPr>
        <w:t>лавинне</w:t>
      </w:r>
      <w:r w:rsidR="00C97286" w:rsidRPr="00FE3BBC">
        <w:t xml:space="preserve"> розмноження носіїв в </w:t>
      </w:r>
      <w:r w:rsidR="00C97286" w:rsidRPr="00FE3BBC">
        <w:rPr>
          <w:i/>
          <w:iCs/>
        </w:rPr>
        <w:t>n-p</w:t>
      </w:r>
      <w:r w:rsidR="00C97286" w:rsidRPr="00FE3BBC">
        <w:t xml:space="preserve">-переході і за </w:t>
      </w:r>
      <w:r w:rsidR="00C97286" w:rsidRPr="00FE3BBC">
        <w:rPr>
          <w:spacing w:val="2"/>
        </w:rPr>
        <w:t>рахунок</w:t>
      </w:r>
      <w:r w:rsidR="00C97286" w:rsidRPr="00FE3BBC">
        <w:t xml:space="preserve"> цього в десятки разів зростає чутливість. В </w:t>
      </w:r>
      <w:r w:rsidR="00C97286" w:rsidRPr="00FE3BBC">
        <w:rPr>
          <w:spacing w:val="2"/>
        </w:rPr>
        <w:t>фотодіодах</w:t>
      </w:r>
      <w:r w:rsidR="00C97286" w:rsidRPr="00FE3BBC">
        <w:t xml:space="preserve"> з бар'єром Шоткі є контакт напівпровідника з металом. Це діоди з підвищеною швидкодією. Поліпшеними властивостями відрізняються </w:t>
      </w:r>
      <w:r w:rsidR="00C97286" w:rsidRPr="00FE3BBC">
        <w:rPr>
          <w:spacing w:val="2"/>
        </w:rPr>
        <w:t>фотодіоди</w:t>
      </w:r>
      <w:r w:rsidR="00C97286" w:rsidRPr="00FE3BBC">
        <w:t xml:space="preserve"> з </w:t>
      </w:r>
      <w:r w:rsidR="00C97286" w:rsidRPr="00FE3BBC">
        <w:rPr>
          <w:spacing w:val="2"/>
        </w:rPr>
        <w:t>гетеропереходами</w:t>
      </w:r>
      <w:r w:rsidR="00C97286" w:rsidRPr="00FE3BBC">
        <w:t xml:space="preserve">. Всі </w:t>
      </w:r>
      <w:r w:rsidR="00C97286" w:rsidRPr="00FE3BBC">
        <w:rPr>
          <w:spacing w:val="2"/>
        </w:rPr>
        <w:t>фотодіоди</w:t>
      </w:r>
      <w:r w:rsidR="00C97286" w:rsidRPr="00FE3BBC">
        <w:t xml:space="preserve"> можуть працювати і як генератори </w:t>
      </w:r>
      <w:r w:rsidR="00C97286" w:rsidRPr="001937D8">
        <w:rPr>
          <w:i/>
        </w:rPr>
        <w:t>ЕР</w:t>
      </w:r>
      <w:r w:rsidR="00C97286" w:rsidRPr="001937D8">
        <w:rPr>
          <w:i/>
          <w:spacing w:val="2"/>
        </w:rPr>
        <w:t>С</w:t>
      </w:r>
      <w:r w:rsidR="00C97286" w:rsidRPr="00FE3BBC">
        <w:t>.</w:t>
      </w:r>
    </w:p>
    <w:p w:rsidR="00C97286" w:rsidRPr="00FE3BBC" w:rsidRDefault="00C97286" w:rsidP="00C97286">
      <w:pPr>
        <w:pStyle w:val="1"/>
        <w:ind w:firstLine="540"/>
        <w:rPr>
          <w:sz w:val="28"/>
          <w:szCs w:val="28"/>
          <w:lang w:val="uk-UA"/>
        </w:rPr>
      </w:pPr>
      <w:r w:rsidRPr="00FE3BBC">
        <w:rPr>
          <w:sz w:val="28"/>
          <w:szCs w:val="28"/>
          <w:lang w:val="uk-UA"/>
        </w:rPr>
        <w:t>9.4. ФОТОЕЛЕМЕНТИ</w:t>
      </w:r>
    </w:p>
    <w:p w:rsidR="00C97286" w:rsidRPr="00FE3BBC" w:rsidRDefault="00E93EA1" w:rsidP="00C97286">
      <w:pPr>
        <w:pStyle w:val="a7"/>
        <w:ind w:firstLine="540"/>
      </w:pPr>
      <w:r>
        <w:rPr>
          <w:noProof/>
          <w:sz w:val="20"/>
        </w:rPr>
        <w:pict>
          <v:shape id="_x0000_s1037" type="#_x0000_t202" style="position:absolute;left:0;text-align:left;margin-left:324pt;margin-top:4.25pt;width:171pt;height:130.4pt;z-index:251671552;mso-wrap-distance-left:8.5pt;mso-wrap-distance-top:8.5pt;mso-wrap-distance-right:8.5pt;mso-wrap-distance-bottom:8.5pt" filled="f" stroked="f">
            <v:textbox style="mso-next-textbox:#_x0000_s1037" inset="0,0,0,0">
              <w:txbxContent>
                <w:p w:rsidR="00C97286" w:rsidRDefault="00C97286" w:rsidP="00C97286">
                  <w:r>
                    <w:rPr>
                      <w:noProof/>
                      <w:lang w:eastAsia="uk-UA"/>
                    </w:rPr>
                    <w:drawing>
                      <wp:inline distT="0" distB="0" distL="0" distR="0">
                        <wp:extent cx="1714500" cy="1143000"/>
                        <wp:effectExtent l="1905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85"/>
                                <a:srcRect b="-2859"/>
                                <a:stretch>
                                  <a:fillRect/>
                                </a:stretch>
                              </pic:blipFill>
                              <pic:spPr bwMode="auto">
                                <a:xfrm>
                                  <a:off x="0" y="0"/>
                                  <a:ext cx="1714500" cy="1143000"/>
                                </a:xfrm>
                                <a:prstGeom prst="rect">
                                  <a:avLst/>
                                </a:prstGeom>
                                <a:noFill/>
                                <a:ln w="9525">
                                  <a:noFill/>
                                  <a:miter lim="800000"/>
                                  <a:headEnd/>
                                  <a:tailEnd/>
                                </a:ln>
                              </pic:spPr>
                            </pic:pic>
                          </a:graphicData>
                        </a:graphic>
                      </wp:inline>
                    </w:drawing>
                  </w:r>
                </w:p>
                <w:p w:rsidR="00C97286" w:rsidRPr="00E8274A" w:rsidRDefault="00C97286" w:rsidP="00C97286">
                  <w:pPr>
                    <w:pStyle w:val="a7"/>
                    <w:jc w:val="center"/>
                    <w:rPr>
                      <w:sz w:val="18"/>
                      <w:szCs w:val="18"/>
                    </w:rPr>
                  </w:pPr>
                  <w:r w:rsidRPr="00E8274A">
                    <w:rPr>
                      <w:sz w:val="18"/>
                      <w:szCs w:val="18"/>
                    </w:rPr>
                    <w:t xml:space="preserve">Рис. </w:t>
                  </w:r>
                  <w:r>
                    <w:rPr>
                      <w:sz w:val="18"/>
                      <w:szCs w:val="18"/>
                    </w:rPr>
                    <w:t>9.</w:t>
                  </w:r>
                  <w:r w:rsidRPr="00E8274A">
                    <w:rPr>
                      <w:sz w:val="18"/>
                      <w:szCs w:val="18"/>
                    </w:rPr>
                    <w:t xml:space="preserve">7. </w:t>
                  </w:r>
                  <w:r w:rsidRPr="00E8274A">
                    <w:rPr>
                      <w:spacing w:val="2"/>
                      <w:sz w:val="18"/>
                      <w:szCs w:val="18"/>
                    </w:rPr>
                    <w:t>Розділення</w:t>
                  </w:r>
                  <w:r w:rsidRPr="00E8274A">
                    <w:rPr>
                      <w:sz w:val="18"/>
                      <w:szCs w:val="18"/>
                    </w:rPr>
                    <w:t xml:space="preserve"> збуджених світлом носіїв під дією поля</w:t>
                  </w:r>
                  <w:r w:rsidRPr="00E8274A">
                    <w:rPr>
                      <w:sz w:val="18"/>
                      <w:szCs w:val="18"/>
                    </w:rPr>
                    <w:br/>
                  </w:r>
                  <w:r w:rsidRPr="00E8274A">
                    <w:rPr>
                      <w:i/>
                      <w:iCs/>
                      <w:spacing w:val="2"/>
                      <w:sz w:val="18"/>
                      <w:szCs w:val="18"/>
                    </w:rPr>
                    <w:t>п-р</w:t>
                  </w:r>
                  <w:r w:rsidRPr="00E8274A">
                    <w:rPr>
                      <w:sz w:val="18"/>
                      <w:szCs w:val="18"/>
                    </w:rPr>
                    <w:t>-переходу</w:t>
                  </w:r>
                </w:p>
              </w:txbxContent>
            </v:textbox>
            <w10:wrap type="square"/>
          </v:shape>
        </w:pict>
      </w:r>
      <w:r>
        <w:rPr>
          <w:noProof/>
          <w:sz w:val="20"/>
        </w:rPr>
        <w:pict>
          <v:shape id="_x0000_s1038" type="#_x0000_t202" style="position:absolute;left:0;text-align:left;margin-left:0;margin-top:76.25pt;width:126pt;height:135pt;z-index:251672576;mso-wrap-distance-left:8.5pt;mso-wrap-distance-top:8.5pt;mso-wrap-distance-right:8.5pt;mso-wrap-distance-bottom:8.5pt" filled="f" stroked="f">
            <v:textbox style="mso-next-textbox:#_x0000_s1038" inset="0,0,0,0">
              <w:txbxContent>
                <w:p w:rsidR="00C97286" w:rsidRDefault="00C97286" w:rsidP="00C97286">
                  <w:pPr>
                    <w:pStyle w:val="a7"/>
                    <w:rPr>
                      <w:szCs w:val="24"/>
                    </w:rPr>
                  </w:pPr>
                  <w:r>
                    <w:rPr>
                      <w:noProof/>
                      <w:szCs w:val="24"/>
                      <w:lang w:eastAsia="uk-UA"/>
                    </w:rPr>
                    <w:drawing>
                      <wp:inline distT="0" distB="0" distL="0" distR="0">
                        <wp:extent cx="1381125" cy="1247775"/>
                        <wp:effectExtent l="19050" t="0" r="9525"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86"/>
                                <a:srcRect/>
                                <a:stretch>
                                  <a:fillRect/>
                                </a:stretch>
                              </pic:blipFill>
                              <pic:spPr bwMode="auto">
                                <a:xfrm>
                                  <a:off x="0" y="0"/>
                                  <a:ext cx="1381125" cy="1247775"/>
                                </a:xfrm>
                                <a:prstGeom prst="rect">
                                  <a:avLst/>
                                </a:prstGeom>
                                <a:noFill/>
                                <a:ln w="9525">
                                  <a:noFill/>
                                  <a:miter lim="800000"/>
                                  <a:headEnd/>
                                  <a:tailEnd/>
                                </a:ln>
                              </pic:spPr>
                            </pic:pic>
                          </a:graphicData>
                        </a:graphic>
                      </wp:inline>
                    </w:drawing>
                  </w:r>
                </w:p>
                <w:p w:rsidR="00C97286" w:rsidRPr="00432FC7" w:rsidRDefault="00C97286" w:rsidP="00C97286">
                  <w:pPr>
                    <w:pStyle w:val="a7"/>
                    <w:jc w:val="center"/>
                    <w:rPr>
                      <w:sz w:val="18"/>
                      <w:szCs w:val="18"/>
                    </w:rPr>
                  </w:pPr>
                  <w:r w:rsidRPr="00432FC7">
                    <w:rPr>
                      <w:sz w:val="18"/>
                      <w:szCs w:val="18"/>
                    </w:rPr>
                    <w:t>Рис.9.8. Залежність фото-</w:t>
                  </w:r>
                  <w:r w:rsidRPr="00432FC7">
                    <w:rPr>
                      <w:i/>
                      <w:spacing w:val="2"/>
                      <w:sz w:val="18"/>
                      <w:szCs w:val="18"/>
                    </w:rPr>
                    <w:t>ЕРС</w:t>
                  </w:r>
                  <w:r w:rsidRPr="00432FC7">
                    <w:rPr>
                      <w:sz w:val="18"/>
                      <w:szCs w:val="18"/>
                    </w:rPr>
                    <w:t xml:space="preserve"> від світлового потоку</w:t>
                  </w:r>
                </w:p>
              </w:txbxContent>
            </v:textbox>
            <w10:wrap type="square"/>
          </v:shape>
        </w:pict>
      </w:r>
      <w:r w:rsidR="00C97286" w:rsidRPr="00FE3BBC">
        <w:t xml:space="preserve">Напівпровідникові </w:t>
      </w:r>
      <w:r w:rsidR="00C97286" w:rsidRPr="00FE3BBC">
        <w:rPr>
          <w:spacing w:val="2"/>
        </w:rPr>
        <w:t>фотоелементи</w:t>
      </w:r>
      <w:r w:rsidR="00C97286" w:rsidRPr="00FE3BBC">
        <w:t xml:space="preserve">, які називають також  вентильними або </w:t>
      </w:r>
      <w:r w:rsidR="00C97286" w:rsidRPr="00FE3BBC">
        <w:rPr>
          <w:spacing w:val="2"/>
        </w:rPr>
        <w:t>фотогальванічними</w:t>
      </w:r>
      <w:r w:rsidR="00C97286" w:rsidRPr="00FE3BBC">
        <w:t>, служать для перетворення енергії випромінюва</w:t>
      </w:r>
      <w:r w:rsidR="00C97286">
        <w:t>ння в електричну енергію. Властиво, вони є</w:t>
      </w:r>
      <w:r w:rsidR="00C97286" w:rsidRPr="00FE3BBC">
        <w:t xml:space="preserve"> </w:t>
      </w:r>
      <w:r w:rsidR="00C97286" w:rsidRPr="00FE3BBC">
        <w:rPr>
          <w:spacing w:val="2"/>
        </w:rPr>
        <w:t>фотодіод</w:t>
      </w:r>
      <w:r w:rsidR="00C97286">
        <w:rPr>
          <w:spacing w:val="2"/>
        </w:rPr>
        <w:t>ами</w:t>
      </w:r>
      <w:r w:rsidR="00C97286" w:rsidRPr="00FE3BBC">
        <w:t xml:space="preserve">, які працюють без джерела зовнішньої </w:t>
      </w:r>
      <w:r w:rsidR="00C97286" w:rsidRPr="00FE3BBC">
        <w:rPr>
          <w:spacing w:val="2"/>
        </w:rPr>
        <w:t>напруги</w:t>
      </w:r>
      <w:r w:rsidR="00C97286" w:rsidRPr="00FE3BBC">
        <w:t xml:space="preserve"> і створюють власні </w:t>
      </w:r>
      <w:r w:rsidR="00C97286" w:rsidRPr="00F5241B">
        <w:rPr>
          <w:i/>
        </w:rPr>
        <w:t>ЕР</w:t>
      </w:r>
      <w:r w:rsidR="00C97286" w:rsidRPr="00F5241B">
        <w:rPr>
          <w:i/>
          <w:spacing w:val="2"/>
        </w:rPr>
        <w:t>С</w:t>
      </w:r>
      <w:r w:rsidR="00C97286" w:rsidRPr="00FE3BBC">
        <w:t xml:space="preserve"> під дією випромінювання.</w:t>
      </w:r>
    </w:p>
    <w:p w:rsidR="00C97286" w:rsidRPr="00FE3BBC" w:rsidRDefault="00C97286" w:rsidP="00C97286">
      <w:pPr>
        <w:pStyle w:val="a7"/>
        <w:ind w:firstLine="540"/>
      </w:pPr>
      <w:r w:rsidRPr="00FE3BBC">
        <w:t xml:space="preserve">Фотони, впливаючи на </w:t>
      </w:r>
      <w:r>
        <w:br/>
      </w:r>
      <w:r w:rsidRPr="00FE3BBC">
        <w:rPr>
          <w:i/>
          <w:iCs/>
        </w:rPr>
        <w:t>n-</w:t>
      </w:r>
      <w:r w:rsidRPr="00FE3BBC">
        <w:rPr>
          <w:i/>
          <w:iCs/>
          <w:spacing w:val="2"/>
        </w:rPr>
        <w:t>р</w:t>
      </w:r>
      <w:r w:rsidRPr="00FE3BBC">
        <w:t xml:space="preserve">-перехід і прилеглі до нього області, </w:t>
      </w:r>
      <w:r w:rsidRPr="00FE3BBC">
        <w:rPr>
          <w:spacing w:val="2"/>
        </w:rPr>
        <w:t>викликають</w:t>
      </w:r>
      <w:r w:rsidRPr="00FE3BBC">
        <w:t xml:space="preserve"> генерацію пар носіїв заряду. Електрони і дірки, які виникли в </w:t>
      </w:r>
      <w:r w:rsidRPr="00FE3BBC">
        <w:rPr>
          <w:i/>
          <w:iCs/>
        </w:rPr>
        <w:t>n</w:t>
      </w:r>
      <w:r w:rsidRPr="00FE3BBC">
        <w:t xml:space="preserve">- і </w:t>
      </w:r>
      <w:r w:rsidRPr="00FE3BBC">
        <w:rPr>
          <w:i/>
          <w:iCs/>
          <w:spacing w:val="2"/>
        </w:rPr>
        <w:t>р</w:t>
      </w:r>
      <w:r w:rsidRPr="00FE3BBC">
        <w:t xml:space="preserve">-областях  </w:t>
      </w:r>
      <w:r w:rsidRPr="00FE3BBC">
        <w:rPr>
          <w:spacing w:val="2"/>
        </w:rPr>
        <w:t>дифундують</w:t>
      </w:r>
      <w:r w:rsidRPr="00FE3BBC">
        <w:t xml:space="preserve"> до переходу, і </w:t>
      </w:r>
      <w:r w:rsidRPr="00FE3BBC">
        <w:rPr>
          <w:spacing w:val="2"/>
        </w:rPr>
        <w:t>якщо</w:t>
      </w:r>
      <w:r w:rsidRPr="00FE3BBC">
        <w:t xml:space="preserve"> вони не </w:t>
      </w:r>
      <w:r w:rsidRPr="00FE3BBC">
        <w:rPr>
          <w:spacing w:val="2"/>
        </w:rPr>
        <w:t>встигли</w:t>
      </w:r>
      <w:r w:rsidRPr="00FE3BBC">
        <w:t xml:space="preserve"> </w:t>
      </w:r>
      <w:r w:rsidRPr="00FE3BBC">
        <w:rPr>
          <w:spacing w:val="2"/>
        </w:rPr>
        <w:t>рекомбінувати</w:t>
      </w:r>
      <w:r w:rsidRPr="00FE3BBC">
        <w:t xml:space="preserve">, то попадають під дію внутрішнього електричного поля, що є в переході. Це поле також діє і на носії заряду, які виникають у самому переході. Поле розділяє електрони і дірки. Для неосновних носіїв, наприклад для електронів, що виникли в </w:t>
      </w:r>
      <w:r w:rsidRPr="00FE3BBC">
        <w:rPr>
          <w:i/>
          <w:iCs/>
          <w:spacing w:val="2"/>
        </w:rPr>
        <w:t>р</w:t>
      </w:r>
      <w:r w:rsidRPr="00FE3BBC">
        <w:t xml:space="preserve">-області, поле переходу є прискорюючим. Воно перекидає електрони в </w:t>
      </w:r>
      <w:r w:rsidRPr="00FE3BBC">
        <w:rPr>
          <w:i/>
          <w:iCs/>
        </w:rPr>
        <w:t>п</w:t>
      </w:r>
      <w:r w:rsidRPr="00FE3BBC">
        <w:t xml:space="preserve">-область. Аналогічно дірки перекидаються полем </w:t>
      </w:r>
      <w:r w:rsidRPr="00FE3BBC">
        <w:rPr>
          <w:spacing w:val="2"/>
        </w:rPr>
        <w:t>з</w:t>
      </w:r>
      <w:r w:rsidRPr="00FE3BBC">
        <w:t xml:space="preserve"> </w:t>
      </w:r>
      <w:r w:rsidRPr="00FE3BBC">
        <w:rPr>
          <w:i/>
          <w:iCs/>
        </w:rPr>
        <w:t>n</w:t>
      </w:r>
      <w:r w:rsidRPr="00FE3BBC">
        <w:t xml:space="preserve">-області в </w:t>
      </w:r>
      <w:r w:rsidRPr="00FE3BBC">
        <w:rPr>
          <w:i/>
          <w:iCs/>
          <w:spacing w:val="2"/>
        </w:rPr>
        <w:t>р</w:t>
      </w:r>
      <w:r w:rsidRPr="00FE3BBC">
        <w:t xml:space="preserve">-область. А для основних носіїв, наприклад дірок в </w:t>
      </w:r>
      <w:r w:rsidRPr="00FE3BBC">
        <w:rPr>
          <w:i/>
          <w:iCs/>
          <w:spacing w:val="2"/>
        </w:rPr>
        <w:t>р</w:t>
      </w:r>
      <w:r w:rsidRPr="00FE3BBC">
        <w:t>-</w:t>
      </w:r>
      <w:r w:rsidRPr="00FE3BBC">
        <w:lastRenderedPageBreak/>
        <w:t xml:space="preserve">області, поле переходу є таким, що гальмує, і ці носії залишаються в своїй області, тобто дірки залишаються в </w:t>
      </w:r>
      <w:r w:rsidRPr="00FE3BBC">
        <w:rPr>
          <w:i/>
          <w:iCs/>
          <w:spacing w:val="2"/>
        </w:rPr>
        <w:t>р</w:t>
      </w:r>
      <w:r w:rsidRPr="00FE3BBC">
        <w:t xml:space="preserve">-області, а електрони - в </w:t>
      </w:r>
      <w:r w:rsidRPr="00FE3BBC">
        <w:rPr>
          <w:i/>
          <w:iCs/>
        </w:rPr>
        <w:t>п</w:t>
      </w:r>
      <w:r w:rsidRPr="00FE3BBC">
        <w:t>–області (рис.9.7).</w:t>
      </w:r>
    </w:p>
    <w:p w:rsidR="00C97286" w:rsidRPr="00FE3BBC" w:rsidRDefault="00C97286" w:rsidP="00C97286">
      <w:pPr>
        <w:pStyle w:val="a7"/>
        <w:ind w:firstLine="540"/>
      </w:pPr>
      <w:r w:rsidRPr="00FE3BBC">
        <w:t xml:space="preserve">Внаслідок такого процесу в </w:t>
      </w:r>
      <w:r w:rsidRPr="00FE3BBC">
        <w:rPr>
          <w:i/>
          <w:iCs/>
          <w:spacing w:val="2"/>
        </w:rPr>
        <w:t>п</w:t>
      </w:r>
      <w:r w:rsidRPr="00FE3BBC">
        <w:t xml:space="preserve">- і </w:t>
      </w:r>
      <w:r w:rsidRPr="00FE3BBC">
        <w:rPr>
          <w:i/>
          <w:iCs/>
          <w:spacing w:val="2"/>
        </w:rPr>
        <w:t>р</w:t>
      </w:r>
      <w:r w:rsidRPr="00FE3BBC">
        <w:t xml:space="preserve">-областях нагромаджуються надмірні основні носії, тобто створюються відповідно заряди електронів і дірок і виникає різниця потенціалів, яку </w:t>
      </w:r>
      <w:r w:rsidRPr="00FE3BBC">
        <w:rPr>
          <w:spacing w:val="2"/>
        </w:rPr>
        <w:t>називають</w:t>
      </w:r>
      <w:r w:rsidRPr="00FE3BBC">
        <w:t xml:space="preserve"> фото-</w:t>
      </w:r>
      <w:r w:rsidRPr="00F5241B">
        <w:rPr>
          <w:i/>
          <w:spacing w:val="2"/>
        </w:rPr>
        <w:t>ЕРС</w:t>
      </w:r>
      <w:r w:rsidRPr="00FE3BBC">
        <w:t xml:space="preserve"> (</w:t>
      </w:r>
      <w:r w:rsidRPr="00FE3BBC">
        <w:rPr>
          <w:i/>
          <w:iCs/>
        </w:rPr>
        <w:t>Е</w:t>
      </w:r>
      <w:r w:rsidRPr="00FE3BBC">
        <w:rPr>
          <w:i/>
          <w:iCs/>
          <w:vertAlign w:val="subscript"/>
        </w:rPr>
        <w:t>ф</w:t>
      </w:r>
      <w:r w:rsidRPr="00FE3BBC">
        <w:t>). Зі збільшенням світлового потоку фото-</w:t>
      </w:r>
      <w:r w:rsidRPr="00F5241B">
        <w:rPr>
          <w:i/>
          <w:spacing w:val="2"/>
        </w:rPr>
        <w:t>ЕРС</w:t>
      </w:r>
      <w:r w:rsidRPr="00FE3BBC">
        <w:t xml:space="preserve"> зростає за нелінійним законом (рис.9.8). Значення </w:t>
      </w:r>
      <w:r w:rsidRPr="00F5241B">
        <w:rPr>
          <w:i/>
          <w:spacing w:val="2"/>
        </w:rPr>
        <w:t>ЕРС</w:t>
      </w:r>
      <w:r w:rsidRPr="00FE3BBC">
        <w:t xml:space="preserve"> може досягати </w:t>
      </w:r>
      <w:r w:rsidRPr="00FE3BBC">
        <w:rPr>
          <w:spacing w:val="2"/>
        </w:rPr>
        <w:t>декількох</w:t>
      </w:r>
      <w:r w:rsidRPr="00FE3BBC">
        <w:t xml:space="preserve"> десятих долей вольта. </w:t>
      </w:r>
      <w:r w:rsidRPr="00FE3BBC">
        <w:rPr>
          <w:spacing w:val="2"/>
        </w:rPr>
        <w:t>При</w:t>
      </w:r>
      <w:r w:rsidRPr="00FE3BBC">
        <w:t xml:space="preserve"> </w:t>
      </w:r>
      <w:r w:rsidRPr="00FE3BBC">
        <w:rPr>
          <w:spacing w:val="2"/>
        </w:rPr>
        <w:t>під’єднанні</w:t>
      </w:r>
      <w:r w:rsidRPr="00FE3BBC">
        <w:t xml:space="preserve"> напівпровідникового </w:t>
      </w:r>
      <w:r w:rsidRPr="00FE3BBC">
        <w:rPr>
          <w:spacing w:val="2"/>
        </w:rPr>
        <w:t>фотоелемента</w:t>
      </w:r>
      <w:r w:rsidRPr="00FE3BBC">
        <w:t xml:space="preserve"> до навантаження (рис.9.9) виникає </w:t>
      </w:r>
      <w:r w:rsidRPr="00FE3BBC">
        <w:rPr>
          <w:spacing w:val="2"/>
        </w:rPr>
        <w:t>фотострум</w:t>
      </w:r>
      <w:r w:rsidRPr="00FE3BBC">
        <w:t xml:space="preserve"> </w:t>
      </w:r>
      <w:r w:rsidRPr="00FE3BBC">
        <w:rPr>
          <w:i/>
          <w:iCs/>
        </w:rPr>
        <w:t>I</w:t>
      </w:r>
      <w:r w:rsidRPr="00FE3BBC">
        <w:rPr>
          <w:i/>
          <w:iCs/>
          <w:vertAlign w:val="subscript"/>
        </w:rPr>
        <w:t>ф</w:t>
      </w:r>
      <w:r w:rsidRPr="00FE3BBC">
        <w:t xml:space="preserve"> =</w:t>
      </w:r>
      <w:r w:rsidRPr="00FE3BBC">
        <w:rPr>
          <w:i/>
          <w:iCs/>
        </w:rPr>
        <w:t>Е</w:t>
      </w:r>
      <w:r w:rsidRPr="00FE3BBC">
        <w:rPr>
          <w:i/>
          <w:iCs/>
          <w:vertAlign w:val="subscript"/>
        </w:rPr>
        <w:t xml:space="preserve">ф </w:t>
      </w:r>
      <w:r w:rsidRPr="00FE3BBC">
        <w:t>/ (</w:t>
      </w:r>
      <w:r w:rsidRPr="00FE3BBC">
        <w:rPr>
          <w:i/>
          <w:iCs/>
        </w:rPr>
        <w:t>R</w:t>
      </w:r>
      <w:r w:rsidRPr="00FE3BBC">
        <w:rPr>
          <w:i/>
          <w:iCs/>
          <w:vertAlign w:val="subscript"/>
        </w:rPr>
        <w:t>н</w:t>
      </w:r>
      <w:r w:rsidRPr="00FE3BBC">
        <w:t>+</w:t>
      </w:r>
      <w:r w:rsidRPr="00FE3BBC">
        <w:rPr>
          <w:i/>
          <w:iCs/>
        </w:rPr>
        <w:t>R</w:t>
      </w:r>
      <w:r w:rsidRPr="00FE3BBC">
        <w:rPr>
          <w:i/>
          <w:iCs/>
          <w:vertAlign w:val="subscript"/>
        </w:rPr>
        <w:t>і</w:t>
      </w:r>
      <w:r w:rsidRPr="00FE3BBC">
        <w:t xml:space="preserve">), де </w:t>
      </w:r>
      <w:r w:rsidRPr="00FE3BBC">
        <w:rPr>
          <w:i/>
          <w:iCs/>
        </w:rPr>
        <w:t>R</w:t>
      </w:r>
      <w:r w:rsidRPr="00FE3BBC">
        <w:rPr>
          <w:i/>
          <w:iCs/>
          <w:vertAlign w:val="subscript"/>
        </w:rPr>
        <w:t>і</w:t>
      </w:r>
      <w:r w:rsidRPr="00FE3BBC">
        <w:t xml:space="preserve">, </w:t>
      </w:r>
      <w:r w:rsidRPr="00FE3BBC">
        <w:rPr>
          <w:spacing w:val="2"/>
        </w:rPr>
        <w:t xml:space="preserve">- </w:t>
      </w:r>
      <w:r w:rsidRPr="00FE3BBC">
        <w:t xml:space="preserve">внутрішній опір самого </w:t>
      </w:r>
      <w:r w:rsidRPr="00FE3BBC">
        <w:rPr>
          <w:spacing w:val="2"/>
        </w:rPr>
        <w:t>фотоелемента</w:t>
      </w:r>
      <w:r w:rsidRPr="00FE3BBC">
        <w:t>.</w:t>
      </w:r>
    </w:p>
    <w:p w:rsidR="00C97286" w:rsidRPr="00FE3BBC" w:rsidRDefault="00E93EA1" w:rsidP="00C97286">
      <w:pPr>
        <w:pStyle w:val="a7"/>
        <w:ind w:firstLine="540"/>
      </w:pPr>
      <w:r>
        <w:rPr>
          <w:noProof/>
          <w:sz w:val="20"/>
        </w:rPr>
        <w:pict>
          <v:shape id="_x0000_s1039" type="#_x0000_t202" style="position:absolute;left:0;text-align:left;margin-left:9pt;margin-top:64.3pt;width:126pt;height:102.8pt;z-index:251673600;mso-wrap-distance-left:8.5pt;mso-wrap-distance-top:8.5pt;mso-wrap-distance-right:8.5pt;mso-wrap-distance-bottom:8.5pt" filled="f" stroked="f">
            <v:textbox style="mso-next-textbox:#_x0000_s1039" inset="0,0,0,0">
              <w:txbxContent>
                <w:p w:rsidR="00C97286" w:rsidRDefault="00C97286" w:rsidP="00C97286">
                  <w:r>
                    <w:rPr>
                      <w:noProof/>
                      <w:lang w:eastAsia="uk-UA"/>
                    </w:rPr>
                    <w:drawing>
                      <wp:inline distT="0" distB="0" distL="0" distR="0">
                        <wp:extent cx="1104900" cy="733425"/>
                        <wp:effectExtent l="1905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87"/>
                                <a:srcRect/>
                                <a:stretch>
                                  <a:fillRect/>
                                </a:stretch>
                              </pic:blipFill>
                              <pic:spPr bwMode="auto">
                                <a:xfrm>
                                  <a:off x="0" y="0"/>
                                  <a:ext cx="1104900" cy="733425"/>
                                </a:xfrm>
                                <a:prstGeom prst="rect">
                                  <a:avLst/>
                                </a:prstGeom>
                                <a:noFill/>
                                <a:ln w="9525">
                                  <a:noFill/>
                                  <a:miter lim="800000"/>
                                  <a:headEnd/>
                                  <a:tailEnd/>
                                </a:ln>
                              </pic:spPr>
                            </pic:pic>
                          </a:graphicData>
                        </a:graphic>
                      </wp:inline>
                    </w:drawing>
                  </w:r>
                </w:p>
                <w:p w:rsidR="00C97286" w:rsidRDefault="00C97286" w:rsidP="00C97286">
                  <w:pPr>
                    <w:pStyle w:val="a7"/>
                    <w:jc w:val="center"/>
                    <w:rPr>
                      <w:sz w:val="18"/>
                      <w:szCs w:val="18"/>
                      <w:lang w:val="en-US"/>
                    </w:rPr>
                  </w:pPr>
                </w:p>
                <w:p w:rsidR="00C97286" w:rsidRPr="00432FC7" w:rsidRDefault="00C97286" w:rsidP="00C97286">
                  <w:pPr>
                    <w:pStyle w:val="a7"/>
                    <w:jc w:val="center"/>
                    <w:rPr>
                      <w:sz w:val="18"/>
                      <w:szCs w:val="18"/>
                    </w:rPr>
                  </w:pPr>
                  <w:r w:rsidRPr="00432FC7">
                    <w:rPr>
                      <w:sz w:val="18"/>
                      <w:szCs w:val="18"/>
                    </w:rPr>
                    <w:t>Рис.9.9. Схема в</w:t>
                  </w:r>
                  <w:r w:rsidRPr="00432FC7">
                    <w:rPr>
                      <w:spacing w:val="2"/>
                      <w:sz w:val="18"/>
                      <w:szCs w:val="18"/>
                    </w:rPr>
                    <w:t>вімкнення</w:t>
                  </w:r>
                  <w:r w:rsidRPr="00432FC7">
                    <w:rPr>
                      <w:sz w:val="18"/>
                      <w:szCs w:val="18"/>
                    </w:rPr>
                    <w:t xml:space="preserve"> </w:t>
                  </w:r>
                  <w:r w:rsidRPr="00432FC7">
                    <w:rPr>
                      <w:spacing w:val="2"/>
                      <w:sz w:val="18"/>
                      <w:szCs w:val="18"/>
                    </w:rPr>
                    <w:t>фотоелемента</w:t>
                  </w:r>
                </w:p>
              </w:txbxContent>
            </v:textbox>
            <w10:wrap type="square"/>
          </v:shape>
        </w:pict>
      </w:r>
      <w:r w:rsidR="00C97286" w:rsidRPr="00FE3BBC">
        <w:t xml:space="preserve">Перші вентильні </w:t>
      </w:r>
      <w:r w:rsidR="00C97286" w:rsidRPr="00FE3BBC">
        <w:rPr>
          <w:spacing w:val="2"/>
        </w:rPr>
        <w:t>фотоелементи</w:t>
      </w:r>
      <w:r w:rsidR="00C97286" w:rsidRPr="00FE3BBC">
        <w:t xml:space="preserve"> </w:t>
      </w:r>
      <w:r w:rsidR="00C97286" w:rsidRPr="00FE3BBC">
        <w:rPr>
          <w:spacing w:val="2"/>
        </w:rPr>
        <w:t>з</w:t>
      </w:r>
      <w:r w:rsidR="00C97286" w:rsidRPr="00FE3BBC">
        <w:t xml:space="preserve"> </w:t>
      </w:r>
      <w:r w:rsidR="00C97286" w:rsidRPr="00FE3BBC">
        <w:rPr>
          <w:spacing w:val="2"/>
        </w:rPr>
        <w:t>геміоксиду</w:t>
      </w:r>
      <w:r w:rsidR="00C97286" w:rsidRPr="00FE3BBC">
        <w:t xml:space="preserve"> (закису міді) були розроблені ще в 1926 р. Надалі особливо широко застосовувалися </w:t>
      </w:r>
      <w:r w:rsidR="00C97286" w:rsidRPr="00FE3BBC">
        <w:rPr>
          <w:spacing w:val="2"/>
        </w:rPr>
        <w:t>селенові</w:t>
      </w:r>
      <w:r w:rsidR="00C97286" w:rsidRPr="00FE3BBC">
        <w:t xml:space="preserve"> </w:t>
      </w:r>
      <w:r w:rsidR="00C97286" w:rsidRPr="00FE3BBC">
        <w:rPr>
          <w:spacing w:val="2"/>
        </w:rPr>
        <w:t>фотоелементи</w:t>
      </w:r>
      <w:r w:rsidR="00C97286" w:rsidRPr="00FE3BBC">
        <w:t xml:space="preserve">, виготовлені на основі селену </w:t>
      </w:r>
      <w:r w:rsidR="00C97286" w:rsidRPr="00FE3BBC">
        <w:rPr>
          <w:i/>
          <w:iCs/>
          <w:spacing w:val="2"/>
        </w:rPr>
        <w:t>р</w:t>
      </w:r>
      <w:r w:rsidR="00C97286" w:rsidRPr="00FE3BBC">
        <w:rPr>
          <w:i/>
          <w:iCs/>
        </w:rPr>
        <w:t>-</w:t>
      </w:r>
      <w:r w:rsidR="00C97286" w:rsidRPr="00FE3BBC">
        <w:t xml:space="preserve">типу. У </w:t>
      </w:r>
      <w:r w:rsidR="00C97286" w:rsidRPr="00FE3BBC">
        <w:rPr>
          <w:spacing w:val="2"/>
        </w:rPr>
        <w:t>пластинці</w:t>
      </w:r>
      <w:r w:rsidR="00C97286" w:rsidRPr="00FE3BBC">
        <w:t xml:space="preserve"> такого селену створювався тонкий шар </w:t>
      </w:r>
      <w:r w:rsidR="00C97286" w:rsidRPr="00FE3BBC">
        <w:rPr>
          <w:i/>
          <w:iCs/>
        </w:rPr>
        <w:t>п-</w:t>
      </w:r>
      <w:r w:rsidR="00C97286" w:rsidRPr="00FE3BBC">
        <w:t xml:space="preserve">типу, на який діяв світловий потік. Інтегральна чутливість </w:t>
      </w:r>
      <w:r w:rsidR="00C97286" w:rsidRPr="00FE3BBC">
        <w:rPr>
          <w:spacing w:val="2"/>
        </w:rPr>
        <w:t>селенових</w:t>
      </w:r>
      <w:r w:rsidR="00C97286" w:rsidRPr="00FE3BBC">
        <w:t xml:space="preserve"> </w:t>
      </w:r>
      <w:r w:rsidR="00C97286" w:rsidRPr="00FE3BBC">
        <w:rPr>
          <w:spacing w:val="2"/>
        </w:rPr>
        <w:t>фотоелементів</w:t>
      </w:r>
      <w:r w:rsidR="00C97286" w:rsidRPr="00FE3BBC">
        <w:t xml:space="preserve"> доходила до </w:t>
      </w:r>
      <w:r w:rsidR="00C97286" w:rsidRPr="00FE3BBC">
        <w:rPr>
          <w:spacing w:val="2"/>
        </w:rPr>
        <w:t>декількох</w:t>
      </w:r>
      <w:r w:rsidR="00C97286" w:rsidRPr="00FE3BBC">
        <w:t xml:space="preserve"> сотень мікроампер на люмен. Вони мали спектральну характеристику майже таку ж, як </w:t>
      </w:r>
      <w:r w:rsidR="00C97286" w:rsidRPr="00FE3BBC">
        <w:rPr>
          <w:spacing w:val="2"/>
        </w:rPr>
        <w:t>у</w:t>
      </w:r>
      <w:r w:rsidR="00C97286" w:rsidRPr="00FE3BBC">
        <w:t xml:space="preserve"> людського ока, що було зручно для різних </w:t>
      </w:r>
      <w:r w:rsidR="00C97286" w:rsidRPr="00FE3BBC">
        <w:rPr>
          <w:spacing w:val="2"/>
        </w:rPr>
        <w:t>фотометричних</w:t>
      </w:r>
      <w:r w:rsidR="00C97286" w:rsidRPr="00FE3BBC">
        <w:t xml:space="preserve"> методів. Значний інтерес </w:t>
      </w:r>
      <w:r w:rsidR="00C97286" w:rsidRPr="00FE3BBC">
        <w:rPr>
          <w:spacing w:val="2"/>
        </w:rPr>
        <w:t>представляли</w:t>
      </w:r>
      <w:r w:rsidR="00C97286" w:rsidRPr="00FE3BBC">
        <w:t xml:space="preserve"> </w:t>
      </w:r>
      <w:r w:rsidR="00C97286" w:rsidRPr="00FE3BBC">
        <w:rPr>
          <w:spacing w:val="2"/>
        </w:rPr>
        <w:t>сірнистоталієві</w:t>
      </w:r>
      <w:r w:rsidR="00C97286" w:rsidRPr="00FE3BBC">
        <w:t xml:space="preserve"> </w:t>
      </w:r>
      <w:r w:rsidR="00C97286" w:rsidRPr="00FE3BBC">
        <w:rPr>
          <w:spacing w:val="2"/>
        </w:rPr>
        <w:t xml:space="preserve">фотоелементи. </w:t>
      </w:r>
      <w:r w:rsidR="00C97286" w:rsidRPr="00FE3BBC">
        <w:t xml:space="preserve"> </w:t>
      </w:r>
      <w:r w:rsidR="00C97286" w:rsidRPr="00FE3BBC">
        <w:rPr>
          <w:spacing w:val="2"/>
        </w:rPr>
        <w:t>У</w:t>
      </w:r>
      <w:r w:rsidR="00C97286" w:rsidRPr="00FE3BBC">
        <w:t xml:space="preserve"> них чутливість досягала тисяч мікроампер на люмен. </w:t>
      </w:r>
      <w:r w:rsidR="00C97286" w:rsidRPr="00FE3BBC">
        <w:rPr>
          <w:spacing w:val="2"/>
        </w:rPr>
        <w:t>Недолік</w:t>
      </w:r>
      <w:r w:rsidR="00C97286" w:rsidRPr="00FE3BBC">
        <w:t xml:space="preserve"> вентильних </w:t>
      </w:r>
      <w:r w:rsidR="00C97286" w:rsidRPr="00FE3BBC">
        <w:rPr>
          <w:spacing w:val="2"/>
        </w:rPr>
        <w:t>фотоелементів</w:t>
      </w:r>
      <w:r w:rsidR="00C97286" w:rsidRPr="00FE3BBC">
        <w:t xml:space="preserve"> - незадовільні  частотні властивості і значна залежність інтегральної чутливості від температури.</w:t>
      </w:r>
    </w:p>
    <w:p w:rsidR="00C97286" w:rsidRPr="00FE3BBC" w:rsidRDefault="00C97286" w:rsidP="00C97286">
      <w:pPr>
        <w:pStyle w:val="a7"/>
        <w:ind w:firstLine="540"/>
      </w:pPr>
      <w:r w:rsidRPr="00FE3BBC">
        <w:t xml:space="preserve">У цей час важливе значення мають кремнієві </w:t>
      </w:r>
      <w:r w:rsidRPr="00FE3BBC">
        <w:rPr>
          <w:spacing w:val="2"/>
        </w:rPr>
        <w:t>фотоелементи</w:t>
      </w:r>
      <w:r w:rsidRPr="00FE3BBC">
        <w:t>, які використовуються як сонячні перетворювачі. Вони перетворюють енергію сонячних променів в електричну, і ЕР</w:t>
      </w:r>
      <w:r w:rsidRPr="00FE3BBC">
        <w:rPr>
          <w:spacing w:val="2"/>
        </w:rPr>
        <w:t>С</w:t>
      </w:r>
      <w:r w:rsidRPr="00FE3BBC">
        <w:t xml:space="preserve"> їх досягає 0,5 В. </w:t>
      </w:r>
      <w:r w:rsidRPr="00FE3BBC">
        <w:rPr>
          <w:spacing w:val="2"/>
        </w:rPr>
        <w:t>З</w:t>
      </w:r>
      <w:r w:rsidRPr="00FE3BBC">
        <w:t xml:space="preserve"> таких елементів шляхом послідовного і паралельного </w:t>
      </w:r>
      <w:r w:rsidRPr="00FE3BBC">
        <w:rPr>
          <w:spacing w:val="2"/>
        </w:rPr>
        <w:t>з'єднання</w:t>
      </w:r>
      <w:r w:rsidRPr="00FE3BBC">
        <w:t xml:space="preserve"> створюються сонячні батареї, які мають порівняно високий </w:t>
      </w:r>
      <w:r w:rsidRPr="00F5241B">
        <w:rPr>
          <w:i/>
          <w:spacing w:val="2"/>
        </w:rPr>
        <w:t>ККД</w:t>
      </w:r>
      <w:r w:rsidRPr="00FE3BBC">
        <w:rPr>
          <w:spacing w:val="2"/>
        </w:rPr>
        <w:t xml:space="preserve"> </w:t>
      </w:r>
      <w:r w:rsidRPr="00FE3BBC">
        <w:t xml:space="preserve">(до 20%) і можуть розвивати потужність до </w:t>
      </w:r>
      <w:r w:rsidRPr="00FE3BBC">
        <w:rPr>
          <w:spacing w:val="2"/>
        </w:rPr>
        <w:t>декількох</w:t>
      </w:r>
      <w:r w:rsidRPr="00FE3BBC">
        <w:t xml:space="preserve"> кіловат. Сонячні батареї </w:t>
      </w:r>
      <w:r w:rsidRPr="00FE3BBC">
        <w:rPr>
          <w:spacing w:val="2"/>
        </w:rPr>
        <w:t>з</w:t>
      </w:r>
      <w:r w:rsidRPr="00FE3BBC">
        <w:t xml:space="preserve"> кремнієвих </w:t>
      </w:r>
      <w:r w:rsidRPr="00FE3BBC">
        <w:rPr>
          <w:spacing w:val="2"/>
        </w:rPr>
        <w:t>фотоелементів</w:t>
      </w:r>
      <w:r w:rsidRPr="00FE3BBC">
        <w:t xml:space="preserve"> -  це основні джерела </w:t>
      </w:r>
      <w:r w:rsidRPr="00FE3BBC">
        <w:rPr>
          <w:spacing w:val="2"/>
        </w:rPr>
        <w:t>живлення</w:t>
      </w:r>
      <w:r w:rsidRPr="00FE3BBC">
        <w:t xml:space="preserve"> на штучних супутниках </w:t>
      </w:r>
      <w:r w:rsidRPr="00FE3BBC">
        <w:rPr>
          <w:spacing w:val="2"/>
        </w:rPr>
        <w:t>Землі</w:t>
      </w:r>
      <w:r w:rsidRPr="00FE3BBC">
        <w:t xml:space="preserve">, космічних кораблях, автоматичних метеостанціях і інш. Практичне </w:t>
      </w:r>
      <w:r w:rsidRPr="00FE3BBC">
        <w:rPr>
          <w:spacing w:val="2"/>
        </w:rPr>
        <w:t>застосування</w:t>
      </w:r>
      <w:r w:rsidRPr="00FE3BBC">
        <w:t xml:space="preserve"> сонячних батарей неухильно розширюється.</w:t>
      </w:r>
    </w:p>
    <w:p w:rsidR="00C97286" w:rsidRPr="00FE3BBC" w:rsidRDefault="00C97286" w:rsidP="00C97286">
      <w:pPr>
        <w:pStyle w:val="1"/>
        <w:ind w:firstLine="540"/>
        <w:rPr>
          <w:sz w:val="28"/>
          <w:szCs w:val="28"/>
          <w:lang w:val="uk-UA"/>
        </w:rPr>
      </w:pPr>
      <w:r w:rsidRPr="00FE3BBC">
        <w:rPr>
          <w:sz w:val="28"/>
          <w:szCs w:val="28"/>
          <w:lang w:val="uk-UA"/>
        </w:rPr>
        <w:t>9.5. ФОТОТРАНЗИСТОРИ</w:t>
      </w:r>
    </w:p>
    <w:p w:rsidR="00C97286" w:rsidRPr="00FE3BBC" w:rsidRDefault="00E93EA1" w:rsidP="00C97286">
      <w:pPr>
        <w:pStyle w:val="a7"/>
        <w:ind w:firstLine="540"/>
      </w:pPr>
      <w:r>
        <w:rPr>
          <w:noProof/>
          <w:sz w:val="20"/>
        </w:rPr>
        <w:pict>
          <v:shape id="_x0000_s1040" type="#_x0000_t202" style="position:absolute;left:0;text-align:left;margin-left:0;margin-top:26.4pt;width:2in;height:176.7pt;z-index:251674624;mso-wrap-distance-left:8.5pt;mso-wrap-distance-top:8.5pt;mso-wrap-distance-right:8.5pt;mso-wrap-distance-bottom:8.5pt" filled="f" stroked="f">
            <v:textbox style="mso-next-textbox:#_x0000_s1040" inset="0,0,0,0">
              <w:txbxContent>
                <w:p w:rsidR="00C97286" w:rsidRDefault="00C97286" w:rsidP="00C97286">
                  <w:pPr>
                    <w:jc w:val="center"/>
                  </w:pPr>
                  <w:r>
                    <w:rPr>
                      <w:noProof/>
                      <w:lang w:eastAsia="uk-UA"/>
                    </w:rPr>
                    <w:drawing>
                      <wp:inline distT="0" distB="0" distL="0" distR="0">
                        <wp:extent cx="1600200" cy="1543050"/>
                        <wp:effectExtent l="1905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88"/>
                                <a:srcRect/>
                                <a:stretch>
                                  <a:fillRect/>
                                </a:stretch>
                              </pic:blipFill>
                              <pic:spPr bwMode="auto">
                                <a:xfrm>
                                  <a:off x="0" y="0"/>
                                  <a:ext cx="1600200" cy="1543050"/>
                                </a:xfrm>
                                <a:prstGeom prst="rect">
                                  <a:avLst/>
                                </a:prstGeom>
                                <a:noFill/>
                                <a:ln w="9525">
                                  <a:noFill/>
                                  <a:miter lim="800000"/>
                                  <a:headEnd/>
                                  <a:tailEnd/>
                                </a:ln>
                              </pic:spPr>
                            </pic:pic>
                          </a:graphicData>
                        </a:graphic>
                      </wp:inline>
                    </w:drawing>
                  </w:r>
                </w:p>
                <w:p w:rsidR="00C97286" w:rsidRDefault="00C97286" w:rsidP="00C97286">
                  <w:pPr>
                    <w:pStyle w:val="a7"/>
                    <w:jc w:val="center"/>
                    <w:rPr>
                      <w:sz w:val="18"/>
                      <w:szCs w:val="18"/>
                      <w:lang w:val="en-US"/>
                    </w:rPr>
                  </w:pPr>
                </w:p>
                <w:p w:rsidR="00C97286" w:rsidRPr="00D676AB" w:rsidRDefault="00C97286" w:rsidP="00C97286">
                  <w:pPr>
                    <w:pStyle w:val="a7"/>
                    <w:jc w:val="center"/>
                    <w:rPr>
                      <w:sz w:val="18"/>
                      <w:szCs w:val="18"/>
                    </w:rPr>
                  </w:pPr>
                  <w:r w:rsidRPr="009A657D">
                    <w:rPr>
                      <w:sz w:val="18"/>
                      <w:szCs w:val="18"/>
                    </w:rPr>
                    <w:t>Рис.</w:t>
                  </w:r>
                  <w:r>
                    <w:rPr>
                      <w:sz w:val="18"/>
                      <w:szCs w:val="18"/>
                    </w:rPr>
                    <w:t>9.</w:t>
                  </w:r>
                  <w:r w:rsidRPr="009A657D">
                    <w:rPr>
                      <w:sz w:val="18"/>
                      <w:szCs w:val="18"/>
                    </w:rPr>
                    <w:t>10</w:t>
                  </w:r>
                  <w:r w:rsidRPr="00D676AB">
                    <w:rPr>
                      <w:sz w:val="18"/>
                      <w:szCs w:val="18"/>
                    </w:rPr>
                    <w:t xml:space="preserve">. Структура  і  схема  </w:t>
                  </w:r>
                  <w:r w:rsidRPr="00D676AB">
                    <w:rPr>
                      <w:spacing w:val="2"/>
                      <w:sz w:val="18"/>
                      <w:szCs w:val="18"/>
                    </w:rPr>
                    <w:t>ввімкнення</w:t>
                  </w:r>
                  <w:r w:rsidRPr="00D676AB">
                    <w:rPr>
                      <w:sz w:val="18"/>
                      <w:szCs w:val="18"/>
                    </w:rPr>
                    <w:t xml:space="preserve"> </w:t>
                  </w:r>
                  <w:r w:rsidRPr="00D676AB">
                    <w:rPr>
                      <w:spacing w:val="2"/>
                      <w:sz w:val="18"/>
                      <w:szCs w:val="18"/>
                    </w:rPr>
                    <w:t>фототранзистора</w:t>
                  </w:r>
                  <w:r w:rsidRPr="00D676AB">
                    <w:rPr>
                      <w:sz w:val="18"/>
                      <w:szCs w:val="18"/>
                    </w:rPr>
                    <w:t xml:space="preserve"> </w:t>
                  </w:r>
                  <w:r w:rsidRPr="00D676AB">
                    <w:rPr>
                      <w:spacing w:val="2"/>
                      <w:sz w:val="18"/>
                      <w:szCs w:val="18"/>
                    </w:rPr>
                    <w:t xml:space="preserve">з </w:t>
                  </w:r>
                  <w:r w:rsidRPr="00D676AB">
                    <w:rPr>
                      <w:sz w:val="18"/>
                      <w:szCs w:val="18"/>
                    </w:rPr>
                    <w:t>«вільною» базою</w:t>
                  </w:r>
                </w:p>
                <w:p w:rsidR="00C97286" w:rsidRDefault="00C97286" w:rsidP="00C97286">
                  <w:pPr>
                    <w:pStyle w:val="a7"/>
                    <w:jc w:val="center"/>
                  </w:pPr>
                </w:p>
              </w:txbxContent>
            </v:textbox>
            <w10:wrap type="square"/>
          </v:shape>
        </w:pict>
      </w:r>
      <w:r w:rsidR="00C97286" w:rsidRPr="00FE3BBC">
        <w:t xml:space="preserve">Значно вища, в порівнянні з </w:t>
      </w:r>
      <w:r w:rsidR="00C97286" w:rsidRPr="00FE3BBC">
        <w:rPr>
          <w:spacing w:val="2"/>
        </w:rPr>
        <w:t>фотодіодами,</w:t>
      </w:r>
      <w:r w:rsidR="00C97286" w:rsidRPr="00FE3BBC">
        <w:t xml:space="preserve"> інтегральна чутливість </w:t>
      </w:r>
      <w:r w:rsidR="00C97286" w:rsidRPr="00FE3BBC">
        <w:rPr>
          <w:spacing w:val="2"/>
        </w:rPr>
        <w:t>у</w:t>
      </w:r>
      <w:r w:rsidR="00C97286" w:rsidRPr="00FE3BBC">
        <w:t xml:space="preserve"> </w:t>
      </w:r>
      <w:r w:rsidR="00C97286" w:rsidRPr="00FE3BBC">
        <w:rPr>
          <w:spacing w:val="2"/>
        </w:rPr>
        <w:t>фототранзисторів</w:t>
      </w:r>
      <w:r w:rsidR="00C97286" w:rsidRPr="00FE3BBC">
        <w:t xml:space="preserve">. Біполярний </w:t>
      </w:r>
      <w:r w:rsidR="00C97286" w:rsidRPr="00FE3BBC">
        <w:rPr>
          <w:spacing w:val="2"/>
        </w:rPr>
        <w:t xml:space="preserve">фототранзистор </w:t>
      </w:r>
      <w:r w:rsidR="00C97286" w:rsidRPr="00FE3BBC">
        <w:t xml:space="preserve">є </w:t>
      </w:r>
      <w:r w:rsidR="00C97286" w:rsidRPr="00FE3BBC">
        <w:rPr>
          <w:spacing w:val="2"/>
        </w:rPr>
        <w:t>звичайний</w:t>
      </w:r>
      <w:r w:rsidR="00C97286" w:rsidRPr="00FE3BBC">
        <w:t xml:space="preserve"> транзистор, але в корпусі його зроблене прозоре «вікно», через яке світловий потік може попадати на область бази. Схема </w:t>
      </w:r>
      <w:r w:rsidR="00C97286" w:rsidRPr="00FE3BBC">
        <w:rPr>
          <w:spacing w:val="2"/>
        </w:rPr>
        <w:t>ввімкнення</w:t>
      </w:r>
      <w:r w:rsidR="00C97286" w:rsidRPr="00FE3BBC">
        <w:t xml:space="preserve"> біполярного </w:t>
      </w:r>
      <w:r w:rsidR="00C97286" w:rsidRPr="00FE3BBC">
        <w:rPr>
          <w:spacing w:val="2"/>
        </w:rPr>
        <w:t>фототранзистора</w:t>
      </w:r>
      <w:r w:rsidR="00C97286" w:rsidRPr="00FE3BBC">
        <w:t xml:space="preserve"> типу </w:t>
      </w:r>
      <w:r w:rsidR="00C97286" w:rsidRPr="00FE3BBC">
        <w:rPr>
          <w:i/>
          <w:iCs/>
          <w:spacing w:val="2"/>
        </w:rPr>
        <w:t>р</w:t>
      </w:r>
      <w:r w:rsidR="00C97286" w:rsidRPr="00FE3BBC">
        <w:rPr>
          <w:i/>
          <w:iCs/>
        </w:rPr>
        <w:t>-</w:t>
      </w:r>
      <w:r w:rsidR="00C97286" w:rsidRPr="00FE3BBC">
        <w:rPr>
          <w:i/>
          <w:iCs/>
          <w:spacing w:val="2"/>
        </w:rPr>
        <w:t>п</w:t>
      </w:r>
      <w:r w:rsidR="00C97286" w:rsidRPr="00FE3BBC">
        <w:rPr>
          <w:i/>
          <w:iCs/>
        </w:rPr>
        <w:t>-</w:t>
      </w:r>
      <w:r w:rsidR="00C97286" w:rsidRPr="00FE3BBC">
        <w:rPr>
          <w:i/>
          <w:iCs/>
          <w:spacing w:val="2"/>
        </w:rPr>
        <w:t>р</w:t>
      </w:r>
      <w:r w:rsidR="00C97286" w:rsidRPr="00FE3BBC">
        <w:t xml:space="preserve"> </w:t>
      </w:r>
      <w:r w:rsidR="00C97286" w:rsidRPr="00FE3BBC">
        <w:rPr>
          <w:spacing w:val="2"/>
        </w:rPr>
        <w:t xml:space="preserve">з </w:t>
      </w:r>
      <w:r w:rsidR="00C97286" w:rsidRPr="00FE3BBC">
        <w:t>«вільною», тобто нікуди не під’єднаною, базою, на</w:t>
      </w:r>
      <w:r w:rsidR="00C97286" w:rsidRPr="00FE3BBC">
        <w:rPr>
          <w:spacing w:val="2"/>
        </w:rPr>
        <w:t>ведена</w:t>
      </w:r>
      <w:r w:rsidR="00C97286" w:rsidRPr="00FE3BBC">
        <w:t xml:space="preserve"> на рис.9.10. Як звичайно, на </w:t>
      </w:r>
      <w:r w:rsidR="00C97286" w:rsidRPr="00FE3BBC">
        <w:rPr>
          <w:spacing w:val="2"/>
        </w:rPr>
        <w:t>емітерному</w:t>
      </w:r>
      <w:r w:rsidR="00C97286" w:rsidRPr="00FE3BBC">
        <w:t xml:space="preserve"> переході </w:t>
      </w:r>
      <w:r w:rsidR="00C97286" w:rsidRPr="00FE3BBC">
        <w:rPr>
          <w:spacing w:val="2"/>
        </w:rPr>
        <w:t>напруга</w:t>
      </w:r>
      <w:r w:rsidR="00C97286" w:rsidRPr="00FE3BBC">
        <w:t xml:space="preserve"> пряма, а на </w:t>
      </w:r>
      <w:r w:rsidR="00C97286" w:rsidRPr="00FE3BBC">
        <w:rPr>
          <w:spacing w:val="2"/>
        </w:rPr>
        <w:t>колекторному</w:t>
      </w:r>
      <w:r w:rsidR="00C97286" w:rsidRPr="00FE3BBC">
        <w:t xml:space="preserve">  -  </w:t>
      </w:r>
      <w:r w:rsidR="00C97286" w:rsidRPr="00FE3BBC">
        <w:rPr>
          <w:spacing w:val="2"/>
        </w:rPr>
        <w:t>зворотна</w:t>
      </w:r>
      <w:r w:rsidR="00C97286" w:rsidRPr="00FE3BBC">
        <w:t>.</w:t>
      </w:r>
    </w:p>
    <w:p w:rsidR="00C97286" w:rsidRPr="00FE3BBC" w:rsidRDefault="00C97286" w:rsidP="00C97286">
      <w:pPr>
        <w:pStyle w:val="a7"/>
        <w:ind w:firstLine="540"/>
      </w:pPr>
      <w:r w:rsidRPr="00FE3BBC">
        <w:t xml:space="preserve">Фотони </w:t>
      </w:r>
      <w:r w:rsidRPr="00FE3BBC">
        <w:rPr>
          <w:spacing w:val="2"/>
        </w:rPr>
        <w:t>викликають</w:t>
      </w:r>
      <w:r w:rsidRPr="00FE3BBC">
        <w:t xml:space="preserve"> в базі генерацію пар носіїв заряду   електронів і дірок. Вони </w:t>
      </w:r>
      <w:r w:rsidRPr="00FE3BBC">
        <w:rPr>
          <w:spacing w:val="2"/>
        </w:rPr>
        <w:t>дифундують</w:t>
      </w:r>
      <w:r w:rsidRPr="00FE3BBC">
        <w:t xml:space="preserve"> до </w:t>
      </w:r>
      <w:r w:rsidRPr="00FE3BBC">
        <w:rPr>
          <w:spacing w:val="2"/>
        </w:rPr>
        <w:t>колекторного</w:t>
      </w:r>
      <w:r w:rsidRPr="00FE3BBC">
        <w:t xml:space="preserve"> переходу, в якому </w:t>
      </w:r>
      <w:r w:rsidRPr="00FE3BBC">
        <w:rPr>
          <w:spacing w:val="2"/>
        </w:rPr>
        <w:t>відбувається</w:t>
      </w:r>
      <w:r w:rsidRPr="00FE3BBC">
        <w:t xml:space="preserve"> їх </w:t>
      </w:r>
      <w:r w:rsidR="00E93EA1">
        <w:rPr>
          <w:noProof/>
          <w:sz w:val="20"/>
        </w:rPr>
        <w:pict>
          <v:shape id="_x0000_s1041" type="#_x0000_t202" style="position:absolute;left:0;text-align:left;margin-left:180.5pt;margin-top:53.7pt;width:2in;height:149pt;z-index:251675648;mso-wrap-distance-left:8.5pt;mso-wrap-distance-top:8.5pt;mso-wrap-distance-right:8.5pt;mso-wrap-distance-bottom:8.5pt;mso-position-horizontal-relative:text;mso-position-vertical-relative:text" filled="f" stroked="f">
            <v:textbox style="mso-next-textbox:#_x0000_s1041" inset="0,0,0,0">
              <w:txbxContent>
                <w:p w:rsidR="00C97286" w:rsidRDefault="00C97286" w:rsidP="00C97286">
                  <w:pPr>
                    <w:jc w:val="center"/>
                  </w:pPr>
                  <w:r>
                    <w:rPr>
                      <w:noProof/>
                      <w:lang w:eastAsia="uk-UA"/>
                    </w:rPr>
                    <w:drawing>
                      <wp:inline distT="0" distB="0" distL="0" distR="0">
                        <wp:extent cx="1619250" cy="1343025"/>
                        <wp:effectExtent l="1905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89"/>
                                <a:srcRect/>
                                <a:stretch>
                                  <a:fillRect/>
                                </a:stretch>
                              </pic:blipFill>
                              <pic:spPr bwMode="auto">
                                <a:xfrm>
                                  <a:off x="0" y="0"/>
                                  <a:ext cx="1619250" cy="1343025"/>
                                </a:xfrm>
                                <a:prstGeom prst="rect">
                                  <a:avLst/>
                                </a:prstGeom>
                                <a:noFill/>
                                <a:ln w="9525">
                                  <a:noFill/>
                                  <a:miter lim="800000"/>
                                  <a:headEnd/>
                                  <a:tailEnd/>
                                </a:ln>
                              </pic:spPr>
                            </pic:pic>
                          </a:graphicData>
                        </a:graphic>
                      </wp:inline>
                    </w:drawing>
                  </w:r>
                </w:p>
                <w:p w:rsidR="00C97286" w:rsidRDefault="00C97286" w:rsidP="00C97286">
                  <w:pPr>
                    <w:pStyle w:val="a7"/>
                    <w:jc w:val="center"/>
                    <w:rPr>
                      <w:sz w:val="18"/>
                      <w:szCs w:val="18"/>
                      <w:lang w:val="en-US"/>
                    </w:rPr>
                  </w:pPr>
                </w:p>
                <w:p w:rsidR="00C97286" w:rsidRPr="00D676AB" w:rsidRDefault="00C97286" w:rsidP="00C97286">
                  <w:pPr>
                    <w:pStyle w:val="a7"/>
                    <w:jc w:val="center"/>
                    <w:rPr>
                      <w:sz w:val="18"/>
                      <w:szCs w:val="18"/>
                    </w:rPr>
                  </w:pPr>
                  <w:r w:rsidRPr="009A657D">
                    <w:rPr>
                      <w:sz w:val="18"/>
                      <w:szCs w:val="18"/>
                    </w:rPr>
                    <w:t>Рис.</w:t>
                  </w:r>
                  <w:r>
                    <w:rPr>
                      <w:sz w:val="18"/>
                      <w:szCs w:val="18"/>
                    </w:rPr>
                    <w:t>9.11</w:t>
                  </w:r>
                  <w:r w:rsidRPr="00D676AB">
                    <w:rPr>
                      <w:sz w:val="18"/>
                      <w:szCs w:val="18"/>
                    </w:rPr>
                    <w:t xml:space="preserve">. Вихідні характеристики </w:t>
                  </w:r>
                  <w:r w:rsidRPr="00D676AB">
                    <w:rPr>
                      <w:spacing w:val="2"/>
                      <w:sz w:val="18"/>
                      <w:szCs w:val="18"/>
                    </w:rPr>
                    <w:t>фототранзистора</w:t>
                  </w:r>
                </w:p>
              </w:txbxContent>
            </v:textbox>
            <w10:wrap type="square"/>
          </v:shape>
        </w:pict>
      </w:r>
      <w:r w:rsidRPr="00FE3BBC">
        <w:rPr>
          <w:spacing w:val="2"/>
        </w:rPr>
        <w:t>розділення</w:t>
      </w:r>
      <w:r w:rsidRPr="00FE3BBC">
        <w:t xml:space="preserve"> так само, як і в </w:t>
      </w:r>
      <w:r w:rsidRPr="00FE3BBC">
        <w:rPr>
          <w:spacing w:val="2"/>
        </w:rPr>
        <w:t>фотодіоді</w:t>
      </w:r>
      <w:r w:rsidRPr="00FE3BBC">
        <w:t xml:space="preserve">. Дірки під дією поля </w:t>
      </w:r>
      <w:r w:rsidRPr="00FE3BBC">
        <w:rPr>
          <w:spacing w:val="2"/>
        </w:rPr>
        <w:t>колекторного</w:t>
      </w:r>
      <w:r w:rsidRPr="00FE3BBC">
        <w:t xml:space="preserve"> переходу переходять </w:t>
      </w:r>
      <w:r w:rsidRPr="00FE3BBC">
        <w:rPr>
          <w:spacing w:val="2"/>
        </w:rPr>
        <w:t>з</w:t>
      </w:r>
      <w:r w:rsidRPr="00FE3BBC">
        <w:t xml:space="preserve"> бази в колектор і збільшують </w:t>
      </w:r>
      <w:r w:rsidRPr="00FE3BBC">
        <w:rPr>
          <w:spacing w:val="2"/>
        </w:rPr>
        <w:t>струм</w:t>
      </w:r>
      <w:r w:rsidRPr="00FE3BBC">
        <w:t xml:space="preserve"> колектора. А електрони залишаються в базі і підвищують пряму </w:t>
      </w:r>
      <w:r w:rsidRPr="00FE3BBC">
        <w:rPr>
          <w:spacing w:val="2"/>
        </w:rPr>
        <w:t>напругу</w:t>
      </w:r>
      <w:r w:rsidRPr="00FE3BBC">
        <w:t xml:space="preserve"> </w:t>
      </w:r>
      <w:r w:rsidRPr="00FE3BBC">
        <w:rPr>
          <w:spacing w:val="2"/>
        </w:rPr>
        <w:t>емітерного</w:t>
      </w:r>
      <w:r w:rsidRPr="00FE3BBC">
        <w:t xml:space="preserve"> переходу, що підсилює інжекцію </w:t>
      </w:r>
      <w:r w:rsidRPr="00FE3BBC">
        <w:rPr>
          <w:spacing w:val="2"/>
        </w:rPr>
        <w:t>дірок</w:t>
      </w:r>
      <w:r w:rsidRPr="00FE3BBC">
        <w:t xml:space="preserve"> в цьому переході. За </w:t>
      </w:r>
      <w:r w:rsidRPr="00FE3BBC">
        <w:rPr>
          <w:spacing w:val="2"/>
        </w:rPr>
        <w:t>рахунок</w:t>
      </w:r>
      <w:r w:rsidRPr="00FE3BBC">
        <w:t xml:space="preserve"> цього додатково збільшується </w:t>
      </w:r>
      <w:r w:rsidRPr="00FE3BBC">
        <w:rPr>
          <w:spacing w:val="2"/>
        </w:rPr>
        <w:t>струм</w:t>
      </w:r>
      <w:r w:rsidRPr="00FE3BBC">
        <w:t xml:space="preserve"> колектора. У транзисторі типу </w:t>
      </w:r>
      <w:r w:rsidRPr="00FE3BBC">
        <w:rPr>
          <w:i/>
          <w:iCs/>
        </w:rPr>
        <w:t>n-р-n</w:t>
      </w:r>
      <w:r w:rsidRPr="00FE3BBC">
        <w:t xml:space="preserve"> все </w:t>
      </w:r>
      <w:r w:rsidRPr="00FE3BBC">
        <w:rPr>
          <w:spacing w:val="2"/>
        </w:rPr>
        <w:t>відбувається</w:t>
      </w:r>
      <w:r w:rsidRPr="00FE3BBC">
        <w:t xml:space="preserve"> аналогічно.</w:t>
      </w:r>
    </w:p>
    <w:p w:rsidR="00C97286" w:rsidRPr="00FE3BBC" w:rsidRDefault="00C97286" w:rsidP="00C97286">
      <w:pPr>
        <w:pStyle w:val="a7"/>
        <w:ind w:firstLine="540"/>
      </w:pPr>
      <w:r w:rsidRPr="00FE3BBC">
        <w:t xml:space="preserve">Інтегральна чутливість </w:t>
      </w:r>
      <w:r w:rsidRPr="00FE3BBC">
        <w:rPr>
          <w:spacing w:val="2"/>
        </w:rPr>
        <w:t>у</w:t>
      </w:r>
      <w:r w:rsidRPr="00FE3BBC">
        <w:t xml:space="preserve"> </w:t>
      </w:r>
      <w:r w:rsidRPr="00FE3BBC">
        <w:rPr>
          <w:spacing w:val="2"/>
        </w:rPr>
        <w:t>фототранзистора</w:t>
      </w:r>
      <w:r w:rsidRPr="00FE3BBC">
        <w:t xml:space="preserve"> в десятки разів більша, ніж </w:t>
      </w:r>
      <w:r w:rsidRPr="00FE3BBC">
        <w:rPr>
          <w:spacing w:val="2"/>
        </w:rPr>
        <w:t>у</w:t>
      </w:r>
      <w:r w:rsidRPr="00FE3BBC">
        <w:t xml:space="preserve"> </w:t>
      </w:r>
      <w:r w:rsidRPr="00FE3BBC">
        <w:rPr>
          <w:spacing w:val="2"/>
        </w:rPr>
        <w:t>фотодіода</w:t>
      </w:r>
      <w:r w:rsidRPr="00FE3BBC">
        <w:t xml:space="preserve">, і може досягати сотень </w:t>
      </w:r>
      <w:r w:rsidRPr="00FE3BBC">
        <w:rPr>
          <w:spacing w:val="2"/>
        </w:rPr>
        <w:t>міліампер</w:t>
      </w:r>
      <w:r w:rsidRPr="00FE3BBC">
        <w:t xml:space="preserve"> на люмен. </w:t>
      </w:r>
      <w:r w:rsidRPr="00FE3BBC">
        <w:rPr>
          <w:spacing w:val="2"/>
        </w:rPr>
        <w:t>Фототранзистор</w:t>
      </w:r>
      <w:r w:rsidRPr="00FE3BBC">
        <w:t xml:space="preserve"> </w:t>
      </w:r>
      <w:r w:rsidRPr="00FE3BBC">
        <w:rPr>
          <w:spacing w:val="2"/>
        </w:rPr>
        <w:t xml:space="preserve">з </w:t>
      </w:r>
      <w:r w:rsidRPr="00FE3BBC">
        <w:t xml:space="preserve">«вільною» базою має </w:t>
      </w:r>
      <w:r w:rsidRPr="00FE3BBC">
        <w:lastRenderedPageBreak/>
        <w:t xml:space="preserve">низьку температурну стабільність. Для усунення цього </w:t>
      </w:r>
      <w:r w:rsidRPr="00FE3BBC">
        <w:rPr>
          <w:spacing w:val="2"/>
        </w:rPr>
        <w:t>недоліку</w:t>
      </w:r>
      <w:r w:rsidRPr="00FE3BBC">
        <w:t xml:space="preserve"> необхідно застосовувати схеми стабілізації режиму за постійним струмом. </w:t>
      </w:r>
      <w:r w:rsidRPr="00FE3BBC">
        <w:rPr>
          <w:spacing w:val="2"/>
        </w:rPr>
        <w:t>При</w:t>
      </w:r>
      <w:r w:rsidRPr="00FE3BBC">
        <w:t xml:space="preserve"> цьому, </w:t>
      </w:r>
      <w:r w:rsidRPr="00FE3BBC">
        <w:rPr>
          <w:spacing w:val="2"/>
        </w:rPr>
        <w:t>звичайно</w:t>
      </w:r>
      <w:r w:rsidRPr="00FE3BBC">
        <w:t xml:space="preserve">, </w:t>
      </w:r>
      <w:r w:rsidRPr="00FE3BBC">
        <w:rPr>
          <w:spacing w:val="2"/>
        </w:rPr>
        <w:t>повинен</w:t>
      </w:r>
      <w:r w:rsidRPr="00FE3BBC">
        <w:t xml:space="preserve"> бути використаний вивід бази.  На цей </w:t>
      </w:r>
      <w:r w:rsidRPr="00FE3BBC">
        <w:rPr>
          <w:spacing w:val="2"/>
        </w:rPr>
        <w:t>вивід</w:t>
      </w:r>
      <w:r w:rsidRPr="00FE3BBC">
        <w:t xml:space="preserve"> можна також подавати постійну </w:t>
      </w:r>
      <w:r w:rsidRPr="00FE3BBC">
        <w:rPr>
          <w:spacing w:val="2"/>
        </w:rPr>
        <w:t>напругу</w:t>
      </w:r>
      <w:r w:rsidRPr="00FE3BBC">
        <w:t xml:space="preserve"> зміщення або електричні сигнали і </w:t>
      </w:r>
      <w:r w:rsidRPr="00FE3BBC">
        <w:rPr>
          <w:spacing w:val="2"/>
        </w:rPr>
        <w:t>здійснювати</w:t>
      </w:r>
      <w:r w:rsidRPr="00FE3BBC">
        <w:t xml:space="preserve"> </w:t>
      </w:r>
      <w:r w:rsidRPr="00FE3BBC">
        <w:rPr>
          <w:spacing w:val="2"/>
        </w:rPr>
        <w:t>спільну</w:t>
      </w:r>
      <w:r w:rsidRPr="00FE3BBC">
        <w:t xml:space="preserve"> дію цих сигналів і світлових.</w:t>
      </w:r>
    </w:p>
    <w:p w:rsidR="00C97286" w:rsidRPr="00FE3BBC" w:rsidRDefault="00C97286" w:rsidP="00C97286">
      <w:pPr>
        <w:pStyle w:val="a7"/>
        <w:ind w:firstLine="540"/>
      </w:pPr>
      <w:r w:rsidRPr="00FE3BBC">
        <w:t xml:space="preserve">Вихідні характеристики </w:t>
      </w:r>
      <w:r w:rsidRPr="00FE3BBC">
        <w:rPr>
          <w:spacing w:val="2"/>
        </w:rPr>
        <w:t>фототранзистора</w:t>
      </w:r>
      <w:r w:rsidRPr="00FE3BBC">
        <w:t xml:space="preserve"> зображені на рис.9.9. Вони аналогічні до вихідних характеристик для </w:t>
      </w:r>
      <w:r w:rsidRPr="00FE3BBC">
        <w:rPr>
          <w:spacing w:val="2"/>
        </w:rPr>
        <w:t>ввімкнення</w:t>
      </w:r>
      <w:r w:rsidRPr="00FE3BBC">
        <w:t xml:space="preserve"> транзистора в схемі із спільним </w:t>
      </w:r>
      <w:r w:rsidRPr="00FE3BBC">
        <w:rPr>
          <w:spacing w:val="2"/>
        </w:rPr>
        <w:t>емітером</w:t>
      </w:r>
      <w:r w:rsidRPr="00FE3BBC">
        <w:t xml:space="preserve">, різні криві відповідають різним значенням світлового потоку, а не </w:t>
      </w:r>
      <w:r w:rsidRPr="00FE3BBC">
        <w:rPr>
          <w:spacing w:val="2"/>
        </w:rPr>
        <w:t>струму</w:t>
      </w:r>
      <w:r w:rsidRPr="00FE3BBC">
        <w:t xml:space="preserve"> бази.</w:t>
      </w:r>
    </w:p>
    <w:p w:rsidR="00C97286" w:rsidRPr="00FE3BBC" w:rsidRDefault="00C97286" w:rsidP="00C97286">
      <w:pPr>
        <w:pStyle w:val="a7"/>
        <w:ind w:firstLine="540"/>
      </w:pPr>
      <w:r w:rsidRPr="00FE3BBC">
        <w:t xml:space="preserve">З характеристик видно, що </w:t>
      </w:r>
      <w:r w:rsidRPr="00FE3BBC">
        <w:rPr>
          <w:spacing w:val="2"/>
        </w:rPr>
        <w:t>при</w:t>
      </w:r>
      <w:r w:rsidRPr="00FE3BBC">
        <w:t xml:space="preserve"> підвищеному значенні </w:t>
      </w:r>
      <w:r w:rsidRPr="00FE3BBC">
        <w:rPr>
          <w:spacing w:val="2"/>
        </w:rPr>
        <w:t xml:space="preserve">напруги </w:t>
      </w:r>
      <w:r w:rsidRPr="00FE3BBC">
        <w:t xml:space="preserve">виникає електричний пробій (ділянки позначені </w:t>
      </w:r>
      <w:r w:rsidRPr="00FE3BBC">
        <w:rPr>
          <w:spacing w:val="2"/>
        </w:rPr>
        <w:t>штриховими</w:t>
      </w:r>
      <w:r w:rsidRPr="00FE3BBC">
        <w:t xml:space="preserve"> лініями).</w:t>
      </w:r>
    </w:p>
    <w:p w:rsidR="00C97286" w:rsidRPr="00FE3BBC" w:rsidRDefault="00C97286" w:rsidP="00C97286">
      <w:pPr>
        <w:pStyle w:val="a7"/>
        <w:ind w:firstLine="540"/>
      </w:pPr>
      <w:r w:rsidRPr="00FE3BBC">
        <w:t xml:space="preserve">Параметри </w:t>
      </w:r>
      <w:r w:rsidRPr="00FE3BBC">
        <w:rPr>
          <w:spacing w:val="2"/>
        </w:rPr>
        <w:t>фототранзисторів</w:t>
      </w:r>
      <w:r w:rsidRPr="00FE3BBC">
        <w:t xml:space="preserve"> - інтегральна чутливість, робоча </w:t>
      </w:r>
      <w:r w:rsidRPr="00FE3BBC">
        <w:rPr>
          <w:spacing w:val="2"/>
        </w:rPr>
        <w:t>напруга</w:t>
      </w:r>
      <w:r w:rsidRPr="00FE3BBC">
        <w:t xml:space="preserve"> (10÷15) В, </w:t>
      </w:r>
      <w:r w:rsidRPr="00FE3BBC">
        <w:rPr>
          <w:spacing w:val="2"/>
        </w:rPr>
        <w:t>темновий</w:t>
      </w:r>
      <w:r w:rsidRPr="00FE3BBC">
        <w:t xml:space="preserve"> </w:t>
      </w:r>
      <w:r w:rsidRPr="00FE3BBC">
        <w:rPr>
          <w:spacing w:val="2"/>
        </w:rPr>
        <w:t>струм</w:t>
      </w:r>
      <w:r w:rsidRPr="00FE3BBC">
        <w:t xml:space="preserve"> (до сотень мікроампер), робочий </w:t>
      </w:r>
      <w:r w:rsidRPr="00FE3BBC">
        <w:rPr>
          <w:spacing w:val="2"/>
        </w:rPr>
        <w:t>струм</w:t>
      </w:r>
      <w:r w:rsidRPr="00FE3BBC">
        <w:t xml:space="preserve"> (до десятків </w:t>
      </w:r>
      <w:r w:rsidRPr="00FE3BBC">
        <w:rPr>
          <w:spacing w:val="2"/>
        </w:rPr>
        <w:t>міліампер</w:t>
      </w:r>
      <w:r w:rsidRPr="00FE3BBC">
        <w:t xml:space="preserve">), максимальна допустима потужність (до десятків </w:t>
      </w:r>
      <w:r w:rsidRPr="00FE3BBC">
        <w:rPr>
          <w:spacing w:val="2"/>
        </w:rPr>
        <w:t>міліват</w:t>
      </w:r>
      <w:r w:rsidRPr="00FE3BBC">
        <w:t xml:space="preserve">), яка </w:t>
      </w:r>
      <w:r w:rsidRPr="00FE3BBC">
        <w:rPr>
          <w:spacing w:val="2"/>
        </w:rPr>
        <w:t>розсіюється</w:t>
      </w:r>
      <w:r w:rsidRPr="00FE3BBC">
        <w:t xml:space="preserve">, гранична частота. </w:t>
      </w:r>
      <w:r w:rsidRPr="00FE3BBC">
        <w:rPr>
          <w:spacing w:val="2"/>
        </w:rPr>
        <w:t>Фототранзистори</w:t>
      </w:r>
      <w:r w:rsidRPr="00FE3BBC">
        <w:t xml:space="preserve">, виготовлені </w:t>
      </w:r>
      <w:r w:rsidRPr="00FE3BBC">
        <w:rPr>
          <w:spacing w:val="2"/>
        </w:rPr>
        <w:t>сплавним</w:t>
      </w:r>
      <w:r w:rsidRPr="00FE3BBC">
        <w:t xml:space="preserve"> методом, мають граничні частоти до </w:t>
      </w:r>
      <w:r w:rsidRPr="00FE3BBC">
        <w:rPr>
          <w:spacing w:val="2"/>
        </w:rPr>
        <w:t>декількох</w:t>
      </w:r>
      <w:r w:rsidRPr="00FE3BBC">
        <w:t xml:space="preserve"> кілогерців, а виготовлені дифузійним методом (</w:t>
      </w:r>
      <w:r w:rsidRPr="00FE3BBC">
        <w:rPr>
          <w:spacing w:val="2"/>
        </w:rPr>
        <w:t>планарні</w:t>
      </w:r>
      <w:r w:rsidRPr="00FE3BBC">
        <w:t xml:space="preserve">) можуть працювати на частотах до </w:t>
      </w:r>
      <w:r w:rsidRPr="00FE3BBC">
        <w:rPr>
          <w:spacing w:val="2"/>
        </w:rPr>
        <w:t>декількох</w:t>
      </w:r>
      <w:r w:rsidRPr="00FE3BBC">
        <w:t xml:space="preserve"> мегагерц. </w:t>
      </w:r>
      <w:r w:rsidRPr="00FE3BBC">
        <w:rPr>
          <w:spacing w:val="2"/>
        </w:rPr>
        <w:t>Недолік</w:t>
      </w:r>
      <w:r w:rsidRPr="00FE3BBC">
        <w:t xml:space="preserve"> </w:t>
      </w:r>
      <w:r w:rsidRPr="00FE3BBC">
        <w:rPr>
          <w:spacing w:val="2"/>
        </w:rPr>
        <w:t>фототранзисторов,</w:t>
      </w:r>
      <w:r w:rsidRPr="00FE3BBC">
        <w:t xml:space="preserve"> це  порівняно високий рівень власних шумів.</w:t>
      </w:r>
    </w:p>
    <w:p w:rsidR="00C97286" w:rsidRPr="00FE3BBC" w:rsidRDefault="00E93EA1" w:rsidP="00C97286">
      <w:pPr>
        <w:pStyle w:val="a7"/>
        <w:ind w:firstLine="540"/>
      </w:pPr>
      <w:r>
        <w:rPr>
          <w:noProof/>
          <w:sz w:val="20"/>
        </w:rPr>
        <w:pict>
          <v:shape id="_x0000_s1042" type="#_x0000_t202" style="position:absolute;left:0;text-align:left;margin-left:9pt;margin-top:14.95pt;width:180pt;height:153pt;z-index:251676672;mso-wrap-distance-left:8.5pt;mso-wrap-distance-top:8.5pt;mso-wrap-distance-right:8.5pt;mso-wrap-distance-bottom:8.5pt" filled="f" stroked="f">
            <v:textbox style="mso-next-textbox:#_x0000_s1042" inset="0,0,0,0">
              <w:txbxContent>
                <w:p w:rsidR="00C97286" w:rsidRDefault="00C97286" w:rsidP="00C97286">
                  <w:pPr>
                    <w:jc w:val="center"/>
                  </w:pPr>
                  <w:r>
                    <w:rPr>
                      <w:noProof/>
                      <w:lang w:eastAsia="uk-UA"/>
                    </w:rPr>
                    <w:drawing>
                      <wp:inline distT="0" distB="0" distL="0" distR="0">
                        <wp:extent cx="1828800" cy="1209675"/>
                        <wp:effectExtent l="1905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90"/>
                                <a:srcRect/>
                                <a:stretch>
                                  <a:fillRect/>
                                </a:stretch>
                              </pic:blipFill>
                              <pic:spPr bwMode="auto">
                                <a:xfrm>
                                  <a:off x="0" y="0"/>
                                  <a:ext cx="1828800" cy="1209675"/>
                                </a:xfrm>
                                <a:prstGeom prst="rect">
                                  <a:avLst/>
                                </a:prstGeom>
                                <a:noFill/>
                                <a:ln w="9525">
                                  <a:noFill/>
                                  <a:miter lim="800000"/>
                                  <a:headEnd/>
                                  <a:tailEnd/>
                                </a:ln>
                              </pic:spPr>
                            </pic:pic>
                          </a:graphicData>
                        </a:graphic>
                      </wp:inline>
                    </w:drawing>
                  </w:r>
                </w:p>
                <w:p w:rsidR="00C97286" w:rsidRDefault="00C97286" w:rsidP="00C97286">
                  <w:pPr>
                    <w:pStyle w:val="a7"/>
                    <w:jc w:val="center"/>
                    <w:rPr>
                      <w:sz w:val="18"/>
                      <w:szCs w:val="18"/>
                      <w:lang w:val="en-US"/>
                    </w:rPr>
                  </w:pPr>
                </w:p>
                <w:p w:rsidR="00C97286" w:rsidRPr="009A657D" w:rsidRDefault="00C97286" w:rsidP="00C97286">
                  <w:pPr>
                    <w:pStyle w:val="a7"/>
                    <w:jc w:val="center"/>
                    <w:rPr>
                      <w:sz w:val="18"/>
                      <w:szCs w:val="18"/>
                    </w:rPr>
                  </w:pPr>
                  <w:r w:rsidRPr="009A657D">
                    <w:rPr>
                      <w:sz w:val="18"/>
                      <w:szCs w:val="18"/>
                    </w:rPr>
                    <w:t>Рис.</w:t>
                  </w:r>
                  <w:r>
                    <w:rPr>
                      <w:sz w:val="18"/>
                      <w:szCs w:val="18"/>
                    </w:rPr>
                    <w:t>9.</w:t>
                  </w:r>
                  <w:r w:rsidRPr="009A657D">
                    <w:rPr>
                      <w:sz w:val="18"/>
                      <w:szCs w:val="18"/>
                    </w:rPr>
                    <w:t>12</w:t>
                  </w:r>
                  <w:r w:rsidRPr="00D676AB">
                    <w:rPr>
                      <w:sz w:val="18"/>
                      <w:szCs w:val="18"/>
                    </w:rPr>
                    <w:t>. Структура і схема в</w:t>
                  </w:r>
                  <w:r w:rsidRPr="00D676AB">
                    <w:rPr>
                      <w:spacing w:val="2"/>
                      <w:sz w:val="18"/>
                      <w:szCs w:val="18"/>
                    </w:rPr>
                    <w:t>вімкнення</w:t>
                  </w:r>
                  <w:r w:rsidRPr="00D676AB">
                    <w:rPr>
                      <w:sz w:val="18"/>
                      <w:szCs w:val="18"/>
                    </w:rPr>
                    <w:t xml:space="preserve"> польового </w:t>
                  </w:r>
                  <w:r w:rsidRPr="00D676AB">
                    <w:rPr>
                      <w:spacing w:val="2"/>
                      <w:sz w:val="18"/>
                      <w:szCs w:val="18"/>
                    </w:rPr>
                    <w:t>фототранзистора</w:t>
                  </w:r>
                  <w:r w:rsidRPr="00D676AB">
                    <w:rPr>
                      <w:sz w:val="18"/>
                      <w:szCs w:val="18"/>
                    </w:rPr>
                    <w:t xml:space="preserve"> з каналом </w:t>
                  </w:r>
                  <w:r w:rsidRPr="00D676AB">
                    <w:rPr>
                      <w:sz w:val="18"/>
                      <w:szCs w:val="18"/>
                    </w:rPr>
                    <w:br/>
                  </w:r>
                  <w:r w:rsidRPr="00D676AB">
                    <w:rPr>
                      <w:i/>
                      <w:iCs/>
                      <w:sz w:val="18"/>
                      <w:szCs w:val="18"/>
                    </w:rPr>
                    <w:t>n</w:t>
                  </w:r>
                  <w:r w:rsidRPr="00D676AB">
                    <w:rPr>
                      <w:sz w:val="18"/>
                      <w:szCs w:val="18"/>
                    </w:rPr>
                    <w:t>-типу</w:t>
                  </w:r>
                </w:p>
                <w:p w:rsidR="00C97286" w:rsidRDefault="00C97286" w:rsidP="00C97286"/>
              </w:txbxContent>
            </v:textbox>
            <w10:wrap type="square"/>
          </v:shape>
        </w:pict>
      </w:r>
      <w:r w:rsidR="00C97286" w:rsidRPr="00FE3BBC">
        <w:t xml:space="preserve">Крім розглянутого біполярного </w:t>
      </w:r>
      <w:r w:rsidR="00C97286" w:rsidRPr="00FE3BBC">
        <w:rPr>
          <w:spacing w:val="2"/>
        </w:rPr>
        <w:t>фототранзистора</w:t>
      </w:r>
      <w:r w:rsidR="00C97286" w:rsidRPr="00FE3BBC">
        <w:t xml:space="preserve"> застосовуються і інші. Складовий </w:t>
      </w:r>
      <w:r w:rsidR="00C97286" w:rsidRPr="00FE3BBC">
        <w:rPr>
          <w:spacing w:val="2"/>
        </w:rPr>
        <w:t>фототранзистор</w:t>
      </w:r>
      <w:r w:rsidR="00C97286" w:rsidRPr="00FE3BBC">
        <w:t xml:space="preserve"> являє собою </w:t>
      </w:r>
      <w:r w:rsidR="00C97286" w:rsidRPr="00FE3BBC">
        <w:rPr>
          <w:spacing w:val="2"/>
        </w:rPr>
        <w:t>фототранзистор</w:t>
      </w:r>
      <w:r w:rsidR="00C97286" w:rsidRPr="00FE3BBC">
        <w:t xml:space="preserve">, </w:t>
      </w:r>
      <w:r w:rsidR="00C97286" w:rsidRPr="00FE3BBC">
        <w:rPr>
          <w:spacing w:val="2"/>
        </w:rPr>
        <w:t>сполучений</w:t>
      </w:r>
      <w:r w:rsidR="00C97286" w:rsidRPr="00FE3BBC">
        <w:t xml:space="preserve"> із </w:t>
      </w:r>
      <w:r w:rsidR="00C97286" w:rsidRPr="00FE3BBC">
        <w:rPr>
          <w:spacing w:val="2"/>
        </w:rPr>
        <w:t>звичайним</w:t>
      </w:r>
      <w:r w:rsidR="00C97286" w:rsidRPr="00FE3BBC">
        <w:t xml:space="preserve"> транзистором. Складовий транзистор має коефіцієнт підсилення за </w:t>
      </w:r>
      <w:r w:rsidR="00C97286" w:rsidRPr="00FE3BBC">
        <w:rPr>
          <w:spacing w:val="2"/>
        </w:rPr>
        <w:t>струмом</w:t>
      </w:r>
      <w:r w:rsidR="00C97286" w:rsidRPr="00FE3BBC">
        <w:t xml:space="preserve">, рівний добутку коефіцієнтів підсилення двох транзисторів </w:t>
      </w:r>
      <w:r w:rsidR="00C97286" w:rsidRPr="00F5241B">
        <w:rPr>
          <w:i/>
        </w:rPr>
        <w:t xml:space="preserve">β </w:t>
      </w:r>
      <w:r w:rsidR="00C97286" w:rsidRPr="00FE3BBC">
        <w:t xml:space="preserve">= </w:t>
      </w:r>
      <w:r w:rsidR="00C97286" w:rsidRPr="00F5241B">
        <w:rPr>
          <w:i/>
        </w:rPr>
        <w:t>β</w:t>
      </w:r>
      <w:r w:rsidR="00C97286" w:rsidRPr="00FE3BBC">
        <w:rPr>
          <w:vertAlign w:val="subscript"/>
        </w:rPr>
        <w:t>1·</w:t>
      </w:r>
      <w:r w:rsidR="00C97286" w:rsidRPr="00F5241B">
        <w:rPr>
          <w:i/>
        </w:rPr>
        <w:t>β</w:t>
      </w:r>
      <w:r w:rsidR="00C97286" w:rsidRPr="00FE3BBC">
        <w:rPr>
          <w:vertAlign w:val="subscript"/>
        </w:rPr>
        <w:t>2</w:t>
      </w:r>
      <w:r w:rsidR="00C97286" w:rsidRPr="00FE3BBC">
        <w:t xml:space="preserve">. У результаті інтегральна чутливість </w:t>
      </w:r>
      <w:r w:rsidR="00C97286" w:rsidRPr="00FE3BBC">
        <w:rPr>
          <w:spacing w:val="2"/>
        </w:rPr>
        <w:t>у</w:t>
      </w:r>
      <w:r w:rsidR="00C97286" w:rsidRPr="00FE3BBC">
        <w:t xml:space="preserve"> складового </w:t>
      </w:r>
      <w:r w:rsidR="00C97286" w:rsidRPr="00FE3BBC">
        <w:rPr>
          <w:spacing w:val="2"/>
        </w:rPr>
        <w:t>фототранзистора</w:t>
      </w:r>
      <w:r w:rsidR="00C97286" w:rsidRPr="00FE3BBC">
        <w:t xml:space="preserve"> в десятки разів більша, ніж </w:t>
      </w:r>
      <w:r w:rsidR="00C97286" w:rsidRPr="00FE3BBC">
        <w:rPr>
          <w:spacing w:val="2"/>
        </w:rPr>
        <w:t>у</w:t>
      </w:r>
      <w:r w:rsidR="00C97286" w:rsidRPr="00FE3BBC">
        <w:t xml:space="preserve"> </w:t>
      </w:r>
      <w:r w:rsidR="00C97286" w:rsidRPr="00FE3BBC">
        <w:rPr>
          <w:spacing w:val="2"/>
        </w:rPr>
        <w:t>звичайного</w:t>
      </w:r>
      <w:r w:rsidR="00C97286" w:rsidRPr="00FE3BBC">
        <w:t xml:space="preserve">, і в тисячі разів більша, ніж </w:t>
      </w:r>
      <w:r w:rsidR="00C97286" w:rsidRPr="00FE3BBC">
        <w:rPr>
          <w:spacing w:val="2"/>
        </w:rPr>
        <w:t>у</w:t>
      </w:r>
      <w:r w:rsidR="00C97286" w:rsidRPr="00FE3BBC">
        <w:t xml:space="preserve"> </w:t>
      </w:r>
      <w:r w:rsidR="00C97286" w:rsidRPr="00FE3BBC">
        <w:rPr>
          <w:spacing w:val="2"/>
        </w:rPr>
        <w:t>фотодіодів</w:t>
      </w:r>
      <w:r w:rsidR="00C97286" w:rsidRPr="00FE3BBC">
        <w:t xml:space="preserve">. Висока чутливість і висока швидкодія досягаються </w:t>
      </w:r>
      <w:r w:rsidR="00C97286" w:rsidRPr="00FE3BBC">
        <w:rPr>
          <w:spacing w:val="2"/>
        </w:rPr>
        <w:t>при</w:t>
      </w:r>
      <w:r w:rsidR="00C97286" w:rsidRPr="00FE3BBC">
        <w:t xml:space="preserve"> поєднанні </w:t>
      </w:r>
      <w:r w:rsidR="00C97286" w:rsidRPr="00FE3BBC">
        <w:rPr>
          <w:spacing w:val="2"/>
        </w:rPr>
        <w:t>фотодіода</w:t>
      </w:r>
      <w:r w:rsidR="00C97286" w:rsidRPr="00FE3BBC">
        <w:t xml:space="preserve"> з високочастотним транзистором.</w:t>
      </w:r>
    </w:p>
    <w:p w:rsidR="00C97286" w:rsidRPr="00FE3BBC" w:rsidRDefault="00C97286" w:rsidP="00C97286">
      <w:pPr>
        <w:pStyle w:val="a7"/>
        <w:ind w:firstLine="540"/>
      </w:pPr>
      <w:r w:rsidRPr="00FE3BBC">
        <w:rPr>
          <w:spacing w:val="2"/>
        </w:rPr>
        <w:t>Крім</w:t>
      </w:r>
      <w:r w:rsidRPr="00FE3BBC">
        <w:t xml:space="preserve"> біполярний </w:t>
      </w:r>
      <w:r w:rsidRPr="00FE3BBC">
        <w:rPr>
          <w:spacing w:val="2"/>
        </w:rPr>
        <w:t>фототранзисторів</w:t>
      </w:r>
      <w:r w:rsidRPr="00FE3BBC">
        <w:t xml:space="preserve"> як приймачі випромінювання використовуються і польові </w:t>
      </w:r>
      <w:r w:rsidRPr="00FE3BBC">
        <w:rPr>
          <w:spacing w:val="2"/>
        </w:rPr>
        <w:t>фототранзистори</w:t>
      </w:r>
      <w:r w:rsidRPr="00FE3BBC">
        <w:t xml:space="preserve">. На рис.9.12 показаний польовий </w:t>
      </w:r>
      <w:r w:rsidRPr="00FE3BBC">
        <w:rPr>
          <w:spacing w:val="2"/>
        </w:rPr>
        <w:t>фототранзистор</w:t>
      </w:r>
      <w:r w:rsidRPr="00FE3BBC">
        <w:t xml:space="preserve"> з каналом </w:t>
      </w:r>
      <w:r w:rsidRPr="00FE3BBC">
        <w:rPr>
          <w:i/>
          <w:iCs/>
        </w:rPr>
        <w:t>n-</w:t>
      </w:r>
      <w:r w:rsidRPr="00FE3BBC">
        <w:t xml:space="preserve">типу. </w:t>
      </w:r>
      <w:r w:rsidRPr="00FE3BBC">
        <w:rPr>
          <w:spacing w:val="2"/>
        </w:rPr>
        <w:t>При</w:t>
      </w:r>
      <w:r w:rsidRPr="00FE3BBC">
        <w:t xml:space="preserve"> опроміненні </w:t>
      </w:r>
      <w:r w:rsidRPr="00FE3BBC">
        <w:rPr>
          <w:i/>
          <w:iCs/>
        </w:rPr>
        <w:t>n-</w:t>
      </w:r>
      <w:r w:rsidRPr="00FE3BBC">
        <w:t xml:space="preserve">каналу в ньому і в прилеглій до нього </w:t>
      </w:r>
      <w:r w:rsidRPr="00FE3BBC">
        <w:rPr>
          <w:i/>
          <w:iCs/>
          <w:spacing w:val="2"/>
        </w:rPr>
        <w:t>р</w:t>
      </w:r>
      <w:r w:rsidRPr="00FE3BBC">
        <w:t xml:space="preserve">-області (області затвора) генеруються електрони і дірки. Перехід між </w:t>
      </w:r>
      <w:r w:rsidRPr="00FE3BBC">
        <w:rPr>
          <w:i/>
          <w:iCs/>
        </w:rPr>
        <w:t>n</w:t>
      </w:r>
      <w:r w:rsidRPr="00FE3BBC">
        <w:t xml:space="preserve">-каналом і </w:t>
      </w:r>
      <w:r w:rsidRPr="00FE3BBC">
        <w:rPr>
          <w:i/>
          <w:iCs/>
          <w:spacing w:val="2"/>
        </w:rPr>
        <w:t>р</w:t>
      </w:r>
      <w:r w:rsidRPr="00FE3BBC">
        <w:t xml:space="preserve">-областю </w:t>
      </w:r>
      <w:r w:rsidRPr="00FE3BBC">
        <w:rPr>
          <w:spacing w:val="2"/>
        </w:rPr>
        <w:t>знаходиться</w:t>
      </w:r>
      <w:r w:rsidRPr="00FE3BBC">
        <w:t xml:space="preserve"> під </w:t>
      </w:r>
      <w:r w:rsidRPr="00FE3BBC">
        <w:rPr>
          <w:spacing w:val="2"/>
        </w:rPr>
        <w:t>зворотною</w:t>
      </w:r>
      <w:r w:rsidRPr="00FE3BBC">
        <w:t xml:space="preserve"> </w:t>
      </w:r>
      <w:r w:rsidRPr="00FE3BBC">
        <w:rPr>
          <w:spacing w:val="2"/>
        </w:rPr>
        <w:t>напругою</w:t>
      </w:r>
      <w:r w:rsidRPr="00FE3BBC">
        <w:t xml:space="preserve">, і тому під дією поля цього переходу </w:t>
      </w:r>
      <w:r w:rsidRPr="00FE3BBC">
        <w:rPr>
          <w:spacing w:val="2"/>
        </w:rPr>
        <w:t>відбувається</w:t>
      </w:r>
      <w:r w:rsidRPr="00FE3BBC">
        <w:t xml:space="preserve"> </w:t>
      </w:r>
      <w:r w:rsidRPr="00FE3BBC">
        <w:rPr>
          <w:spacing w:val="2"/>
        </w:rPr>
        <w:t>розділення</w:t>
      </w:r>
      <w:r w:rsidRPr="00FE3BBC">
        <w:t xml:space="preserve"> носіїв заряду. У результаті підвищується концентрація електронів в </w:t>
      </w:r>
      <w:r w:rsidRPr="00FE3BBC">
        <w:rPr>
          <w:i/>
          <w:iCs/>
        </w:rPr>
        <w:t>n</w:t>
      </w:r>
      <w:r w:rsidRPr="00FE3BBC">
        <w:t>-каналі, з</w:t>
      </w:r>
      <w:r w:rsidRPr="00FE3BBC">
        <w:rPr>
          <w:spacing w:val="2"/>
        </w:rPr>
        <w:t>меншується</w:t>
      </w:r>
      <w:r w:rsidRPr="00FE3BBC">
        <w:t xml:space="preserve"> його опір і збільшується концентрація дірок в </w:t>
      </w:r>
      <w:r w:rsidRPr="00FE3BBC">
        <w:rPr>
          <w:i/>
          <w:iCs/>
          <w:spacing w:val="2"/>
        </w:rPr>
        <w:t>р</w:t>
      </w:r>
      <w:r w:rsidRPr="00FE3BBC">
        <w:t xml:space="preserve">-області. </w:t>
      </w:r>
      <w:r w:rsidRPr="00FE3BBC">
        <w:rPr>
          <w:spacing w:val="2"/>
        </w:rPr>
        <w:t>Струм</w:t>
      </w:r>
      <w:r w:rsidRPr="00FE3BBC">
        <w:t xml:space="preserve"> каналу (струм стоку) зростає. </w:t>
      </w:r>
      <w:r w:rsidRPr="00FE3BBC">
        <w:rPr>
          <w:spacing w:val="2"/>
        </w:rPr>
        <w:t>Крім</w:t>
      </w:r>
      <w:r w:rsidRPr="00FE3BBC">
        <w:t xml:space="preserve"> того, виникає </w:t>
      </w:r>
      <w:r w:rsidRPr="00FE3BBC">
        <w:rPr>
          <w:spacing w:val="2"/>
        </w:rPr>
        <w:t xml:space="preserve">фотострум у </w:t>
      </w:r>
      <w:r w:rsidRPr="00FE3BBC">
        <w:t xml:space="preserve">колі  затвора. Цей </w:t>
      </w:r>
      <w:r w:rsidRPr="00FE3BBC">
        <w:rPr>
          <w:spacing w:val="2"/>
        </w:rPr>
        <w:t>струм</w:t>
      </w:r>
      <w:r w:rsidRPr="00FE3BBC">
        <w:t xml:space="preserve"> створює спад </w:t>
      </w:r>
      <w:r w:rsidRPr="00FE3BBC">
        <w:rPr>
          <w:spacing w:val="2"/>
        </w:rPr>
        <w:t>напруги</w:t>
      </w:r>
      <w:r w:rsidRPr="00FE3BBC">
        <w:t xml:space="preserve"> на резисторі </w:t>
      </w:r>
      <w:r w:rsidRPr="00FE3BBC">
        <w:rPr>
          <w:i/>
          <w:iCs/>
        </w:rPr>
        <w:t>R</w:t>
      </w:r>
      <w:r w:rsidRPr="00FE3BBC">
        <w:rPr>
          <w:i/>
          <w:iCs/>
          <w:vertAlign w:val="subscript"/>
        </w:rPr>
        <w:t>з</w:t>
      </w:r>
      <w:r w:rsidRPr="00FE3BBC">
        <w:t xml:space="preserve">, за </w:t>
      </w:r>
      <w:r w:rsidRPr="00FE3BBC">
        <w:rPr>
          <w:spacing w:val="2"/>
        </w:rPr>
        <w:t>рахунок</w:t>
      </w:r>
      <w:r w:rsidRPr="00FE3BBC">
        <w:t xml:space="preserve"> чого з</w:t>
      </w:r>
      <w:r w:rsidRPr="00FE3BBC">
        <w:rPr>
          <w:spacing w:val="2"/>
        </w:rPr>
        <w:t>меншується</w:t>
      </w:r>
      <w:r w:rsidRPr="00FE3BBC">
        <w:t xml:space="preserve"> </w:t>
      </w:r>
      <w:r w:rsidRPr="00FE3BBC">
        <w:rPr>
          <w:spacing w:val="2"/>
        </w:rPr>
        <w:t>зворотна</w:t>
      </w:r>
      <w:r w:rsidRPr="00FE3BBC">
        <w:t xml:space="preserve"> </w:t>
      </w:r>
      <w:r w:rsidRPr="00FE3BBC">
        <w:rPr>
          <w:spacing w:val="2"/>
        </w:rPr>
        <w:t>напруга</w:t>
      </w:r>
      <w:r w:rsidRPr="00FE3BBC">
        <w:t xml:space="preserve"> на керуючому переході канал-затвор. Це, в свою чергу, </w:t>
      </w:r>
      <w:r w:rsidRPr="00FE3BBC">
        <w:rPr>
          <w:spacing w:val="2"/>
        </w:rPr>
        <w:t>приводить</w:t>
      </w:r>
      <w:r w:rsidRPr="00FE3BBC">
        <w:t xml:space="preserve"> до збільшення товщини каналу, а отже, до додаткового зменшення його опору і зростання </w:t>
      </w:r>
      <w:r w:rsidRPr="00FE3BBC">
        <w:rPr>
          <w:spacing w:val="2"/>
        </w:rPr>
        <w:t>струму</w:t>
      </w:r>
      <w:r w:rsidRPr="00FE3BBC">
        <w:t xml:space="preserve"> стоку. Таким чином </w:t>
      </w:r>
      <w:r w:rsidRPr="00FE3BBC">
        <w:rPr>
          <w:spacing w:val="2"/>
        </w:rPr>
        <w:t>здійснюється</w:t>
      </w:r>
      <w:r w:rsidRPr="00FE3BBC">
        <w:t xml:space="preserve"> керування </w:t>
      </w:r>
      <w:r w:rsidRPr="00FE3BBC">
        <w:rPr>
          <w:spacing w:val="2"/>
        </w:rPr>
        <w:t>струмом</w:t>
      </w:r>
      <w:r w:rsidRPr="00FE3BBC">
        <w:t xml:space="preserve"> стоку за допомогою світла.</w:t>
      </w:r>
    </w:p>
    <w:p w:rsidR="00C97286" w:rsidRPr="00FE3BBC" w:rsidRDefault="00E93EA1" w:rsidP="00C97286">
      <w:pPr>
        <w:pStyle w:val="a7"/>
        <w:ind w:firstLine="540"/>
      </w:pPr>
      <w:r>
        <w:rPr>
          <w:noProof/>
          <w:sz w:val="20"/>
        </w:rPr>
        <w:pict>
          <v:shape id="_x0000_s1043" type="#_x0000_t202" style="position:absolute;left:0;text-align:left;margin-left:9pt;margin-top:22.2pt;width:153pt;height:153pt;z-index:251677696;mso-wrap-distance-left:8.5pt;mso-wrap-distance-top:8.5pt;mso-wrap-distance-right:8.5pt;mso-wrap-distance-bottom:8.5pt" filled="f" stroked="f">
            <v:textbox style="mso-next-textbox:#_x0000_s1043" inset="0,0,0,0">
              <w:txbxContent>
                <w:p w:rsidR="00C97286" w:rsidRDefault="00C97286" w:rsidP="00C97286">
                  <w:pPr>
                    <w:jc w:val="center"/>
                  </w:pPr>
                  <w:r>
                    <w:rPr>
                      <w:noProof/>
                      <w:lang w:eastAsia="uk-UA"/>
                    </w:rPr>
                    <w:drawing>
                      <wp:inline distT="0" distB="0" distL="0" distR="0">
                        <wp:extent cx="1457325" cy="1562100"/>
                        <wp:effectExtent l="19050" t="0" r="9525"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91"/>
                                <a:srcRect/>
                                <a:stretch>
                                  <a:fillRect/>
                                </a:stretch>
                              </pic:blipFill>
                              <pic:spPr bwMode="auto">
                                <a:xfrm>
                                  <a:off x="0" y="0"/>
                                  <a:ext cx="1457325" cy="1562100"/>
                                </a:xfrm>
                                <a:prstGeom prst="rect">
                                  <a:avLst/>
                                </a:prstGeom>
                                <a:noFill/>
                                <a:ln w="9525">
                                  <a:noFill/>
                                  <a:miter lim="800000"/>
                                  <a:headEnd/>
                                  <a:tailEnd/>
                                </a:ln>
                              </pic:spPr>
                            </pic:pic>
                          </a:graphicData>
                        </a:graphic>
                      </wp:inline>
                    </w:drawing>
                  </w:r>
                </w:p>
                <w:p w:rsidR="00C97286" w:rsidRPr="009A657D" w:rsidRDefault="00C97286" w:rsidP="00C97286">
                  <w:pPr>
                    <w:pStyle w:val="a7"/>
                    <w:jc w:val="center"/>
                    <w:rPr>
                      <w:sz w:val="18"/>
                      <w:szCs w:val="18"/>
                    </w:rPr>
                  </w:pPr>
                  <w:r w:rsidRPr="009A657D">
                    <w:rPr>
                      <w:sz w:val="18"/>
                      <w:szCs w:val="18"/>
                    </w:rPr>
                    <w:t>Рис.</w:t>
                  </w:r>
                  <w:r>
                    <w:rPr>
                      <w:sz w:val="18"/>
                      <w:szCs w:val="18"/>
                    </w:rPr>
                    <w:t>9.</w:t>
                  </w:r>
                  <w:r w:rsidRPr="009A657D">
                    <w:rPr>
                      <w:sz w:val="18"/>
                      <w:szCs w:val="18"/>
                    </w:rPr>
                    <w:t>13. Структура  і  схема в</w:t>
                  </w:r>
                  <w:r w:rsidRPr="009A657D">
                    <w:rPr>
                      <w:spacing w:val="2"/>
                      <w:sz w:val="18"/>
                      <w:szCs w:val="18"/>
                    </w:rPr>
                    <w:t>вімкнення</w:t>
                  </w:r>
                  <w:r w:rsidRPr="009A657D">
                    <w:rPr>
                      <w:sz w:val="18"/>
                      <w:szCs w:val="18"/>
                    </w:rPr>
                    <w:t xml:space="preserve"> </w:t>
                  </w:r>
                  <w:r w:rsidRPr="009A657D">
                    <w:rPr>
                      <w:spacing w:val="2"/>
                      <w:sz w:val="18"/>
                      <w:szCs w:val="18"/>
                    </w:rPr>
                    <w:t>фототиристора</w:t>
                  </w:r>
                </w:p>
              </w:txbxContent>
            </v:textbox>
            <w10:wrap type="square"/>
          </v:shape>
        </w:pict>
      </w:r>
      <w:r w:rsidR="00C97286" w:rsidRPr="00FE3BBC">
        <w:rPr>
          <w:spacing w:val="2"/>
        </w:rPr>
        <w:t>Представляють</w:t>
      </w:r>
      <w:r w:rsidR="00C97286" w:rsidRPr="00FE3BBC">
        <w:t xml:space="preserve"> інтерес </w:t>
      </w:r>
      <w:r w:rsidR="00C97286" w:rsidRPr="00F5241B">
        <w:rPr>
          <w:i/>
          <w:spacing w:val="2"/>
        </w:rPr>
        <w:t>МДН</w:t>
      </w:r>
      <w:r w:rsidR="00C97286" w:rsidRPr="00FE3BBC">
        <w:t>-</w:t>
      </w:r>
      <w:r w:rsidR="00C97286" w:rsidRPr="00FE3BBC">
        <w:rPr>
          <w:spacing w:val="2"/>
        </w:rPr>
        <w:t>фототранзистори</w:t>
      </w:r>
      <w:r w:rsidR="00C97286" w:rsidRPr="00FE3BBC">
        <w:t xml:space="preserve"> з індукованим (</w:t>
      </w:r>
      <w:r w:rsidR="00C97286" w:rsidRPr="00FE3BBC">
        <w:rPr>
          <w:spacing w:val="2"/>
        </w:rPr>
        <w:t>інверсним</w:t>
      </w:r>
      <w:r w:rsidR="00C97286" w:rsidRPr="00FE3BBC">
        <w:t xml:space="preserve">) каналом. Вони мають напівпрозорий затвор, через який </w:t>
      </w:r>
      <w:r w:rsidR="00C97286" w:rsidRPr="00FE3BBC">
        <w:rPr>
          <w:spacing w:val="2"/>
        </w:rPr>
        <w:t>освітлюється</w:t>
      </w:r>
      <w:r w:rsidR="00C97286" w:rsidRPr="00FE3BBC">
        <w:t xml:space="preserve"> область напівпровідника під затвором. У цій області </w:t>
      </w:r>
      <w:r w:rsidR="00C97286" w:rsidRPr="00FE3BBC">
        <w:rPr>
          <w:spacing w:val="2"/>
        </w:rPr>
        <w:t>відбувається</w:t>
      </w:r>
      <w:r w:rsidR="00C97286" w:rsidRPr="00FE3BBC">
        <w:t xml:space="preserve"> фотогенерація носіїв заряду. За </w:t>
      </w:r>
      <w:r w:rsidR="00C97286" w:rsidRPr="00FE3BBC">
        <w:rPr>
          <w:spacing w:val="2"/>
        </w:rPr>
        <w:t>рахунок</w:t>
      </w:r>
      <w:r w:rsidR="00C97286" w:rsidRPr="00FE3BBC">
        <w:t xml:space="preserve"> цього змінюється значення порогової </w:t>
      </w:r>
      <w:r w:rsidR="00C97286" w:rsidRPr="00FE3BBC">
        <w:rPr>
          <w:spacing w:val="2"/>
        </w:rPr>
        <w:t>напруга</w:t>
      </w:r>
      <w:r w:rsidR="00C97286" w:rsidRPr="00FE3BBC">
        <w:t xml:space="preserve">, </w:t>
      </w:r>
      <w:r w:rsidR="00C97286" w:rsidRPr="00FE3BBC">
        <w:rPr>
          <w:spacing w:val="2"/>
        </w:rPr>
        <w:t>при</w:t>
      </w:r>
      <w:r w:rsidR="00C97286" w:rsidRPr="00FE3BBC">
        <w:t xml:space="preserve"> якій виникає індукований канал, а також </w:t>
      </w:r>
      <w:r w:rsidR="00C97286" w:rsidRPr="00FE3BBC">
        <w:rPr>
          <w:spacing w:val="2"/>
        </w:rPr>
        <w:t>крутизна</w:t>
      </w:r>
      <w:r w:rsidR="00C97286" w:rsidRPr="00FE3BBC">
        <w:t xml:space="preserve">, що є основним параметром такого транзистора. На затвор </w:t>
      </w:r>
      <w:r w:rsidR="00C97286" w:rsidRPr="00FE3BBC">
        <w:rPr>
          <w:spacing w:val="2"/>
        </w:rPr>
        <w:t>іноді</w:t>
      </w:r>
      <w:r w:rsidR="00C97286" w:rsidRPr="00FE3BBC">
        <w:t xml:space="preserve"> подають постійну </w:t>
      </w:r>
      <w:r w:rsidR="00C97286" w:rsidRPr="00FE3BBC">
        <w:rPr>
          <w:spacing w:val="2"/>
        </w:rPr>
        <w:t>напругу</w:t>
      </w:r>
      <w:r w:rsidR="00C97286" w:rsidRPr="00FE3BBC">
        <w:t xml:space="preserve"> для встановлення початкового режиму.</w:t>
      </w:r>
    </w:p>
    <w:p w:rsidR="00C97286" w:rsidRPr="00FE3BBC" w:rsidRDefault="00C97286" w:rsidP="00C97286">
      <w:pPr>
        <w:pStyle w:val="a7"/>
        <w:ind w:firstLine="540"/>
      </w:pPr>
      <w:r w:rsidRPr="00FE3BBC">
        <w:lastRenderedPageBreak/>
        <w:t xml:space="preserve">Ще </w:t>
      </w:r>
      <w:r w:rsidRPr="00FE3BBC">
        <w:rPr>
          <w:spacing w:val="2"/>
        </w:rPr>
        <w:t>одна</w:t>
      </w:r>
      <w:r w:rsidRPr="00FE3BBC">
        <w:t xml:space="preserve"> різновидність фототранзисторів - </w:t>
      </w:r>
      <w:r w:rsidRPr="00FE3BBC">
        <w:rPr>
          <w:spacing w:val="2"/>
        </w:rPr>
        <w:t>одноперехідні</w:t>
      </w:r>
      <w:r w:rsidRPr="00FE3BBC">
        <w:t xml:space="preserve"> </w:t>
      </w:r>
      <w:r w:rsidRPr="00FE3BBC">
        <w:rPr>
          <w:spacing w:val="2"/>
        </w:rPr>
        <w:t>фототранзистори</w:t>
      </w:r>
      <w:r>
        <w:t>,</w:t>
      </w:r>
      <w:r w:rsidRPr="00FE3BBC">
        <w:t xml:space="preserve"> в яких </w:t>
      </w:r>
      <w:r w:rsidRPr="00FE3BBC">
        <w:rPr>
          <w:spacing w:val="2"/>
        </w:rPr>
        <w:t>при</w:t>
      </w:r>
      <w:r w:rsidRPr="00FE3BBC">
        <w:t xml:space="preserve"> опроміненні світлом знижується </w:t>
      </w:r>
      <w:r w:rsidRPr="00FE3BBC">
        <w:rPr>
          <w:spacing w:val="2"/>
        </w:rPr>
        <w:t>напруга</w:t>
      </w:r>
      <w:r w:rsidRPr="00FE3BBC">
        <w:t xml:space="preserve"> </w:t>
      </w:r>
      <w:r w:rsidRPr="00FE3BBC">
        <w:rPr>
          <w:spacing w:val="2"/>
        </w:rPr>
        <w:t>вмикання</w:t>
      </w:r>
      <w:r w:rsidRPr="00FE3BBC">
        <w:t>.</w:t>
      </w:r>
    </w:p>
    <w:p w:rsidR="00C97286" w:rsidRPr="00FE3BBC" w:rsidRDefault="00C97286" w:rsidP="00C97286">
      <w:pPr>
        <w:pStyle w:val="1"/>
        <w:ind w:firstLine="540"/>
        <w:rPr>
          <w:sz w:val="28"/>
          <w:szCs w:val="28"/>
          <w:lang w:val="uk-UA"/>
        </w:rPr>
      </w:pPr>
    </w:p>
    <w:p w:rsidR="00C97286" w:rsidRPr="00FE3BBC" w:rsidRDefault="00C97286" w:rsidP="00C97286">
      <w:pPr>
        <w:pStyle w:val="1"/>
        <w:ind w:firstLine="540"/>
        <w:rPr>
          <w:sz w:val="28"/>
          <w:szCs w:val="28"/>
          <w:lang w:val="uk-UA"/>
        </w:rPr>
      </w:pPr>
      <w:r w:rsidRPr="00FE3BBC">
        <w:rPr>
          <w:sz w:val="28"/>
          <w:szCs w:val="28"/>
          <w:lang w:val="uk-UA"/>
        </w:rPr>
        <w:t>9.6. ФОТОТИРИСТОРИ</w:t>
      </w:r>
    </w:p>
    <w:p w:rsidR="00C97286" w:rsidRPr="00FE3BBC" w:rsidRDefault="00C97286" w:rsidP="00C97286">
      <w:pPr>
        <w:pStyle w:val="a7"/>
        <w:ind w:firstLine="540"/>
      </w:pPr>
      <w:r w:rsidRPr="00FE3BBC">
        <w:rPr>
          <w:spacing w:val="2"/>
        </w:rPr>
        <w:t>Тиристорні</w:t>
      </w:r>
      <w:r w:rsidRPr="00FE3BBC">
        <w:t xml:space="preserve"> </w:t>
      </w:r>
      <w:r w:rsidRPr="00FE3BBC">
        <w:rPr>
          <w:spacing w:val="2"/>
        </w:rPr>
        <w:t>чотиришарові</w:t>
      </w:r>
      <w:r w:rsidRPr="00FE3BBC">
        <w:t xml:space="preserve"> структури </w:t>
      </w:r>
      <w:r w:rsidRPr="00FE3BBC">
        <w:rPr>
          <w:i/>
          <w:iCs/>
        </w:rPr>
        <w:t>p-n-p-n</w:t>
      </w:r>
      <w:r w:rsidRPr="00FE3BBC">
        <w:t xml:space="preserve"> (рис.9.13) можуть керуватися світловим потоком, </w:t>
      </w:r>
      <w:r w:rsidRPr="00FE3BBC">
        <w:rPr>
          <w:spacing w:val="2"/>
        </w:rPr>
        <w:t>подібно</w:t>
      </w:r>
      <w:r w:rsidRPr="00FE3BBC">
        <w:t xml:space="preserve"> тому як </w:t>
      </w:r>
      <w:r w:rsidRPr="00FE3BBC">
        <w:rPr>
          <w:spacing w:val="2"/>
        </w:rPr>
        <w:t>тріодні</w:t>
      </w:r>
      <w:r w:rsidRPr="00FE3BBC">
        <w:t xml:space="preserve"> тиристори керуються </w:t>
      </w:r>
      <w:r w:rsidRPr="00FE3BBC">
        <w:rPr>
          <w:spacing w:val="2"/>
        </w:rPr>
        <w:t>напругою</w:t>
      </w:r>
      <w:r w:rsidRPr="00FE3BBC">
        <w:t xml:space="preserve">, що подається на </w:t>
      </w:r>
      <w:r w:rsidRPr="00FE3BBC">
        <w:rPr>
          <w:spacing w:val="2"/>
        </w:rPr>
        <w:t>один</w:t>
      </w:r>
      <w:r w:rsidRPr="00FE3BBC">
        <w:t xml:space="preserve"> </w:t>
      </w:r>
      <w:r w:rsidRPr="00FE3BBC">
        <w:rPr>
          <w:spacing w:val="2"/>
        </w:rPr>
        <w:t>з</w:t>
      </w:r>
      <w:r w:rsidRPr="00FE3BBC">
        <w:t xml:space="preserve"> </w:t>
      </w:r>
      <w:r w:rsidRPr="00FE3BBC">
        <w:rPr>
          <w:spacing w:val="2"/>
        </w:rPr>
        <w:t>емітерних</w:t>
      </w:r>
      <w:r w:rsidRPr="00FE3BBC">
        <w:t xml:space="preserve"> переходів. </w:t>
      </w:r>
      <w:r w:rsidRPr="00FE3BBC">
        <w:rPr>
          <w:spacing w:val="2"/>
        </w:rPr>
        <w:t>При</w:t>
      </w:r>
      <w:r w:rsidRPr="00FE3BBC">
        <w:t xml:space="preserve"> дії світла на область бази </w:t>
      </w:r>
      <w:r w:rsidRPr="00FE3BBC">
        <w:rPr>
          <w:i/>
          <w:iCs/>
        </w:rPr>
        <w:t>p</w:t>
      </w:r>
      <w:r w:rsidRPr="00FE3BBC">
        <w:rPr>
          <w:i/>
          <w:iCs/>
          <w:vertAlign w:val="subscript"/>
        </w:rPr>
        <w:t>1</w:t>
      </w:r>
      <w:r w:rsidRPr="00FE3BBC">
        <w:t xml:space="preserve"> в цій області генеруються електрони і дірки, які </w:t>
      </w:r>
      <w:r w:rsidRPr="00FE3BBC">
        <w:rPr>
          <w:spacing w:val="2"/>
        </w:rPr>
        <w:t>дифундують</w:t>
      </w:r>
      <w:r w:rsidRPr="00FE3BBC">
        <w:t xml:space="preserve"> до </w:t>
      </w:r>
      <w:r w:rsidRPr="00FE3BBC">
        <w:rPr>
          <w:i/>
          <w:iCs/>
          <w:spacing w:val="2"/>
        </w:rPr>
        <w:t>п</w:t>
      </w:r>
      <w:r w:rsidRPr="00FE3BBC">
        <w:rPr>
          <w:i/>
          <w:iCs/>
        </w:rPr>
        <w:t>-</w:t>
      </w:r>
      <w:r w:rsidRPr="00FE3BBC">
        <w:rPr>
          <w:i/>
          <w:iCs/>
          <w:spacing w:val="2"/>
        </w:rPr>
        <w:t>р</w:t>
      </w:r>
      <w:r w:rsidRPr="00FE3BBC">
        <w:t>-переходу. Електрони, попадаючи в область переходу П</w:t>
      </w:r>
      <w:r w:rsidRPr="00FE3BBC">
        <w:rPr>
          <w:vertAlign w:val="subscript"/>
        </w:rPr>
        <w:t>2</w:t>
      </w:r>
      <w:r w:rsidRPr="00FE3BBC">
        <w:t xml:space="preserve">, що </w:t>
      </w:r>
      <w:r w:rsidRPr="00FE3BBC">
        <w:rPr>
          <w:spacing w:val="2"/>
        </w:rPr>
        <w:t>знаходиться</w:t>
      </w:r>
      <w:r w:rsidRPr="00FE3BBC">
        <w:t xml:space="preserve"> під </w:t>
      </w:r>
      <w:r w:rsidRPr="00FE3BBC">
        <w:rPr>
          <w:spacing w:val="2"/>
        </w:rPr>
        <w:t>зворотною</w:t>
      </w:r>
      <w:r w:rsidRPr="00FE3BBC">
        <w:t xml:space="preserve"> </w:t>
      </w:r>
      <w:r w:rsidRPr="00FE3BBC">
        <w:rPr>
          <w:spacing w:val="2"/>
        </w:rPr>
        <w:t>напругою</w:t>
      </w:r>
      <w:r w:rsidRPr="00FE3BBC">
        <w:t xml:space="preserve">, зменшують його опір. За </w:t>
      </w:r>
      <w:r w:rsidRPr="00FE3BBC">
        <w:rPr>
          <w:spacing w:val="2"/>
        </w:rPr>
        <w:t>рахунок</w:t>
      </w:r>
      <w:r w:rsidRPr="00FE3BBC">
        <w:t xml:space="preserve"> цього </w:t>
      </w:r>
      <w:r w:rsidRPr="00FE3BBC">
        <w:rPr>
          <w:spacing w:val="2"/>
        </w:rPr>
        <w:t>відбувається</w:t>
      </w:r>
      <w:r w:rsidRPr="00FE3BBC">
        <w:t xml:space="preserve"> перерозподіл </w:t>
      </w:r>
      <w:r w:rsidRPr="00FE3BBC">
        <w:rPr>
          <w:spacing w:val="2"/>
        </w:rPr>
        <w:t>напруг</w:t>
      </w:r>
      <w:r w:rsidRPr="00FE3BBC">
        <w:t xml:space="preserve">, </w:t>
      </w:r>
      <w:r w:rsidRPr="00FE3BBC">
        <w:rPr>
          <w:spacing w:val="2"/>
        </w:rPr>
        <w:t>прикладеної</w:t>
      </w:r>
      <w:r w:rsidRPr="00FE3BBC">
        <w:t xml:space="preserve"> до </w:t>
      </w:r>
      <w:r w:rsidRPr="00FE3BBC">
        <w:rPr>
          <w:spacing w:val="2"/>
        </w:rPr>
        <w:t>тиристора</w:t>
      </w:r>
      <w:r w:rsidRPr="00FE3BBC">
        <w:t xml:space="preserve">: </w:t>
      </w:r>
      <w:r w:rsidRPr="00FE3BBC">
        <w:rPr>
          <w:spacing w:val="2"/>
        </w:rPr>
        <w:t>напруга</w:t>
      </w:r>
      <w:r w:rsidRPr="00FE3BBC">
        <w:t xml:space="preserve"> на переході П</w:t>
      </w:r>
      <w:r w:rsidRPr="00FE3BBC">
        <w:rPr>
          <w:vertAlign w:val="subscript"/>
        </w:rPr>
        <w:t>2</w:t>
      </w:r>
      <w:r w:rsidRPr="00FE3BBC">
        <w:t xml:space="preserve"> дещо з</w:t>
      </w:r>
      <w:r w:rsidRPr="00FE3BBC">
        <w:rPr>
          <w:spacing w:val="2"/>
        </w:rPr>
        <w:t>меншується</w:t>
      </w:r>
      <w:r w:rsidRPr="00FE3BBC">
        <w:t xml:space="preserve">, а напруга на переходах </w:t>
      </w:r>
      <w:r w:rsidRPr="00F5241B">
        <w:rPr>
          <w:i/>
        </w:rPr>
        <w:t>П</w:t>
      </w:r>
      <w:r w:rsidRPr="00FE3BBC">
        <w:rPr>
          <w:vertAlign w:val="subscript"/>
        </w:rPr>
        <w:t>1</w:t>
      </w:r>
      <w:r w:rsidRPr="00FE3BBC">
        <w:t xml:space="preserve"> і </w:t>
      </w:r>
      <w:r w:rsidRPr="00F5241B">
        <w:rPr>
          <w:i/>
        </w:rPr>
        <w:t>П</w:t>
      </w:r>
      <w:r w:rsidRPr="00FE3BBC">
        <w:rPr>
          <w:vertAlign w:val="subscript"/>
        </w:rPr>
        <w:t>3</w:t>
      </w:r>
      <w:r w:rsidRPr="00FE3BBC">
        <w:t xml:space="preserve"> дещо збільшуються. Але тоді </w:t>
      </w:r>
      <w:r w:rsidRPr="00FE3BBC">
        <w:rPr>
          <w:spacing w:val="2"/>
        </w:rPr>
        <w:t>підсилюється</w:t>
      </w:r>
      <w:r w:rsidRPr="00FE3BBC">
        <w:t xml:space="preserve"> інжекція в переходах </w:t>
      </w:r>
      <w:r w:rsidRPr="00F5241B">
        <w:rPr>
          <w:i/>
        </w:rPr>
        <w:t>П</w:t>
      </w:r>
      <w:r w:rsidRPr="00FE3BBC">
        <w:rPr>
          <w:vertAlign w:val="subscript"/>
        </w:rPr>
        <w:t>1</w:t>
      </w:r>
      <w:r w:rsidRPr="00FE3BBC">
        <w:t xml:space="preserve"> і </w:t>
      </w:r>
      <w:r w:rsidRPr="00F5241B">
        <w:rPr>
          <w:i/>
        </w:rPr>
        <w:t>П</w:t>
      </w:r>
      <w:r w:rsidRPr="00FE3BBC">
        <w:rPr>
          <w:vertAlign w:val="subscript"/>
        </w:rPr>
        <w:t>3</w:t>
      </w:r>
      <w:r w:rsidRPr="00FE3BBC">
        <w:t xml:space="preserve"> до переходу </w:t>
      </w:r>
      <w:r w:rsidRPr="00F5241B">
        <w:rPr>
          <w:i/>
        </w:rPr>
        <w:t>П</w:t>
      </w:r>
      <w:r>
        <w:rPr>
          <w:vertAlign w:val="subscript"/>
        </w:rPr>
        <w:t>2</w:t>
      </w:r>
      <w:r w:rsidRPr="00FE3BBC">
        <w:t xml:space="preserve"> приходять </w:t>
      </w:r>
      <w:r w:rsidRPr="00FE3BBC">
        <w:rPr>
          <w:spacing w:val="2"/>
        </w:rPr>
        <w:t>инжектовані</w:t>
      </w:r>
      <w:r w:rsidRPr="00FE3BBC">
        <w:t xml:space="preserve"> носії, його опір </w:t>
      </w:r>
      <w:r w:rsidRPr="00FE3BBC">
        <w:rPr>
          <w:spacing w:val="2"/>
        </w:rPr>
        <w:t>знову</w:t>
      </w:r>
      <w:r w:rsidRPr="00FE3BBC">
        <w:t xml:space="preserve"> з</w:t>
      </w:r>
      <w:r w:rsidRPr="00FE3BBC">
        <w:rPr>
          <w:spacing w:val="2"/>
        </w:rPr>
        <w:t>меншується</w:t>
      </w:r>
      <w:r w:rsidRPr="00FE3BBC">
        <w:t xml:space="preserve"> і </w:t>
      </w:r>
      <w:r w:rsidRPr="00FE3BBC">
        <w:rPr>
          <w:spacing w:val="2"/>
        </w:rPr>
        <w:t>відбувається</w:t>
      </w:r>
      <w:r w:rsidRPr="00FE3BBC">
        <w:t xml:space="preserve"> додатковий перерозподіл </w:t>
      </w:r>
      <w:r w:rsidRPr="00FE3BBC">
        <w:rPr>
          <w:spacing w:val="2"/>
        </w:rPr>
        <w:t>напруг</w:t>
      </w:r>
      <w:r w:rsidRPr="00FE3BBC">
        <w:t xml:space="preserve">, ще більше </w:t>
      </w:r>
      <w:r w:rsidRPr="00FE3BBC">
        <w:rPr>
          <w:spacing w:val="2"/>
        </w:rPr>
        <w:t>підсилюється</w:t>
      </w:r>
      <w:r w:rsidRPr="00FE3BBC">
        <w:t xml:space="preserve"> інжекція в переходах </w:t>
      </w:r>
      <w:r w:rsidRPr="00F5241B">
        <w:rPr>
          <w:i/>
        </w:rPr>
        <w:t>П</w:t>
      </w:r>
      <w:r w:rsidRPr="00FE3BBC">
        <w:rPr>
          <w:vertAlign w:val="subscript"/>
        </w:rPr>
        <w:t>1</w:t>
      </w:r>
      <w:r w:rsidRPr="00FE3BBC">
        <w:t xml:space="preserve"> і </w:t>
      </w:r>
      <w:r w:rsidRPr="00F5241B">
        <w:rPr>
          <w:i/>
        </w:rPr>
        <w:t>П</w:t>
      </w:r>
      <w:r w:rsidRPr="00FE3BBC">
        <w:rPr>
          <w:vertAlign w:val="subscript"/>
        </w:rPr>
        <w:t>3</w:t>
      </w:r>
      <w:r w:rsidRPr="00FE3BBC">
        <w:t xml:space="preserve">, </w:t>
      </w:r>
      <w:r w:rsidRPr="00FE3BBC">
        <w:rPr>
          <w:spacing w:val="2"/>
        </w:rPr>
        <w:t>струм</w:t>
      </w:r>
      <w:r w:rsidRPr="00FE3BBC">
        <w:t xml:space="preserve"> лавиноподібно наростає (див. </w:t>
      </w:r>
      <w:r w:rsidRPr="00FE3BBC">
        <w:rPr>
          <w:spacing w:val="2"/>
        </w:rPr>
        <w:t>штрихові</w:t>
      </w:r>
      <w:r w:rsidRPr="00FE3BBC">
        <w:t xml:space="preserve"> лінії на рис.9.14), тобто </w:t>
      </w:r>
      <w:r w:rsidRPr="00FE3BBC">
        <w:rPr>
          <w:spacing w:val="2"/>
        </w:rPr>
        <w:t>тиристор</w:t>
      </w:r>
      <w:r w:rsidRPr="00FE3BBC">
        <w:t xml:space="preserve"> відпирається.</w:t>
      </w:r>
    </w:p>
    <w:p w:rsidR="00C97286" w:rsidRPr="00FE3BBC" w:rsidRDefault="00E93EA1" w:rsidP="00C97286">
      <w:pPr>
        <w:pStyle w:val="a7"/>
        <w:ind w:firstLine="540"/>
      </w:pPr>
      <w:r>
        <w:rPr>
          <w:noProof/>
          <w:sz w:val="20"/>
        </w:rPr>
        <w:pict>
          <v:shape id="_x0000_s1044" type="#_x0000_t202" style="position:absolute;left:0;text-align:left;margin-left:0;margin-top:50.75pt;width:180pt;height:160.4pt;z-index:251678720;mso-wrap-distance-left:8.5pt;mso-wrap-distance-top:8.5pt;mso-wrap-distance-right:8.5pt;mso-wrap-distance-bottom:8.5pt" filled="f" stroked="f">
            <v:textbox style="mso-next-textbox:#_x0000_s1044" inset="0,0,0,0">
              <w:txbxContent>
                <w:p w:rsidR="00C97286" w:rsidRDefault="00C97286" w:rsidP="00C97286">
                  <w:pPr>
                    <w:jc w:val="center"/>
                  </w:pPr>
                  <w:r>
                    <w:rPr>
                      <w:noProof/>
                      <w:lang w:eastAsia="uk-UA"/>
                    </w:rPr>
                    <w:drawing>
                      <wp:inline distT="0" distB="0" distL="0" distR="0">
                        <wp:extent cx="2143125" cy="1514475"/>
                        <wp:effectExtent l="19050" t="0" r="9525"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92"/>
                                <a:srcRect/>
                                <a:stretch>
                                  <a:fillRect/>
                                </a:stretch>
                              </pic:blipFill>
                              <pic:spPr bwMode="auto">
                                <a:xfrm>
                                  <a:off x="0" y="0"/>
                                  <a:ext cx="2143125" cy="1514475"/>
                                </a:xfrm>
                                <a:prstGeom prst="rect">
                                  <a:avLst/>
                                </a:prstGeom>
                                <a:noFill/>
                                <a:ln w="9525">
                                  <a:noFill/>
                                  <a:miter lim="800000"/>
                                  <a:headEnd/>
                                  <a:tailEnd/>
                                </a:ln>
                              </pic:spPr>
                            </pic:pic>
                          </a:graphicData>
                        </a:graphic>
                      </wp:inline>
                    </w:drawing>
                  </w:r>
                </w:p>
                <w:p w:rsidR="00C97286" w:rsidRDefault="00C97286" w:rsidP="00C97286">
                  <w:pPr>
                    <w:jc w:val="center"/>
                  </w:pPr>
                </w:p>
                <w:p w:rsidR="00C97286" w:rsidRPr="00883E0F" w:rsidRDefault="00C97286" w:rsidP="00C97286">
                  <w:pPr>
                    <w:pStyle w:val="a7"/>
                    <w:jc w:val="center"/>
                    <w:rPr>
                      <w:sz w:val="18"/>
                      <w:szCs w:val="18"/>
                    </w:rPr>
                  </w:pPr>
                  <w:r w:rsidRPr="00883E0F">
                    <w:rPr>
                      <w:sz w:val="18"/>
                      <w:szCs w:val="18"/>
                    </w:rPr>
                    <w:t>Рис.</w:t>
                  </w:r>
                  <w:r>
                    <w:rPr>
                      <w:sz w:val="18"/>
                      <w:szCs w:val="18"/>
                    </w:rPr>
                    <w:t>9.</w:t>
                  </w:r>
                  <w:r w:rsidRPr="00883E0F">
                    <w:rPr>
                      <w:sz w:val="18"/>
                      <w:szCs w:val="18"/>
                    </w:rPr>
                    <w:t xml:space="preserve">14. Вольт-амперні характеристики </w:t>
                  </w:r>
                  <w:r w:rsidRPr="00883E0F">
                    <w:rPr>
                      <w:spacing w:val="2"/>
                      <w:sz w:val="18"/>
                      <w:szCs w:val="18"/>
                    </w:rPr>
                    <w:t>фототиристора</w:t>
                  </w:r>
                </w:p>
              </w:txbxContent>
            </v:textbox>
            <w10:wrap type="square"/>
          </v:shape>
        </w:pict>
      </w:r>
      <w:r w:rsidR="00C97286" w:rsidRPr="00FE3BBC">
        <w:t xml:space="preserve">Чим більший світловий потік, який </w:t>
      </w:r>
      <w:r w:rsidR="00C97286" w:rsidRPr="00FE3BBC">
        <w:rPr>
          <w:spacing w:val="2"/>
        </w:rPr>
        <w:t>діє</w:t>
      </w:r>
      <w:r w:rsidR="00C97286" w:rsidRPr="00FE3BBC">
        <w:t xml:space="preserve"> на </w:t>
      </w:r>
      <w:r w:rsidR="00C97286" w:rsidRPr="00FE3BBC">
        <w:rPr>
          <w:spacing w:val="2"/>
        </w:rPr>
        <w:t>тиристор</w:t>
      </w:r>
      <w:r w:rsidR="00C97286" w:rsidRPr="00FE3BBC">
        <w:t xml:space="preserve">, </w:t>
      </w:r>
      <w:r w:rsidR="00C97286" w:rsidRPr="00FE3BBC">
        <w:rPr>
          <w:spacing w:val="2"/>
        </w:rPr>
        <w:t>тим</w:t>
      </w:r>
      <w:r w:rsidR="00C97286" w:rsidRPr="00FE3BBC">
        <w:t xml:space="preserve"> </w:t>
      </w:r>
      <w:r w:rsidR="00C97286" w:rsidRPr="00FE3BBC">
        <w:rPr>
          <w:spacing w:val="2"/>
        </w:rPr>
        <w:t>при</w:t>
      </w:r>
      <w:r w:rsidR="00C97286" w:rsidRPr="00FE3BBC">
        <w:t xml:space="preserve"> меншій </w:t>
      </w:r>
      <w:r w:rsidR="00C97286" w:rsidRPr="00FE3BBC">
        <w:rPr>
          <w:spacing w:val="2"/>
        </w:rPr>
        <w:t>напрузі</w:t>
      </w:r>
      <w:r w:rsidR="00C97286" w:rsidRPr="00FE3BBC">
        <w:t xml:space="preserve"> </w:t>
      </w:r>
      <w:r w:rsidR="00C97286" w:rsidRPr="00FE3BBC">
        <w:rPr>
          <w:spacing w:val="2"/>
        </w:rPr>
        <w:t>вмикається</w:t>
      </w:r>
      <w:r w:rsidR="00C97286" w:rsidRPr="00FE3BBC">
        <w:t xml:space="preserve"> </w:t>
      </w:r>
      <w:r w:rsidR="00C97286" w:rsidRPr="00FE3BBC">
        <w:rPr>
          <w:spacing w:val="2"/>
        </w:rPr>
        <w:t>тиристор</w:t>
      </w:r>
      <w:r w:rsidR="00C97286" w:rsidRPr="00FE3BBC">
        <w:t xml:space="preserve">. Це наочно показують </w:t>
      </w:r>
      <w:r w:rsidR="00C97286" w:rsidRPr="00FE3BBC">
        <w:rPr>
          <w:spacing w:val="2"/>
        </w:rPr>
        <w:t>вольт-амперні</w:t>
      </w:r>
      <w:r w:rsidR="00C97286" w:rsidRPr="00FE3BBC">
        <w:t xml:space="preserve"> характеристики </w:t>
      </w:r>
      <w:r w:rsidR="00C97286" w:rsidRPr="00FE3BBC">
        <w:rPr>
          <w:spacing w:val="2"/>
        </w:rPr>
        <w:t>фототиристора</w:t>
      </w:r>
      <w:r w:rsidR="00C97286" w:rsidRPr="00FE3BBC">
        <w:t xml:space="preserve">, які </w:t>
      </w:r>
      <w:r w:rsidR="00C97286" w:rsidRPr="00FE3BBC">
        <w:rPr>
          <w:spacing w:val="2"/>
        </w:rPr>
        <w:t>наведені</w:t>
      </w:r>
      <w:r w:rsidR="00C97286" w:rsidRPr="00FE3BBC">
        <w:t xml:space="preserve"> на рис.9.14. </w:t>
      </w:r>
      <w:r w:rsidR="00C97286" w:rsidRPr="00FE3BBC">
        <w:rPr>
          <w:spacing w:val="2"/>
        </w:rPr>
        <w:t>Після</w:t>
      </w:r>
      <w:r w:rsidR="00C97286" w:rsidRPr="00FE3BBC">
        <w:t xml:space="preserve"> </w:t>
      </w:r>
      <w:r w:rsidR="00C97286" w:rsidRPr="00FE3BBC">
        <w:rPr>
          <w:spacing w:val="2"/>
        </w:rPr>
        <w:t>ввімкнення</w:t>
      </w:r>
      <w:r w:rsidR="00C97286" w:rsidRPr="00FE3BBC">
        <w:t xml:space="preserve"> на </w:t>
      </w:r>
      <w:r w:rsidR="00C97286" w:rsidRPr="00FE3BBC">
        <w:rPr>
          <w:spacing w:val="2"/>
        </w:rPr>
        <w:t>тиристорі</w:t>
      </w:r>
      <w:r w:rsidR="00C97286" w:rsidRPr="00FE3BBC">
        <w:t xml:space="preserve"> встановлюється, як звичайно, невелика </w:t>
      </w:r>
      <w:r w:rsidR="00C97286" w:rsidRPr="00FE3BBC">
        <w:rPr>
          <w:spacing w:val="2"/>
        </w:rPr>
        <w:t>напруга</w:t>
      </w:r>
      <w:r w:rsidR="00C97286" w:rsidRPr="00FE3BBC">
        <w:t xml:space="preserve"> і майже вся </w:t>
      </w:r>
      <w:r w:rsidR="00C97286" w:rsidRPr="00FE3BBC">
        <w:rPr>
          <w:spacing w:val="2"/>
        </w:rPr>
        <w:t>напруга</w:t>
      </w:r>
      <w:r w:rsidR="00C97286" w:rsidRPr="00FE3BBC">
        <w:t xml:space="preserve"> джерела </w:t>
      </w:r>
      <w:r w:rsidR="00C97286" w:rsidRPr="00FE3BBC">
        <w:rPr>
          <w:i/>
          <w:iCs/>
        </w:rPr>
        <w:t>Е</w:t>
      </w:r>
      <w:r w:rsidR="00C97286" w:rsidRPr="00FE3BBC">
        <w:t xml:space="preserve"> падає на навантажені. </w:t>
      </w:r>
      <w:r w:rsidR="00C97286" w:rsidRPr="00FE3BBC">
        <w:rPr>
          <w:spacing w:val="2"/>
        </w:rPr>
        <w:t>Іноді</w:t>
      </w:r>
      <w:r w:rsidR="00C97286" w:rsidRPr="00FE3BBC">
        <w:t xml:space="preserve"> </w:t>
      </w:r>
      <w:r w:rsidR="00C97286" w:rsidRPr="00FE3BBC">
        <w:rPr>
          <w:spacing w:val="2"/>
        </w:rPr>
        <w:t>у</w:t>
      </w:r>
      <w:r w:rsidR="00C97286" w:rsidRPr="00FE3BBC">
        <w:t xml:space="preserve"> </w:t>
      </w:r>
      <w:r w:rsidR="00C97286" w:rsidRPr="00FE3BBC">
        <w:rPr>
          <w:spacing w:val="2"/>
        </w:rPr>
        <w:t>фототиристора</w:t>
      </w:r>
      <w:r w:rsidR="00C97286" w:rsidRPr="00FE3BBC">
        <w:t xml:space="preserve"> буває зроблений </w:t>
      </w:r>
      <w:r w:rsidR="00C97286" w:rsidRPr="00FE3BBC">
        <w:rPr>
          <w:spacing w:val="2"/>
        </w:rPr>
        <w:t>вивід</w:t>
      </w:r>
      <w:r w:rsidR="00C97286" w:rsidRPr="00FE3BBC">
        <w:t xml:space="preserve"> від </w:t>
      </w:r>
      <w:r w:rsidR="00C97286" w:rsidRPr="00FE3BBC">
        <w:rPr>
          <w:spacing w:val="2"/>
        </w:rPr>
        <w:t>однієї</w:t>
      </w:r>
      <w:r w:rsidR="00C97286" w:rsidRPr="00FE3BBC">
        <w:t xml:space="preserve"> </w:t>
      </w:r>
      <w:r w:rsidR="00C97286" w:rsidRPr="00FE3BBC">
        <w:rPr>
          <w:spacing w:val="2"/>
        </w:rPr>
        <w:t>з</w:t>
      </w:r>
      <w:r w:rsidR="00C97286" w:rsidRPr="00FE3BBC">
        <w:t xml:space="preserve"> базових областей (</w:t>
      </w:r>
      <w:r w:rsidR="00C97286" w:rsidRPr="00F5241B">
        <w:rPr>
          <w:i/>
        </w:rPr>
        <w:t>p</w:t>
      </w:r>
      <w:r w:rsidR="00C97286" w:rsidRPr="00FE3BBC">
        <w:rPr>
          <w:vertAlign w:val="subscript"/>
        </w:rPr>
        <w:t>1</w:t>
      </w:r>
      <w:r w:rsidR="00C97286" w:rsidRPr="00FE3BBC">
        <w:t xml:space="preserve"> або </w:t>
      </w:r>
      <w:r w:rsidR="00C97286" w:rsidRPr="00F5241B">
        <w:rPr>
          <w:i/>
        </w:rPr>
        <w:t>n</w:t>
      </w:r>
      <w:r w:rsidR="00C97286" w:rsidRPr="00FE3BBC">
        <w:rPr>
          <w:vertAlign w:val="subscript"/>
        </w:rPr>
        <w:t>2</w:t>
      </w:r>
      <w:r w:rsidR="00C97286" w:rsidRPr="00FE3BBC">
        <w:t xml:space="preserve">). </w:t>
      </w:r>
      <w:r w:rsidR="00C97286" w:rsidRPr="00FE3BBC">
        <w:rPr>
          <w:spacing w:val="2"/>
        </w:rPr>
        <w:t>Якщо</w:t>
      </w:r>
      <w:r w:rsidR="00C97286" w:rsidRPr="00FE3BBC">
        <w:t xml:space="preserve"> через цей </w:t>
      </w:r>
      <w:r w:rsidR="00C97286" w:rsidRPr="00FE3BBC">
        <w:rPr>
          <w:spacing w:val="2"/>
        </w:rPr>
        <w:t>вивід</w:t>
      </w:r>
      <w:r w:rsidR="00C97286" w:rsidRPr="00FE3BBC">
        <w:t xml:space="preserve"> подавати на відповідний </w:t>
      </w:r>
      <w:r w:rsidR="00C97286" w:rsidRPr="00FE3BBC">
        <w:rPr>
          <w:spacing w:val="2"/>
        </w:rPr>
        <w:t>емітерний</w:t>
      </w:r>
      <w:r w:rsidR="00C97286" w:rsidRPr="00FE3BBC">
        <w:t xml:space="preserve"> перехід пряму </w:t>
      </w:r>
      <w:r w:rsidR="00C97286" w:rsidRPr="00FE3BBC">
        <w:rPr>
          <w:spacing w:val="2"/>
        </w:rPr>
        <w:t>напругу</w:t>
      </w:r>
      <w:r w:rsidR="00C97286" w:rsidRPr="00FE3BBC">
        <w:t xml:space="preserve">, то можна зменшувати </w:t>
      </w:r>
      <w:r w:rsidR="00C97286" w:rsidRPr="00FE3BBC">
        <w:rPr>
          <w:spacing w:val="2"/>
        </w:rPr>
        <w:t>напругу</w:t>
      </w:r>
      <w:r w:rsidR="00C97286" w:rsidRPr="00FE3BBC">
        <w:t xml:space="preserve"> </w:t>
      </w:r>
      <w:r w:rsidR="00C97286" w:rsidRPr="00FE3BBC">
        <w:rPr>
          <w:spacing w:val="2"/>
        </w:rPr>
        <w:t>ввімкнення</w:t>
      </w:r>
      <w:r w:rsidR="00C97286" w:rsidRPr="00FE3BBC">
        <w:t xml:space="preserve">. Саме </w:t>
      </w:r>
      <w:r w:rsidR="00C97286" w:rsidRPr="00FE3BBC">
        <w:rPr>
          <w:spacing w:val="2"/>
        </w:rPr>
        <w:t>ввімкнення</w:t>
      </w:r>
      <w:r w:rsidR="00C97286" w:rsidRPr="00FE3BBC">
        <w:t xml:space="preserve"> як і раніше буде </w:t>
      </w:r>
      <w:r w:rsidR="00C97286" w:rsidRPr="00FE3BBC">
        <w:rPr>
          <w:spacing w:val="2"/>
        </w:rPr>
        <w:t>здійснюватися</w:t>
      </w:r>
      <w:r w:rsidR="00C97286" w:rsidRPr="00FE3BBC">
        <w:t xml:space="preserve"> дією світлового потоку.</w:t>
      </w:r>
    </w:p>
    <w:p w:rsidR="00C97286" w:rsidRPr="00FE3BBC" w:rsidRDefault="00C97286" w:rsidP="00C97286">
      <w:pPr>
        <w:pStyle w:val="a7"/>
        <w:ind w:firstLine="540"/>
      </w:pPr>
      <w:r w:rsidRPr="00FE3BBC">
        <w:rPr>
          <w:spacing w:val="2"/>
        </w:rPr>
        <w:t>Фототиристори</w:t>
      </w:r>
      <w:r w:rsidRPr="00FE3BBC">
        <w:t xml:space="preserve"> можуть успішно застосовуватися в різних автоматичних </w:t>
      </w:r>
      <w:r w:rsidRPr="00FE3BBC">
        <w:rPr>
          <w:spacing w:val="2"/>
        </w:rPr>
        <w:t>пристроях</w:t>
      </w:r>
      <w:r w:rsidRPr="00FE3BBC">
        <w:t xml:space="preserve"> як </w:t>
      </w:r>
      <w:r w:rsidRPr="00FE3BBC">
        <w:rPr>
          <w:spacing w:val="2"/>
        </w:rPr>
        <w:t>безконтактні</w:t>
      </w:r>
      <w:r w:rsidRPr="00FE3BBC">
        <w:t xml:space="preserve"> </w:t>
      </w:r>
      <w:r w:rsidRPr="00FE3BBC">
        <w:rPr>
          <w:spacing w:val="2"/>
        </w:rPr>
        <w:t>ключі</w:t>
      </w:r>
      <w:r w:rsidRPr="00FE3BBC">
        <w:t xml:space="preserve"> для </w:t>
      </w:r>
      <w:r w:rsidRPr="00FE3BBC">
        <w:rPr>
          <w:spacing w:val="2"/>
        </w:rPr>
        <w:t>комутації</w:t>
      </w:r>
      <w:r w:rsidRPr="00FE3BBC">
        <w:t xml:space="preserve"> значних напруг і потужностей. Важливі переваги  </w:t>
      </w:r>
      <w:r w:rsidRPr="00FE3BBC">
        <w:rPr>
          <w:spacing w:val="2"/>
        </w:rPr>
        <w:t>фототиристорів</w:t>
      </w:r>
      <w:r w:rsidRPr="00FE3BBC">
        <w:t xml:space="preserve">  - мала споживана потужність </w:t>
      </w:r>
      <w:r w:rsidRPr="00FE3BBC">
        <w:rPr>
          <w:spacing w:val="2"/>
        </w:rPr>
        <w:t>у</w:t>
      </w:r>
      <w:r w:rsidRPr="00FE3BBC">
        <w:t xml:space="preserve"> </w:t>
      </w:r>
      <w:r w:rsidRPr="00FE3BBC">
        <w:rPr>
          <w:spacing w:val="2"/>
        </w:rPr>
        <w:t>ввімкненому</w:t>
      </w:r>
      <w:r w:rsidRPr="00FE3BBC">
        <w:t xml:space="preserve"> </w:t>
      </w:r>
      <w:r w:rsidRPr="00FE3BBC">
        <w:rPr>
          <w:spacing w:val="2"/>
        </w:rPr>
        <w:t>стані</w:t>
      </w:r>
      <w:r w:rsidRPr="00FE3BBC">
        <w:t>, малі габарити, відсутність іскріння, малий (</w:t>
      </w:r>
      <w:r>
        <w:t>частки</w:t>
      </w:r>
      <w:r w:rsidRPr="00FE3BBC">
        <w:t xml:space="preserve"> секунди) час </w:t>
      </w:r>
      <w:r w:rsidRPr="00FE3BBC">
        <w:rPr>
          <w:spacing w:val="2"/>
        </w:rPr>
        <w:t>вмикання</w:t>
      </w:r>
      <w:r w:rsidRPr="00FE3BBC">
        <w:t>.</w:t>
      </w:r>
    </w:p>
    <w:p w:rsidR="00C97286" w:rsidRPr="00FE3BBC" w:rsidRDefault="00C97286" w:rsidP="00C97286">
      <w:pPr>
        <w:pStyle w:val="1"/>
        <w:ind w:firstLine="540"/>
        <w:rPr>
          <w:sz w:val="28"/>
          <w:szCs w:val="28"/>
          <w:lang w:val="uk-UA"/>
        </w:rPr>
      </w:pPr>
      <w:r w:rsidRPr="00FE3BBC">
        <w:rPr>
          <w:sz w:val="28"/>
          <w:szCs w:val="28"/>
          <w:lang w:val="uk-UA"/>
        </w:rPr>
        <w:t>9.7. СВІТЛОВИПРОМІНЮЮЧІ ДІОДИ</w:t>
      </w:r>
    </w:p>
    <w:p w:rsidR="00C97286" w:rsidRPr="00FE3BBC" w:rsidRDefault="00C97286" w:rsidP="00C97286">
      <w:pPr>
        <w:pStyle w:val="a7"/>
        <w:ind w:firstLine="540"/>
      </w:pPr>
      <w:r w:rsidRPr="00FE3BBC">
        <w:t xml:space="preserve">Як </w:t>
      </w:r>
      <w:r w:rsidRPr="00FE3BBC">
        <w:rPr>
          <w:spacing w:val="2"/>
        </w:rPr>
        <w:t>малоінерційні</w:t>
      </w:r>
      <w:r w:rsidRPr="00FE3BBC">
        <w:t xml:space="preserve"> напівпровідн</w:t>
      </w:r>
      <w:r>
        <w:t>икові джерела випромінювання широко</w:t>
      </w:r>
      <w:r w:rsidRPr="00FE3BBC">
        <w:t xml:space="preserve"> застосовуються </w:t>
      </w:r>
      <w:r w:rsidRPr="00FE3BBC">
        <w:rPr>
          <w:spacing w:val="2"/>
        </w:rPr>
        <w:t>світловипромінюючі</w:t>
      </w:r>
      <w:r w:rsidRPr="00FE3BBC">
        <w:t xml:space="preserve"> діоди (</w:t>
      </w:r>
      <w:r w:rsidRPr="00FE3BBC">
        <w:rPr>
          <w:spacing w:val="2"/>
        </w:rPr>
        <w:t>світлодіоди</w:t>
      </w:r>
      <w:r w:rsidRPr="00FE3BBC">
        <w:t xml:space="preserve">), які працюють </w:t>
      </w:r>
      <w:r w:rsidRPr="00FE3BBC">
        <w:rPr>
          <w:spacing w:val="2"/>
        </w:rPr>
        <w:t>при</w:t>
      </w:r>
      <w:r w:rsidRPr="00FE3BBC">
        <w:t xml:space="preserve"> прямій </w:t>
      </w:r>
      <w:r w:rsidRPr="00FE3BBC">
        <w:rPr>
          <w:spacing w:val="2"/>
        </w:rPr>
        <w:t>напрузі</w:t>
      </w:r>
      <w:r w:rsidRPr="00FE3BBC">
        <w:t xml:space="preserve">. </w:t>
      </w:r>
      <w:r w:rsidRPr="00FE3BBC">
        <w:rPr>
          <w:spacing w:val="2"/>
        </w:rPr>
        <w:t>Іноді</w:t>
      </w:r>
      <w:r w:rsidRPr="00FE3BBC">
        <w:t xml:space="preserve"> їх </w:t>
      </w:r>
      <w:r w:rsidRPr="00FE3BBC">
        <w:rPr>
          <w:spacing w:val="2"/>
        </w:rPr>
        <w:t>називають</w:t>
      </w:r>
      <w:r w:rsidRPr="00FE3BBC">
        <w:t xml:space="preserve"> інжекційними </w:t>
      </w:r>
      <w:r w:rsidRPr="00FE3BBC">
        <w:rPr>
          <w:spacing w:val="2"/>
        </w:rPr>
        <w:t>світлодіодами</w:t>
      </w:r>
      <w:r>
        <w:t>. С</w:t>
      </w:r>
      <w:r w:rsidRPr="00FE3BBC">
        <w:t xml:space="preserve">вітло, </w:t>
      </w:r>
      <w:r>
        <w:t>яке виникає</w:t>
      </w:r>
      <w:r w:rsidRPr="00FE3BBC">
        <w:t xml:space="preserve"> в </w:t>
      </w:r>
      <w:r w:rsidRPr="00FE3BBC">
        <w:rPr>
          <w:spacing w:val="2"/>
        </w:rPr>
        <w:t>світлодіодах</w:t>
      </w:r>
      <w:r w:rsidRPr="00FE3BBC">
        <w:t xml:space="preserve">, відносять до явища так званої інжекційної </w:t>
      </w:r>
      <w:r w:rsidRPr="00FE3BBC">
        <w:rPr>
          <w:spacing w:val="2"/>
        </w:rPr>
        <w:t>електролюмінісценції</w:t>
      </w:r>
      <w:r w:rsidRPr="00FE3BBC">
        <w:t xml:space="preserve">. Світло напівпровідникового діода спостерігав ще на початку 20-х років в Нижегородській </w:t>
      </w:r>
      <w:r w:rsidRPr="00FE3BBC">
        <w:rPr>
          <w:spacing w:val="2"/>
        </w:rPr>
        <w:t xml:space="preserve">радіолабораторії </w:t>
      </w:r>
      <w:r w:rsidRPr="00FE3BBC">
        <w:t xml:space="preserve">О. В. Лосєв під час своїх експериментів з генерації електричних коливань за допомогою кристалічного детектора. Однак подальше вивчення цього явища </w:t>
      </w:r>
      <w:r w:rsidRPr="00FE3BBC">
        <w:rPr>
          <w:spacing w:val="2"/>
        </w:rPr>
        <w:t>почалося</w:t>
      </w:r>
      <w:r w:rsidRPr="00FE3BBC">
        <w:t xml:space="preserve"> лише в середині 50-х років. У цей час промисловість випускає десятки типів </w:t>
      </w:r>
      <w:r w:rsidRPr="00FE3BBC">
        <w:rPr>
          <w:spacing w:val="2"/>
        </w:rPr>
        <w:t>світлодіодів</w:t>
      </w:r>
      <w:r w:rsidRPr="00FE3BBC">
        <w:t xml:space="preserve"> і більш складних індикаторних приладів, які є  комбінацією тих або </w:t>
      </w:r>
      <w:r w:rsidRPr="00FE3BBC">
        <w:rPr>
          <w:spacing w:val="2"/>
        </w:rPr>
        <w:t>інших</w:t>
      </w:r>
      <w:r w:rsidRPr="00FE3BBC">
        <w:t xml:space="preserve"> </w:t>
      </w:r>
      <w:r w:rsidRPr="00FE3BBC">
        <w:rPr>
          <w:spacing w:val="2"/>
        </w:rPr>
        <w:t>світлодіодів</w:t>
      </w:r>
      <w:r w:rsidRPr="00FE3BBC">
        <w:t>.</w:t>
      </w:r>
    </w:p>
    <w:p w:rsidR="00C97286" w:rsidRPr="00FE3BBC" w:rsidRDefault="00E93EA1" w:rsidP="00C97286">
      <w:pPr>
        <w:pStyle w:val="a7"/>
        <w:ind w:firstLine="540"/>
      </w:pPr>
      <w:r>
        <w:rPr>
          <w:noProof/>
          <w:sz w:val="20"/>
        </w:rPr>
        <w:pict>
          <v:shape id="_x0000_s1045" type="#_x0000_t202" style="position:absolute;left:0;text-align:left;margin-left:0;margin-top:16.1pt;width:198pt;height:137.85pt;z-index:251679744;mso-wrap-distance-left:8.5pt;mso-wrap-distance-top:8.5pt;mso-wrap-distance-right:8.5pt;mso-wrap-distance-bottom:8.5pt" filled="f" stroked="f">
            <v:textbox style="mso-next-textbox:#_x0000_s1045" inset="0,0,0,0">
              <w:txbxContent>
                <w:p w:rsidR="00C97286" w:rsidRDefault="00C97286" w:rsidP="00C97286">
                  <w:pPr>
                    <w:jc w:val="center"/>
                  </w:pPr>
                  <w:r>
                    <w:rPr>
                      <w:noProof/>
                      <w:lang w:eastAsia="uk-UA"/>
                    </w:rPr>
                    <w:drawing>
                      <wp:inline distT="0" distB="0" distL="0" distR="0">
                        <wp:extent cx="2028825" cy="1400175"/>
                        <wp:effectExtent l="19050" t="0" r="9525"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93"/>
                                <a:srcRect/>
                                <a:stretch>
                                  <a:fillRect/>
                                </a:stretch>
                              </pic:blipFill>
                              <pic:spPr bwMode="auto">
                                <a:xfrm>
                                  <a:off x="0" y="0"/>
                                  <a:ext cx="2028825" cy="1400175"/>
                                </a:xfrm>
                                <a:prstGeom prst="rect">
                                  <a:avLst/>
                                </a:prstGeom>
                                <a:noFill/>
                                <a:ln w="9525">
                                  <a:noFill/>
                                  <a:miter lim="800000"/>
                                  <a:headEnd/>
                                  <a:tailEnd/>
                                </a:ln>
                              </pic:spPr>
                            </pic:pic>
                          </a:graphicData>
                        </a:graphic>
                      </wp:inline>
                    </w:drawing>
                  </w:r>
                </w:p>
                <w:p w:rsidR="00C97286" w:rsidRPr="009A657D" w:rsidRDefault="00C97286" w:rsidP="00C97286">
                  <w:pPr>
                    <w:pStyle w:val="a7"/>
                    <w:jc w:val="center"/>
                    <w:rPr>
                      <w:sz w:val="18"/>
                      <w:szCs w:val="18"/>
                    </w:rPr>
                  </w:pPr>
                  <w:r w:rsidRPr="009A657D">
                    <w:rPr>
                      <w:sz w:val="18"/>
                      <w:szCs w:val="18"/>
                    </w:rPr>
                    <w:t>Рис.</w:t>
                  </w:r>
                  <w:r>
                    <w:rPr>
                      <w:sz w:val="18"/>
                      <w:szCs w:val="18"/>
                    </w:rPr>
                    <w:t>9.</w:t>
                  </w:r>
                  <w:r w:rsidRPr="009A657D">
                    <w:rPr>
                      <w:sz w:val="18"/>
                      <w:szCs w:val="18"/>
                    </w:rPr>
                    <w:t xml:space="preserve">15. Випромінювання світла </w:t>
                  </w:r>
                  <w:r w:rsidRPr="009A657D">
                    <w:rPr>
                      <w:spacing w:val="2"/>
                      <w:sz w:val="18"/>
                      <w:szCs w:val="18"/>
                    </w:rPr>
                    <w:t>при</w:t>
                  </w:r>
                  <w:r w:rsidRPr="009A657D">
                    <w:rPr>
                      <w:sz w:val="18"/>
                      <w:szCs w:val="18"/>
                    </w:rPr>
                    <w:t xml:space="preserve"> рекомбінації</w:t>
                  </w:r>
                </w:p>
              </w:txbxContent>
            </v:textbox>
            <w10:wrap type="square"/>
          </v:shape>
        </w:pict>
      </w:r>
      <w:r w:rsidR="00C97286" w:rsidRPr="00FE3BBC">
        <w:t xml:space="preserve">Принцип </w:t>
      </w:r>
      <w:r w:rsidR="00C97286" w:rsidRPr="00FE3BBC">
        <w:rPr>
          <w:spacing w:val="2"/>
        </w:rPr>
        <w:t>роботи</w:t>
      </w:r>
      <w:r w:rsidR="00C97286" w:rsidRPr="00FE3BBC">
        <w:t xml:space="preserve"> </w:t>
      </w:r>
      <w:r w:rsidR="00C97286" w:rsidRPr="00FE3BBC">
        <w:rPr>
          <w:spacing w:val="2"/>
        </w:rPr>
        <w:t>світлодіодів</w:t>
      </w:r>
      <w:r w:rsidR="00C97286" w:rsidRPr="00FE3BBC">
        <w:t xml:space="preserve"> полягає в </w:t>
      </w:r>
      <w:r w:rsidR="00C97286" w:rsidRPr="00FE3BBC">
        <w:rPr>
          <w:spacing w:val="2"/>
        </w:rPr>
        <w:t>наступному</w:t>
      </w:r>
      <w:r w:rsidR="00C97286" w:rsidRPr="00FE3BBC">
        <w:t xml:space="preserve">. </w:t>
      </w:r>
      <w:r w:rsidR="00C97286" w:rsidRPr="00FE3BBC">
        <w:rPr>
          <w:spacing w:val="2"/>
        </w:rPr>
        <w:t>При</w:t>
      </w:r>
      <w:r w:rsidR="00C97286" w:rsidRPr="00FE3BBC">
        <w:t xml:space="preserve"> прямій </w:t>
      </w:r>
      <w:r w:rsidR="00C97286" w:rsidRPr="00FE3BBC">
        <w:rPr>
          <w:spacing w:val="2"/>
        </w:rPr>
        <w:t>напрузі</w:t>
      </w:r>
      <w:r w:rsidR="00C97286" w:rsidRPr="00FE3BBC">
        <w:t xml:space="preserve"> в напівпровідниковому діоді </w:t>
      </w:r>
      <w:r w:rsidR="00C97286" w:rsidRPr="00FE3BBC">
        <w:rPr>
          <w:spacing w:val="2"/>
        </w:rPr>
        <w:t>відбувається</w:t>
      </w:r>
      <w:r w:rsidR="00C97286" w:rsidRPr="00FE3BBC">
        <w:t xml:space="preserve"> інжекція носіїв заряду </w:t>
      </w:r>
      <w:r w:rsidR="00C97286" w:rsidRPr="00FE3BBC">
        <w:rPr>
          <w:spacing w:val="2"/>
        </w:rPr>
        <w:t>з</w:t>
      </w:r>
      <w:r w:rsidR="00C97286" w:rsidRPr="00FE3BBC">
        <w:t xml:space="preserve"> </w:t>
      </w:r>
      <w:r w:rsidR="00C97286" w:rsidRPr="00FE3BBC">
        <w:rPr>
          <w:spacing w:val="2"/>
        </w:rPr>
        <w:t>емітерной</w:t>
      </w:r>
      <w:r w:rsidR="00C97286" w:rsidRPr="00FE3BBC">
        <w:t xml:space="preserve"> області в область бази. Наприклад, </w:t>
      </w:r>
      <w:r w:rsidR="00C97286" w:rsidRPr="00FE3BBC">
        <w:rPr>
          <w:spacing w:val="2"/>
        </w:rPr>
        <w:t>якщо</w:t>
      </w:r>
      <w:r w:rsidR="00C97286" w:rsidRPr="00FE3BBC">
        <w:t xml:space="preserve"> концентрація електронів в </w:t>
      </w:r>
      <w:r w:rsidR="00C97286" w:rsidRPr="00FE3BBC">
        <w:rPr>
          <w:i/>
          <w:iCs/>
        </w:rPr>
        <w:t>п</w:t>
      </w:r>
      <w:r w:rsidR="00C97286" w:rsidRPr="00FE3BBC">
        <w:t xml:space="preserve">-області більша, ніж концентрація дірок в </w:t>
      </w:r>
      <w:r w:rsidR="00C97286" w:rsidRPr="00FE3BBC">
        <w:rPr>
          <w:i/>
          <w:iCs/>
          <w:spacing w:val="2"/>
        </w:rPr>
        <w:t>р</w:t>
      </w:r>
      <w:r w:rsidR="00C97286" w:rsidRPr="00FE3BBC">
        <w:t xml:space="preserve">-області, тобто </w:t>
      </w:r>
      <w:r w:rsidR="00C97286" w:rsidRPr="00FE3BBC">
        <w:rPr>
          <w:i/>
          <w:iCs/>
        </w:rPr>
        <w:t>n</w:t>
      </w:r>
      <w:r w:rsidR="00C97286" w:rsidRPr="00FE3BBC">
        <w:rPr>
          <w:i/>
          <w:iCs/>
          <w:vertAlign w:val="subscript"/>
        </w:rPr>
        <w:t>п</w:t>
      </w:r>
      <w:r w:rsidR="00C97286" w:rsidRPr="00FE3BBC">
        <w:t xml:space="preserve"> &gt;&gt; </w:t>
      </w:r>
      <w:r w:rsidR="00C97286" w:rsidRPr="00FE3BBC">
        <w:rPr>
          <w:i/>
          <w:iCs/>
          <w:spacing w:val="2"/>
        </w:rPr>
        <w:t>р</w:t>
      </w:r>
      <w:r w:rsidR="00C97286" w:rsidRPr="00FE3BBC">
        <w:rPr>
          <w:i/>
          <w:iCs/>
          <w:spacing w:val="2"/>
          <w:vertAlign w:val="subscript"/>
        </w:rPr>
        <w:t>р</w:t>
      </w:r>
      <w:r w:rsidR="00C97286" w:rsidRPr="00FE3BBC">
        <w:t xml:space="preserve">,  то </w:t>
      </w:r>
      <w:r w:rsidR="00C97286" w:rsidRPr="00FE3BBC">
        <w:rPr>
          <w:spacing w:val="2"/>
        </w:rPr>
        <w:t>відбувається</w:t>
      </w:r>
      <w:r w:rsidR="00C97286" w:rsidRPr="00FE3BBC">
        <w:t xml:space="preserve"> інжекція електронів </w:t>
      </w:r>
      <w:r w:rsidR="00C97286" w:rsidRPr="00FE3BBC">
        <w:rPr>
          <w:spacing w:val="2"/>
        </w:rPr>
        <w:t>з</w:t>
      </w:r>
      <w:r w:rsidR="00C97286" w:rsidRPr="00FE3BBC">
        <w:t xml:space="preserve"> </w:t>
      </w:r>
      <w:r w:rsidR="00C97286" w:rsidRPr="00FE3BBC">
        <w:rPr>
          <w:i/>
          <w:iCs/>
        </w:rPr>
        <w:t>п</w:t>
      </w:r>
      <w:r w:rsidR="00C97286" w:rsidRPr="00FE3BBC">
        <w:t xml:space="preserve">-області в </w:t>
      </w:r>
      <w:r w:rsidR="00C97286" w:rsidRPr="00FE3BBC">
        <w:rPr>
          <w:i/>
          <w:iCs/>
          <w:spacing w:val="2"/>
        </w:rPr>
        <w:t>р</w:t>
      </w:r>
      <w:r w:rsidR="00C97286" w:rsidRPr="00FE3BBC">
        <w:t xml:space="preserve">-область. </w:t>
      </w:r>
      <w:r w:rsidR="00C97286" w:rsidRPr="00FE3BBC">
        <w:rPr>
          <w:spacing w:val="2"/>
        </w:rPr>
        <w:t>Інжектовані</w:t>
      </w:r>
      <w:r w:rsidR="00C97286" w:rsidRPr="00FE3BBC">
        <w:t xml:space="preserve"> електрони </w:t>
      </w:r>
      <w:r w:rsidR="00C97286" w:rsidRPr="00FE3BBC">
        <w:rPr>
          <w:spacing w:val="2"/>
        </w:rPr>
        <w:t>рекомбінують</w:t>
      </w:r>
      <w:r w:rsidR="00C97286" w:rsidRPr="00FE3BBC">
        <w:t xml:space="preserve"> з основними носіями базової області, </w:t>
      </w:r>
      <w:r w:rsidR="00C97286" w:rsidRPr="00FE3BBC">
        <w:lastRenderedPageBreak/>
        <w:t xml:space="preserve">в нашому випадку з дірками </w:t>
      </w:r>
      <w:r w:rsidR="00C97286" w:rsidRPr="00FE3BBC">
        <w:rPr>
          <w:i/>
          <w:iCs/>
          <w:spacing w:val="2"/>
        </w:rPr>
        <w:t>р</w:t>
      </w:r>
      <w:r w:rsidR="00C97286" w:rsidRPr="00FE3BBC">
        <w:t xml:space="preserve">-області. Електрони, які рекомбінують переходять з більш високих енергетичних рівнів зони провідності, близьких до її нижньої границі, на більш низькі рівні, розташовані поблизу верхньої </w:t>
      </w:r>
      <w:r w:rsidR="00C97286" w:rsidRPr="00FE3BBC">
        <w:rPr>
          <w:spacing w:val="2"/>
        </w:rPr>
        <w:t>границі</w:t>
      </w:r>
      <w:r w:rsidR="00C97286" w:rsidRPr="00FE3BBC">
        <w:t xml:space="preserve"> валентної зони (рис.9.15). </w:t>
      </w:r>
      <w:r w:rsidR="00C97286" w:rsidRPr="00FE3BBC">
        <w:rPr>
          <w:spacing w:val="2"/>
        </w:rPr>
        <w:t>При</w:t>
      </w:r>
      <w:r w:rsidR="00C97286" w:rsidRPr="00FE3BBC">
        <w:t xml:space="preserve"> цьому виділяється фотон, енергія якого майже рівна ширині забороненої зони</w:t>
      </w:r>
    </w:p>
    <w:p w:rsidR="00C97286" w:rsidRDefault="00C97286" w:rsidP="00C97286">
      <w:pPr>
        <w:pStyle w:val="a7"/>
        <w:ind w:firstLine="4140"/>
      </w:pPr>
      <w:r w:rsidRPr="00FE3BBC">
        <w:rPr>
          <w:i/>
        </w:rPr>
        <w:t>hv</w:t>
      </w:r>
      <w:r w:rsidRPr="00FE3BBC">
        <w:t>=</w:t>
      </w:r>
      <w:r w:rsidRPr="00FE3BBC">
        <w:rPr>
          <w:i/>
        </w:rPr>
        <w:t>hc</w:t>
      </w:r>
      <w:r w:rsidRPr="00FE3BBC">
        <w:t>/λ=</w:t>
      </w:r>
      <w:r w:rsidRPr="00FE3BBC">
        <w:rPr>
          <w:i/>
          <w:position w:val="-4"/>
        </w:rPr>
        <w:object w:dxaOrig="260" w:dyaOrig="279">
          <v:shape id="_x0000_i1106" type="#_x0000_t75" style="width:12.75pt;height:14.25pt" o:ole="">
            <v:imagedata r:id="rId194" o:title=""/>
          </v:shape>
          <o:OLEObject Type="Embed" ProgID="Equation.3" ShapeID="_x0000_i1106" DrawAspect="Content" ObjectID="_1420897447" r:id="rId195"/>
        </w:object>
      </w:r>
      <w:r w:rsidRPr="00FE3BBC">
        <w:rPr>
          <w:i/>
        </w:rPr>
        <w:t>W.</w:t>
      </w:r>
      <w:r w:rsidRPr="00FE3BBC">
        <w:t xml:space="preserve"> (9.2)</w:t>
      </w:r>
      <w:r w:rsidRPr="00FE3BBC">
        <w:br/>
      </w:r>
      <w:r w:rsidRPr="00FE3BBC">
        <w:br/>
      </w:r>
    </w:p>
    <w:p w:rsidR="00C97286" w:rsidRPr="00FE3BBC" w:rsidRDefault="00C97286" w:rsidP="00C97286">
      <w:pPr>
        <w:pStyle w:val="a7"/>
        <w:ind w:firstLine="540"/>
      </w:pPr>
      <w:r w:rsidRPr="00FE3BBC">
        <w:t xml:space="preserve">Підставляючи в цю формулу сталі величини, можна визначити ширину забороненої зони </w:t>
      </w:r>
      <w:r w:rsidRPr="00FE3BBC">
        <w:rPr>
          <w:i/>
        </w:rPr>
        <w:t>ΔW</w:t>
      </w:r>
      <w:r>
        <w:t xml:space="preserve"> (в електрон</w:t>
      </w:r>
      <w:r w:rsidRPr="00FE3BBC">
        <w:t xml:space="preserve">-вольтах), необхідну для випромінювання з тією або </w:t>
      </w:r>
      <w:r w:rsidRPr="00FE3BBC">
        <w:rPr>
          <w:spacing w:val="2"/>
        </w:rPr>
        <w:t>іншою</w:t>
      </w:r>
      <w:r w:rsidRPr="00FE3BBC">
        <w:t xml:space="preserve"> довжиною хвилі  λ (в мікрометрах):</w:t>
      </w:r>
    </w:p>
    <w:p w:rsidR="00C97286" w:rsidRPr="00FE3BBC" w:rsidRDefault="00C97286" w:rsidP="00C97286">
      <w:pPr>
        <w:pStyle w:val="a7"/>
        <w:ind w:firstLine="4140"/>
      </w:pPr>
      <w:r w:rsidRPr="00FE3BBC">
        <w:rPr>
          <w:i/>
          <w:position w:val="-4"/>
        </w:rPr>
        <w:object w:dxaOrig="240" w:dyaOrig="260">
          <v:shape id="_x0000_i1107" type="#_x0000_t75" style="width:12pt;height:12.75pt" o:ole="">
            <v:imagedata r:id="rId178" o:title=""/>
          </v:shape>
          <o:OLEObject Type="Embed" ProgID="Equation.3" ShapeID="_x0000_i1107" DrawAspect="Content" ObjectID="_1420897448" r:id="rId196"/>
        </w:object>
      </w:r>
      <w:r w:rsidRPr="00FE3BBC">
        <w:rPr>
          <w:i/>
        </w:rPr>
        <w:t>W</w:t>
      </w:r>
      <w:r w:rsidRPr="00FE3BBC">
        <w:rPr>
          <w:position w:val="-2"/>
        </w:rPr>
        <w:object w:dxaOrig="220" w:dyaOrig="180">
          <v:shape id="_x0000_i1108" type="#_x0000_t75" style="width:11.25pt;height:9pt" o:ole="">
            <v:imagedata r:id="rId197" o:title=""/>
          </v:shape>
          <o:OLEObject Type="Embed" ProgID="Equation.3" ShapeID="_x0000_i1108" DrawAspect="Content" ObjectID="_1420897449" r:id="rId198"/>
        </w:object>
      </w:r>
      <w:r w:rsidRPr="00FE3BBC">
        <w:t>1,23/λ. (9.3)</w:t>
      </w:r>
      <w:r w:rsidRPr="00FE3BBC">
        <w:br/>
      </w:r>
    </w:p>
    <w:p w:rsidR="00C97286" w:rsidRPr="00FE3BBC" w:rsidRDefault="00C97286" w:rsidP="00C97286">
      <w:pPr>
        <w:pStyle w:val="a7"/>
        <w:ind w:firstLine="540"/>
      </w:pPr>
      <w:r w:rsidRPr="00FE3BBC">
        <w:rPr>
          <w:spacing w:val="2"/>
        </w:rPr>
        <w:t>З</w:t>
      </w:r>
      <w:r w:rsidRPr="00FE3BBC">
        <w:t xml:space="preserve"> цього співвідношення видно, що для випромінювання видимого світла з довжиною хвилі від 0,38 до 0,78 </w:t>
      </w:r>
      <w:r w:rsidRPr="00FE3BBC">
        <w:rPr>
          <w:spacing w:val="2"/>
        </w:rPr>
        <w:t>мкм</w:t>
      </w:r>
      <w:r w:rsidRPr="00FE3BBC">
        <w:t xml:space="preserve"> напівпровідник </w:t>
      </w:r>
      <w:r w:rsidRPr="00FE3BBC">
        <w:rPr>
          <w:spacing w:val="2"/>
        </w:rPr>
        <w:t>повинен</w:t>
      </w:r>
      <w:r w:rsidRPr="00FE3BBC">
        <w:t xml:space="preserve"> мати ΔW&gt; 1,7 </w:t>
      </w:r>
      <w:r w:rsidRPr="00FE3BBC">
        <w:rPr>
          <w:spacing w:val="2"/>
        </w:rPr>
        <w:t>еВ</w:t>
      </w:r>
      <w:r w:rsidRPr="00FE3BBC">
        <w:t xml:space="preserve">. Германій і кремній непридатні для </w:t>
      </w:r>
      <w:r w:rsidRPr="00FE3BBC">
        <w:rPr>
          <w:spacing w:val="2"/>
        </w:rPr>
        <w:t>світлодіодів</w:t>
      </w:r>
      <w:r w:rsidRPr="00FE3BBC">
        <w:t xml:space="preserve">, оскільки </w:t>
      </w:r>
      <w:r w:rsidRPr="00FE3BBC">
        <w:rPr>
          <w:spacing w:val="2"/>
        </w:rPr>
        <w:t>у</w:t>
      </w:r>
      <w:r w:rsidRPr="00FE3BBC">
        <w:t xml:space="preserve"> них ширина забороненої зони </w:t>
      </w:r>
      <w:r w:rsidRPr="00FE3BBC">
        <w:rPr>
          <w:spacing w:val="2"/>
        </w:rPr>
        <w:t>дуже</w:t>
      </w:r>
      <w:r w:rsidRPr="00FE3BBC">
        <w:t xml:space="preserve"> мала. Для сучасних </w:t>
      </w:r>
      <w:r w:rsidRPr="00FE3BBC">
        <w:rPr>
          <w:spacing w:val="2"/>
        </w:rPr>
        <w:t>світлодіодів</w:t>
      </w:r>
      <w:r w:rsidRPr="00FE3BBC">
        <w:t xml:space="preserve"> застосовують головним чином </w:t>
      </w:r>
      <w:r w:rsidRPr="00FE3BBC">
        <w:rPr>
          <w:spacing w:val="2"/>
        </w:rPr>
        <w:t>фосфід</w:t>
      </w:r>
      <w:r w:rsidRPr="00FE3BBC">
        <w:t xml:space="preserve"> галію GaP і карбід кремнію SiC, а також деякі потрійні </w:t>
      </w:r>
      <w:r w:rsidRPr="00FE3BBC">
        <w:rPr>
          <w:spacing w:val="2"/>
        </w:rPr>
        <w:t>з'єднання</w:t>
      </w:r>
      <w:r w:rsidRPr="00FE3BBC">
        <w:t xml:space="preserve">, які називають твердими розчинами, що складаються </w:t>
      </w:r>
      <w:r w:rsidRPr="00FE3BBC">
        <w:rPr>
          <w:spacing w:val="2"/>
        </w:rPr>
        <w:t>з</w:t>
      </w:r>
      <w:r w:rsidRPr="00FE3BBC">
        <w:t xml:space="preserve"> галію, алюмінію і миш'яку (GaAlAs) або галію, миш'яку і фосфору (GaAsP) та інш. Внесення в напівпровідник деяких </w:t>
      </w:r>
      <w:r w:rsidRPr="00FE3BBC">
        <w:rPr>
          <w:spacing w:val="2"/>
        </w:rPr>
        <w:t>домішок</w:t>
      </w:r>
      <w:r w:rsidRPr="00FE3BBC">
        <w:t xml:space="preserve"> дозволяє </w:t>
      </w:r>
      <w:r w:rsidRPr="00FE3BBC">
        <w:rPr>
          <w:spacing w:val="2"/>
        </w:rPr>
        <w:t>отримувати</w:t>
      </w:r>
      <w:r w:rsidRPr="00FE3BBC">
        <w:t xml:space="preserve"> світло випромінюваня різного </w:t>
      </w:r>
      <w:r w:rsidRPr="00FE3BBC">
        <w:rPr>
          <w:spacing w:val="2"/>
        </w:rPr>
        <w:t>кольору</w:t>
      </w:r>
      <w:r w:rsidRPr="00FE3BBC">
        <w:t>.</w:t>
      </w:r>
    </w:p>
    <w:p w:rsidR="00C97286" w:rsidRPr="00FE3BBC" w:rsidRDefault="00C97286" w:rsidP="00C97286">
      <w:pPr>
        <w:pStyle w:val="a7"/>
        <w:ind w:firstLine="540"/>
      </w:pPr>
      <w:r w:rsidRPr="00FE3BBC">
        <w:t xml:space="preserve">Крім </w:t>
      </w:r>
      <w:r w:rsidRPr="00FE3BBC">
        <w:rPr>
          <w:spacing w:val="2"/>
        </w:rPr>
        <w:t>світлодіодів</w:t>
      </w:r>
      <w:r w:rsidRPr="00FE3BBC">
        <w:t xml:space="preserve">, що дають видиме світло, випускаються </w:t>
      </w:r>
      <w:r w:rsidRPr="00FE3BBC">
        <w:rPr>
          <w:spacing w:val="2"/>
        </w:rPr>
        <w:t>світлодіоди</w:t>
      </w:r>
      <w:r w:rsidRPr="00FE3BBC">
        <w:t xml:space="preserve"> інфрачервоного (ІЧ) випромінювання, що виготовляються переважно </w:t>
      </w:r>
      <w:r w:rsidRPr="00FE3BBC">
        <w:rPr>
          <w:spacing w:val="2"/>
        </w:rPr>
        <w:t>з</w:t>
      </w:r>
      <w:r w:rsidRPr="00FE3BBC">
        <w:t xml:space="preserve"> </w:t>
      </w:r>
      <w:r w:rsidRPr="00FE3BBC">
        <w:rPr>
          <w:spacing w:val="2"/>
        </w:rPr>
        <w:t>арсеніда</w:t>
      </w:r>
      <w:r w:rsidRPr="00FE3BBC">
        <w:t xml:space="preserve"> галію GaAs. Вони застосовуються в фотореле, різних давачах і входять в склад деяких </w:t>
      </w:r>
      <w:r w:rsidRPr="00FE3BBC">
        <w:rPr>
          <w:spacing w:val="2"/>
        </w:rPr>
        <w:t>оптронів</w:t>
      </w:r>
      <w:r w:rsidRPr="00FE3BBC">
        <w:t>.</w:t>
      </w:r>
    </w:p>
    <w:p w:rsidR="00C97286" w:rsidRPr="00FE3BBC" w:rsidRDefault="00C97286" w:rsidP="00C97286">
      <w:pPr>
        <w:pStyle w:val="a7"/>
        <w:ind w:firstLine="540"/>
      </w:pPr>
      <w:r w:rsidRPr="00FE3BBC">
        <w:t xml:space="preserve">Існують </w:t>
      </w:r>
      <w:r w:rsidRPr="00FE3BBC">
        <w:rPr>
          <w:spacing w:val="2"/>
        </w:rPr>
        <w:t>світлодіоди</w:t>
      </w:r>
      <w:r w:rsidRPr="00FE3BBC">
        <w:t xml:space="preserve"> змінного </w:t>
      </w:r>
      <w:r w:rsidRPr="00FE3BBC">
        <w:rPr>
          <w:spacing w:val="2"/>
        </w:rPr>
        <w:t>кольору</w:t>
      </w:r>
      <w:r w:rsidRPr="00FE3BBC">
        <w:t xml:space="preserve"> світла з двома </w:t>
      </w:r>
      <w:r w:rsidRPr="00FE3BBC">
        <w:rPr>
          <w:spacing w:val="2"/>
        </w:rPr>
        <w:t>світловипромінюючими</w:t>
      </w:r>
      <w:r w:rsidRPr="00FE3BBC">
        <w:t xml:space="preserve"> переходами, </w:t>
      </w:r>
      <w:r w:rsidRPr="00FE3BBC">
        <w:rPr>
          <w:spacing w:val="2"/>
        </w:rPr>
        <w:t>один</w:t>
      </w:r>
      <w:r w:rsidRPr="00FE3BBC">
        <w:t xml:space="preserve"> </w:t>
      </w:r>
      <w:r w:rsidRPr="00FE3BBC">
        <w:rPr>
          <w:spacing w:val="2"/>
        </w:rPr>
        <w:t>з</w:t>
      </w:r>
      <w:r w:rsidRPr="00FE3BBC">
        <w:t xml:space="preserve"> яких має максимум спектральної характеристики в червоній </w:t>
      </w:r>
      <w:r w:rsidRPr="00FE3BBC">
        <w:rPr>
          <w:spacing w:val="2"/>
        </w:rPr>
        <w:t>частині</w:t>
      </w:r>
      <w:r w:rsidRPr="00FE3BBC">
        <w:t xml:space="preserve"> спектра, а інший в зеленій. </w:t>
      </w:r>
      <w:r w:rsidRPr="00FE3BBC">
        <w:rPr>
          <w:spacing w:val="2"/>
        </w:rPr>
        <w:t>Колір</w:t>
      </w:r>
      <w:r w:rsidRPr="00FE3BBC">
        <w:t xml:space="preserve"> світла такого діода залежить від співвідношення </w:t>
      </w:r>
      <w:r w:rsidRPr="00FE3BBC">
        <w:rPr>
          <w:spacing w:val="2"/>
        </w:rPr>
        <w:t>струмів</w:t>
      </w:r>
      <w:r w:rsidRPr="00FE3BBC">
        <w:t xml:space="preserve"> через переходи. Найкращу якость мають </w:t>
      </w:r>
      <w:r w:rsidRPr="00FE3BBC">
        <w:rPr>
          <w:spacing w:val="2"/>
        </w:rPr>
        <w:t>світлодіоди</w:t>
      </w:r>
      <w:r w:rsidRPr="00FE3BBC">
        <w:t xml:space="preserve"> з </w:t>
      </w:r>
      <w:r w:rsidRPr="00FE3BBC">
        <w:rPr>
          <w:spacing w:val="2"/>
        </w:rPr>
        <w:t>гетеропереходом</w:t>
      </w:r>
      <w:r w:rsidRPr="00FE3BBC">
        <w:t>.</w:t>
      </w:r>
    </w:p>
    <w:p w:rsidR="00C97286" w:rsidRPr="00FE3BBC" w:rsidRDefault="00C97286" w:rsidP="00C97286">
      <w:pPr>
        <w:pStyle w:val="a7"/>
        <w:ind w:firstLine="540"/>
      </w:pPr>
      <w:r w:rsidRPr="00FE3BBC">
        <w:t xml:space="preserve">Основні параметри </w:t>
      </w:r>
      <w:r w:rsidRPr="00FE3BBC">
        <w:rPr>
          <w:spacing w:val="2"/>
        </w:rPr>
        <w:t>світлодіодів</w:t>
      </w:r>
      <w:r w:rsidRPr="00FE3BBC">
        <w:t xml:space="preserve"> </w:t>
      </w:r>
      <w:r w:rsidRPr="00FE3BBC">
        <w:rPr>
          <w:spacing w:val="2"/>
        </w:rPr>
        <w:t>наступні</w:t>
      </w:r>
      <w:r w:rsidRPr="00FE3BBC">
        <w:t>:</w:t>
      </w:r>
    </w:p>
    <w:p w:rsidR="00C97286" w:rsidRPr="00FE3BBC" w:rsidRDefault="00C97286" w:rsidP="00C97286">
      <w:pPr>
        <w:pStyle w:val="a7"/>
        <w:ind w:firstLine="540"/>
      </w:pPr>
      <w:r w:rsidRPr="00FE3BBC">
        <w:t>1.</w:t>
      </w:r>
      <w:r w:rsidRPr="008F4A2E">
        <w:rPr>
          <w:b/>
        </w:rPr>
        <w:t>Сила світла</w:t>
      </w:r>
      <w:r w:rsidRPr="00FE3BBC">
        <w:t xml:space="preserve"> вимірюється в канделах для  певного значення прямого </w:t>
      </w:r>
      <w:r w:rsidRPr="00FE3BBC">
        <w:rPr>
          <w:spacing w:val="2"/>
        </w:rPr>
        <w:t>струму</w:t>
      </w:r>
      <w:r w:rsidRPr="00FE3BBC">
        <w:t xml:space="preserve">. </w:t>
      </w:r>
      <w:r w:rsidRPr="00FE3BBC">
        <w:rPr>
          <w:spacing w:val="2"/>
        </w:rPr>
        <w:t>У</w:t>
      </w:r>
      <w:r w:rsidRPr="00FE3BBC">
        <w:t xml:space="preserve"> </w:t>
      </w:r>
      <w:r w:rsidRPr="00FE3BBC">
        <w:rPr>
          <w:spacing w:val="2"/>
        </w:rPr>
        <w:t xml:space="preserve">світлодіодів </w:t>
      </w:r>
      <w:r w:rsidRPr="00FE3BBC">
        <w:t xml:space="preserve">сила світла звичайно </w:t>
      </w:r>
      <w:r w:rsidRPr="00FE3BBC">
        <w:rPr>
          <w:spacing w:val="2"/>
        </w:rPr>
        <w:t>складає</w:t>
      </w:r>
      <w:r w:rsidRPr="00FE3BBC">
        <w:t xml:space="preserve"> десяті долі або одиниці </w:t>
      </w:r>
      <w:r w:rsidRPr="00FE3BBC">
        <w:rPr>
          <w:spacing w:val="2"/>
        </w:rPr>
        <w:t>мілікандела</w:t>
      </w:r>
      <w:r w:rsidRPr="00FE3BBC">
        <w:t xml:space="preserve">. Нагадаємо, що </w:t>
      </w:r>
      <w:r w:rsidRPr="00FE3BBC">
        <w:rPr>
          <w:spacing w:val="2"/>
        </w:rPr>
        <w:t>кандел</w:t>
      </w:r>
      <w:r w:rsidRPr="00FE3BBC">
        <w:t xml:space="preserve"> є   одиниця сили світла, яке  випромінюється спеціальним стандартним джерелом.</w:t>
      </w:r>
    </w:p>
    <w:p w:rsidR="00C97286" w:rsidRPr="00FE3BBC" w:rsidRDefault="00C97286" w:rsidP="00C97286">
      <w:pPr>
        <w:pStyle w:val="a7"/>
        <w:ind w:firstLine="540"/>
      </w:pPr>
      <w:r w:rsidRPr="00FE3BBC">
        <w:t>2.</w:t>
      </w:r>
      <w:r w:rsidRPr="008F4A2E">
        <w:rPr>
          <w:b/>
        </w:rPr>
        <w:t>Яскравість</w:t>
      </w:r>
      <w:r w:rsidRPr="00FE3BBC">
        <w:t xml:space="preserve">, яка дорівнює </w:t>
      </w:r>
      <w:r w:rsidRPr="00FE3BBC">
        <w:rPr>
          <w:spacing w:val="2"/>
        </w:rPr>
        <w:t>відношенню</w:t>
      </w:r>
      <w:r w:rsidRPr="00FE3BBC">
        <w:t xml:space="preserve"> сили світла до </w:t>
      </w:r>
      <w:r w:rsidRPr="00FE3BBC">
        <w:rPr>
          <w:spacing w:val="2"/>
        </w:rPr>
        <w:t>площі</w:t>
      </w:r>
      <w:r w:rsidRPr="00FE3BBC">
        <w:t xml:space="preserve"> освітленої поверхні.  Вона   </w:t>
      </w:r>
      <w:r w:rsidRPr="00FE3BBC">
        <w:rPr>
          <w:spacing w:val="2"/>
        </w:rPr>
        <w:t>складає</w:t>
      </w:r>
      <w:r w:rsidRPr="00FE3BBC">
        <w:t xml:space="preserve">   десятки - сотні </w:t>
      </w:r>
      <w:r w:rsidRPr="00FE3BBC">
        <w:rPr>
          <w:spacing w:val="2"/>
        </w:rPr>
        <w:t>кандел</w:t>
      </w:r>
      <w:r w:rsidRPr="00FE3BBC">
        <w:t xml:space="preserve"> на квадратний сантиметр (кнд/ см</w:t>
      </w:r>
      <w:r w:rsidRPr="00FE3BBC">
        <w:rPr>
          <w:vertAlign w:val="superscript"/>
        </w:rPr>
        <w:t>2</w:t>
      </w:r>
      <w:r w:rsidRPr="00FE3BBC">
        <w:t>).</w:t>
      </w:r>
    </w:p>
    <w:p w:rsidR="00C97286" w:rsidRPr="00FE3BBC" w:rsidRDefault="00C97286" w:rsidP="00C97286">
      <w:pPr>
        <w:pStyle w:val="a7"/>
        <w:ind w:firstLine="540"/>
      </w:pPr>
      <w:r w:rsidRPr="00FE3BBC">
        <w:t xml:space="preserve">3.Постійна  пряма  </w:t>
      </w:r>
      <w:r w:rsidRPr="00FE3BBC">
        <w:rPr>
          <w:spacing w:val="2"/>
        </w:rPr>
        <w:t>напруга, яка переважно складає</w:t>
      </w:r>
      <w:r w:rsidRPr="00FE3BBC">
        <w:t xml:space="preserve"> (2-3) В.</w:t>
      </w:r>
    </w:p>
    <w:p w:rsidR="00C97286" w:rsidRPr="00FE3BBC" w:rsidRDefault="00C97286" w:rsidP="00C97286">
      <w:pPr>
        <w:pStyle w:val="a7"/>
        <w:ind w:firstLine="540"/>
      </w:pPr>
      <w:r w:rsidRPr="00FE3BBC">
        <w:rPr>
          <w:spacing w:val="2"/>
        </w:rPr>
        <w:t>4.Колір</w:t>
      </w:r>
      <w:r w:rsidRPr="00FE3BBC">
        <w:t xml:space="preserve">  світла  і  довжина  хвилі, яка відповідає максимальному світловому потоку.</w:t>
      </w:r>
    </w:p>
    <w:p w:rsidR="00C97286" w:rsidRPr="00FE3BBC" w:rsidRDefault="00C97286" w:rsidP="00C97286">
      <w:pPr>
        <w:pStyle w:val="a7"/>
        <w:ind w:firstLine="540"/>
      </w:pPr>
      <w:r w:rsidRPr="00FE3BBC">
        <w:t xml:space="preserve">5.Максимальний допустимий постійний прямий </w:t>
      </w:r>
      <w:r w:rsidRPr="00FE3BBC">
        <w:rPr>
          <w:spacing w:val="2"/>
        </w:rPr>
        <w:t>струм</w:t>
      </w:r>
      <w:r w:rsidRPr="00FE3BBC">
        <w:t xml:space="preserve">. Звичайно він </w:t>
      </w:r>
      <w:r w:rsidRPr="00FE3BBC">
        <w:rPr>
          <w:spacing w:val="2"/>
        </w:rPr>
        <w:t>складає</w:t>
      </w:r>
      <w:r w:rsidRPr="00FE3BBC">
        <w:t xml:space="preserve"> десятки </w:t>
      </w:r>
      <w:r w:rsidRPr="00FE3BBC">
        <w:rPr>
          <w:spacing w:val="2"/>
        </w:rPr>
        <w:t>міліампер</w:t>
      </w:r>
      <w:r w:rsidRPr="00FE3BBC">
        <w:t>.</w:t>
      </w:r>
    </w:p>
    <w:p w:rsidR="00C97286" w:rsidRPr="00FE3BBC" w:rsidRDefault="00C97286" w:rsidP="00C97286">
      <w:pPr>
        <w:pStyle w:val="a7"/>
        <w:ind w:firstLine="540"/>
      </w:pPr>
      <w:r w:rsidRPr="00FE3BBC">
        <w:t xml:space="preserve">6.Максимальна допустима постійна  </w:t>
      </w:r>
      <w:r w:rsidRPr="00FE3BBC">
        <w:rPr>
          <w:spacing w:val="2"/>
        </w:rPr>
        <w:t>зворотна</w:t>
      </w:r>
      <w:r w:rsidRPr="00FE3BBC">
        <w:t xml:space="preserve">  </w:t>
      </w:r>
      <w:r w:rsidRPr="00FE3BBC">
        <w:rPr>
          <w:spacing w:val="2"/>
        </w:rPr>
        <w:t>напруга</w:t>
      </w:r>
      <w:r w:rsidRPr="00FE3BBC">
        <w:t xml:space="preserve">  (одиниці вольт).</w:t>
      </w:r>
    </w:p>
    <w:p w:rsidR="00C97286" w:rsidRPr="00FE3BBC" w:rsidRDefault="00C97286" w:rsidP="00C97286">
      <w:pPr>
        <w:pStyle w:val="a7"/>
        <w:ind w:firstLine="540"/>
      </w:pPr>
      <w:r w:rsidRPr="00FE3BBC">
        <w:t xml:space="preserve">7.Діапазон температур навколішнього середовища, </w:t>
      </w:r>
      <w:r w:rsidRPr="00FE3BBC">
        <w:rPr>
          <w:spacing w:val="2"/>
        </w:rPr>
        <w:t>при</w:t>
      </w:r>
      <w:r w:rsidRPr="00FE3BBC">
        <w:t xml:space="preserve"> яких </w:t>
      </w:r>
      <w:r w:rsidRPr="00FE3BBC">
        <w:rPr>
          <w:spacing w:val="2"/>
        </w:rPr>
        <w:t>світлодіод</w:t>
      </w:r>
      <w:r w:rsidRPr="00FE3BBC">
        <w:t xml:space="preserve"> може нормально працювати, наприклад від  - 60 до + 70°С.</w:t>
      </w:r>
    </w:p>
    <w:p w:rsidR="00C97286" w:rsidRPr="00FE3BBC" w:rsidRDefault="00C97286" w:rsidP="00C97286">
      <w:pPr>
        <w:pStyle w:val="a7"/>
        <w:ind w:firstLine="540"/>
      </w:pPr>
      <w:r w:rsidRPr="00FE3BBC">
        <w:t xml:space="preserve">Для </w:t>
      </w:r>
      <w:r w:rsidRPr="00FE3BBC">
        <w:rPr>
          <w:spacing w:val="2"/>
        </w:rPr>
        <w:t>світлодіодів</w:t>
      </w:r>
      <w:r w:rsidRPr="00FE3BBC">
        <w:t xml:space="preserve"> звичайно </w:t>
      </w:r>
      <w:r w:rsidRPr="00FE3BBC">
        <w:rPr>
          <w:spacing w:val="2"/>
        </w:rPr>
        <w:t>розглядаються</w:t>
      </w:r>
      <w:r w:rsidRPr="00FE3BBC">
        <w:t xml:space="preserve"> </w:t>
      </w:r>
      <w:r w:rsidRPr="00FE3BBC">
        <w:rPr>
          <w:spacing w:val="2"/>
        </w:rPr>
        <w:t>наступні</w:t>
      </w:r>
      <w:r w:rsidRPr="00FE3BBC">
        <w:t xml:space="preserve"> характеристики. Характеристика яскравості, яка відображає залежність яскравості від прямого </w:t>
      </w:r>
      <w:r w:rsidRPr="00FE3BBC">
        <w:rPr>
          <w:spacing w:val="2"/>
        </w:rPr>
        <w:t>струму</w:t>
      </w:r>
      <w:r w:rsidRPr="00FE3BBC">
        <w:t xml:space="preserve">, а світлова характеристика   залежність сили світла від прямого </w:t>
      </w:r>
      <w:r w:rsidRPr="00FE3BBC">
        <w:rPr>
          <w:spacing w:val="2"/>
        </w:rPr>
        <w:t>струму</w:t>
      </w:r>
      <w:r w:rsidRPr="00FE3BBC">
        <w:t xml:space="preserve">. Спектральна характеристика показує залежність випромінювання від довжини хвилі. </w:t>
      </w:r>
      <w:r w:rsidRPr="00FE3BBC">
        <w:rPr>
          <w:spacing w:val="2"/>
        </w:rPr>
        <w:t>Вольт-амперная</w:t>
      </w:r>
      <w:r w:rsidRPr="00FE3BBC">
        <w:t xml:space="preserve"> характеристика </w:t>
      </w:r>
      <w:r w:rsidRPr="00FE3BBC">
        <w:rPr>
          <w:spacing w:val="2"/>
        </w:rPr>
        <w:t>світлодіода</w:t>
      </w:r>
      <w:r w:rsidRPr="00FE3BBC">
        <w:t xml:space="preserve"> така ж, як </w:t>
      </w:r>
      <w:r w:rsidRPr="00FE3BBC">
        <w:rPr>
          <w:spacing w:val="2"/>
        </w:rPr>
        <w:t>у</w:t>
      </w:r>
      <w:r w:rsidRPr="00FE3BBC">
        <w:t xml:space="preserve"> </w:t>
      </w:r>
      <w:r w:rsidRPr="00FE3BBC">
        <w:rPr>
          <w:spacing w:val="2"/>
        </w:rPr>
        <w:t>звичайного</w:t>
      </w:r>
      <w:r w:rsidRPr="00FE3BBC">
        <w:t xml:space="preserve"> </w:t>
      </w:r>
      <w:r w:rsidRPr="00FE3BBC">
        <w:rPr>
          <w:spacing w:val="2"/>
        </w:rPr>
        <w:t>випрямляючого</w:t>
      </w:r>
      <w:r w:rsidRPr="00FE3BBC">
        <w:t xml:space="preserve"> діода. Важливою характеристикою </w:t>
      </w:r>
      <w:r w:rsidRPr="00FE3BBC">
        <w:rPr>
          <w:spacing w:val="2"/>
        </w:rPr>
        <w:t>є</w:t>
      </w:r>
      <w:r w:rsidRPr="00FE3BBC">
        <w:t xml:space="preserve"> діаграма спрямованості випромінювання, яка визначається конструкцією діода, зокрема наявністю лінзи, та іншими </w:t>
      </w:r>
      <w:r w:rsidRPr="00FE3BBC">
        <w:rPr>
          <w:spacing w:val="2"/>
        </w:rPr>
        <w:t>чинниками</w:t>
      </w:r>
      <w:r w:rsidRPr="00FE3BBC">
        <w:t xml:space="preserve">. Випромінювання може бути </w:t>
      </w:r>
      <w:r w:rsidRPr="00FE3BBC">
        <w:rPr>
          <w:spacing w:val="2"/>
        </w:rPr>
        <w:t>направленим</w:t>
      </w:r>
      <w:r w:rsidRPr="00FE3BBC">
        <w:t xml:space="preserve"> або розсіяним (дифузійним).</w:t>
      </w:r>
    </w:p>
    <w:p w:rsidR="00C97286" w:rsidRPr="00FE3BBC" w:rsidRDefault="00C97286" w:rsidP="00C97286">
      <w:pPr>
        <w:pStyle w:val="a7"/>
        <w:ind w:firstLine="540"/>
      </w:pPr>
      <w:r w:rsidRPr="00FE3BBC">
        <w:lastRenderedPageBreak/>
        <w:t xml:space="preserve">Деякі параметри </w:t>
      </w:r>
      <w:r w:rsidRPr="00FE3BBC">
        <w:rPr>
          <w:spacing w:val="2"/>
        </w:rPr>
        <w:t>світлодіодів</w:t>
      </w:r>
      <w:r w:rsidRPr="00FE3BBC">
        <w:t xml:space="preserve"> залежать від температури. Так, наприклад, яскравість і сила світла з підвищенням температури з</w:t>
      </w:r>
      <w:r w:rsidRPr="00FE3BBC">
        <w:rPr>
          <w:spacing w:val="2"/>
        </w:rPr>
        <w:t>меншуються</w:t>
      </w:r>
      <w:r w:rsidRPr="00FE3BBC">
        <w:t xml:space="preserve">. Швидкодія </w:t>
      </w:r>
      <w:r w:rsidRPr="00FE3BBC">
        <w:rPr>
          <w:spacing w:val="2"/>
        </w:rPr>
        <w:t>у</w:t>
      </w:r>
      <w:r w:rsidRPr="00FE3BBC">
        <w:t xml:space="preserve"> </w:t>
      </w:r>
      <w:r w:rsidRPr="00FE3BBC">
        <w:rPr>
          <w:spacing w:val="2"/>
        </w:rPr>
        <w:t>світлодіодів</w:t>
      </w:r>
      <w:r w:rsidRPr="00FE3BBC">
        <w:t xml:space="preserve"> вис</w:t>
      </w:r>
      <w:r>
        <w:t>ока. Світло зростає до максимуму</w:t>
      </w:r>
      <w:r w:rsidRPr="00FE3BBC">
        <w:t xml:space="preserve"> протягом приблизно 10</w:t>
      </w:r>
      <w:r w:rsidRPr="00FE3BBC">
        <w:rPr>
          <w:vertAlign w:val="superscript"/>
        </w:rPr>
        <w:t>-8</w:t>
      </w:r>
      <w:r w:rsidRPr="00FE3BBC">
        <w:t xml:space="preserve"> с </w:t>
      </w:r>
      <w:r w:rsidRPr="00FE3BBC">
        <w:rPr>
          <w:spacing w:val="2"/>
        </w:rPr>
        <w:t>після</w:t>
      </w:r>
      <w:r w:rsidRPr="00FE3BBC">
        <w:t xml:space="preserve"> подачі на діод імпульсу прямого </w:t>
      </w:r>
      <w:r w:rsidRPr="00FE3BBC">
        <w:rPr>
          <w:spacing w:val="2"/>
        </w:rPr>
        <w:t>струму</w:t>
      </w:r>
      <w:r w:rsidRPr="00FE3BBC">
        <w:t>.</w:t>
      </w:r>
    </w:p>
    <w:p w:rsidR="00C97286" w:rsidRPr="00FE3BBC" w:rsidRDefault="00C97286" w:rsidP="00C97286">
      <w:pPr>
        <w:pStyle w:val="a7"/>
        <w:ind w:firstLine="540"/>
      </w:pPr>
      <w:r w:rsidRPr="00FE3BBC">
        <w:rPr>
          <w:spacing w:val="2"/>
        </w:rPr>
        <w:t>Світлодіоди</w:t>
      </w:r>
      <w:r w:rsidRPr="00FE3BBC">
        <w:t xml:space="preserve"> конструюють так, щоб назовні </w:t>
      </w:r>
      <w:r w:rsidRPr="00FE3BBC">
        <w:rPr>
          <w:spacing w:val="2"/>
        </w:rPr>
        <w:t>випромінювався</w:t>
      </w:r>
      <w:r w:rsidRPr="00FE3BBC">
        <w:t xml:space="preserve"> можливо більший світловий потік. Однак значна </w:t>
      </w:r>
      <w:r w:rsidRPr="00FE3BBC">
        <w:rPr>
          <w:spacing w:val="2"/>
        </w:rPr>
        <w:t>частина</w:t>
      </w:r>
      <w:r w:rsidRPr="00FE3BBC">
        <w:t xml:space="preserve"> потоку випромінювання все ж втрачається за </w:t>
      </w:r>
      <w:r w:rsidRPr="00FE3BBC">
        <w:rPr>
          <w:spacing w:val="2"/>
        </w:rPr>
        <w:t>рахунок</w:t>
      </w:r>
      <w:r w:rsidRPr="00FE3BBC">
        <w:t xml:space="preserve"> поглинання в самому напівпровіднику і </w:t>
      </w:r>
      <w:r w:rsidRPr="00FE3BBC">
        <w:rPr>
          <w:spacing w:val="2"/>
        </w:rPr>
        <w:t>повного</w:t>
      </w:r>
      <w:r w:rsidRPr="00FE3BBC">
        <w:t xml:space="preserve"> внутрішнього відображення на границі кристал-повітря. Конструктивно </w:t>
      </w:r>
      <w:r w:rsidRPr="00FE3BBC">
        <w:rPr>
          <w:spacing w:val="2"/>
        </w:rPr>
        <w:t>світлодіоди</w:t>
      </w:r>
      <w:r w:rsidRPr="00FE3BBC">
        <w:t xml:space="preserve"> виконуються в металевих корпусах з лінзою, що забезпечує </w:t>
      </w:r>
      <w:r w:rsidRPr="00FE3BBC">
        <w:rPr>
          <w:spacing w:val="2"/>
        </w:rPr>
        <w:t>направлене</w:t>
      </w:r>
      <w:r w:rsidRPr="00FE3BBC">
        <w:t xml:space="preserve"> випромінювання, або в прозорому пластмасовому корпусі, що створює розсіяне випромінювання. Виготовляються також </w:t>
      </w:r>
      <w:r w:rsidRPr="00FE3BBC">
        <w:rPr>
          <w:spacing w:val="2"/>
        </w:rPr>
        <w:t>безкорпусні</w:t>
      </w:r>
      <w:r w:rsidRPr="00FE3BBC">
        <w:t xml:space="preserve"> діоди. Маса діода </w:t>
      </w:r>
      <w:r w:rsidRPr="00FE3BBC">
        <w:rPr>
          <w:spacing w:val="2"/>
        </w:rPr>
        <w:t>складає</w:t>
      </w:r>
      <w:r w:rsidRPr="00FE3BBC">
        <w:t xml:space="preserve"> долі грама. </w:t>
      </w:r>
      <w:r w:rsidRPr="00FE3BBC">
        <w:rPr>
          <w:spacing w:val="2"/>
        </w:rPr>
        <w:t>Світлодіоди</w:t>
      </w:r>
      <w:r w:rsidRPr="00FE3BBC">
        <w:t xml:space="preserve"> є основою для побудови більш складних приладів.</w:t>
      </w:r>
    </w:p>
    <w:p w:rsidR="00C97286" w:rsidRPr="00FE3BBC" w:rsidRDefault="00C97286" w:rsidP="00C97286">
      <w:pPr>
        <w:pStyle w:val="a7"/>
        <w:ind w:firstLine="540"/>
      </w:pPr>
      <w:r w:rsidRPr="00FE3BBC">
        <w:t xml:space="preserve">Лінійна </w:t>
      </w:r>
      <w:r w:rsidRPr="00FE3BBC">
        <w:rPr>
          <w:spacing w:val="2"/>
        </w:rPr>
        <w:t>світлодіодна</w:t>
      </w:r>
      <w:r w:rsidRPr="00FE3BBC">
        <w:t xml:space="preserve"> схема являє собою інтегральну мікросхему, що складається </w:t>
      </w:r>
      <w:r w:rsidRPr="00FE3BBC">
        <w:rPr>
          <w:spacing w:val="2"/>
        </w:rPr>
        <w:t>з</w:t>
      </w:r>
      <w:r w:rsidRPr="00FE3BBC">
        <w:t xml:space="preserve"> послідовно розміщених </w:t>
      </w:r>
      <w:r w:rsidRPr="00FE3BBC">
        <w:rPr>
          <w:spacing w:val="2"/>
        </w:rPr>
        <w:t>світлодіодних</w:t>
      </w:r>
      <w:r w:rsidRPr="00FE3BBC">
        <w:t xml:space="preserve"> структур (сегментів), число яких може бути від 5 до 100. Такі лінійні шкали можуть замінювати </w:t>
      </w:r>
      <w:r w:rsidRPr="00FE3BBC">
        <w:rPr>
          <w:spacing w:val="2"/>
        </w:rPr>
        <w:t>щитові</w:t>
      </w:r>
      <w:r w:rsidRPr="00FE3BBC">
        <w:t xml:space="preserve"> вимірювальні прилади і служити для відображення інформації, що безперервно змінюється. </w:t>
      </w:r>
    </w:p>
    <w:p w:rsidR="00C97286" w:rsidRPr="00FE3BBC" w:rsidRDefault="00C97286" w:rsidP="00C97286">
      <w:pPr>
        <w:pStyle w:val="a7"/>
        <w:ind w:firstLine="540"/>
      </w:pPr>
      <w:r w:rsidRPr="00FE3BBC">
        <w:rPr>
          <w:spacing w:val="2"/>
        </w:rPr>
        <w:t>Букво-цифровий</w:t>
      </w:r>
      <w:r w:rsidRPr="00FE3BBC">
        <w:t xml:space="preserve"> </w:t>
      </w:r>
      <w:r w:rsidRPr="00FE3BBC">
        <w:rPr>
          <w:spacing w:val="2"/>
        </w:rPr>
        <w:t>світлодіодний</w:t>
      </w:r>
      <w:r w:rsidRPr="00FE3BBC">
        <w:t xml:space="preserve"> індикатор також зроблений у вигляді інтегральної мікросхеми, яка складається </w:t>
      </w:r>
      <w:r w:rsidRPr="00FE3BBC">
        <w:rPr>
          <w:spacing w:val="2"/>
        </w:rPr>
        <w:t>з</w:t>
      </w:r>
      <w:r w:rsidRPr="00FE3BBC">
        <w:t xml:space="preserve"> </w:t>
      </w:r>
      <w:r w:rsidRPr="00FE3BBC">
        <w:rPr>
          <w:spacing w:val="2"/>
        </w:rPr>
        <w:t>декількох</w:t>
      </w:r>
      <w:r w:rsidRPr="00FE3BBC">
        <w:t xml:space="preserve"> </w:t>
      </w:r>
      <w:r w:rsidRPr="00FE3BBC">
        <w:rPr>
          <w:spacing w:val="2"/>
        </w:rPr>
        <w:t>світлодіодних</w:t>
      </w:r>
      <w:r w:rsidRPr="00FE3BBC">
        <w:t xml:space="preserve"> структур, розташованих так, щоб </w:t>
      </w:r>
      <w:r w:rsidRPr="00FE3BBC">
        <w:rPr>
          <w:spacing w:val="2"/>
        </w:rPr>
        <w:t>при</w:t>
      </w:r>
      <w:r w:rsidRPr="00FE3BBC">
        <w:t xml:space="preserve"> відповідних комбінаціях світлових сегментів виходило зображення цифри або букви. </w:t>
      </w:r>
      <w:r w:rsidRPr="00FE3BBC">
        <w:rPr>
          <w:spacing w:val="2"/>
        </w:rPr>
        <w:t>Однорозрядні</w:t>
      </w:r>
      <w:r w:rsidRPr="00FE3BBC">
        <w:t xml:space="preserve"> індикатори дозволяють відтворити </w:t>
      </w:r>
      <w:r w:rsidRPr="00FE3BBC">
        <w:rPr>
          <w:spacing w:val="2"/>
        </w:rPr>
        <w:t>одну</w:t>
      </w:r>
      <w:r w:rsidRPr="00FE3BBC">
        <w:t xml:space="preserve"> цифру від 0 до 9 або деякі букви. Багаторозрядні індикатори відтворюють одночасно </w:t>
      </w:r>
      <w:r w:rsidRPr="00FE3BBC">
        <w:rPr>
          <w:spacing w:val="2"/>
        </w:rPr>
        <w:t>декілька</w:t>
      </w:r>
      <w:r w:rsidRPr="00FE3BBC">
        <w:t xml:space="preserve"> знаків. </w:t>
      </w:r>
      <w:r w:rsidRPr="00FE3BBC">
        <w:rPr>
          <w:spacing w:val="2"/>
        </w:rPr>
        <w:t>У</w:t>
      </w:r>
      <w:r w:rsidRPr="00FE3BBC">
        <w:t xml:space="preserve"> більшості індикаторів сегменти мають </w:t>
      </w:r>
      <w:r w:rsidRPr="00FE3BBC">
        <w:rPr>
          <w:spacing w:val="2"/>
        </w:rPr>
        <w:t>вигляд</w:t>
      </w:r>
      <w:r w:rsidRPr="00FE3BBC">
        <w:t xml:space="preserve"> смужок (звичайно 7 для кожного розряду). Випускаються також матричні індикатори, що мають 35 точкових </w:t>
      </w:r>
      <w:r w:rsidRPr="00FE3BBC">
        <w:rPr>
          <w:spacing w:val="2"/>
        </w:rPr>
        <w:t>світлодіодних</w:t>
      </w:r>
      <w:r w:rsidRPr="00FE3BBC">
        <w:t xml:space="preserve"> елементів, </w:t>
      </w:r>
      <w:r w:rsidRPr="00FE3BBC">
        <w:rPr>
          <w:spacing w:val="2"/>
        </w:rPr>
        <w:t>з</w:t>
      </w:r>
      <w:r w:rsidRPr="00FE3BBC">
        <w:t xml:space="preserve"> яких синтезуються будь-які знаки. Перевага матричного індикатора з великим числом елементів полягає в тому, що відмова </w:t>
      </w:r>
      <w:r w:rsidRPr="00FE3BBC">
        <w:rPr>
          <w:spacing w:val="2"/>
        </w:rPr>
        <w:t>одного</w:t>
      </w:r>
      <w:r w:rsidRPr="00FE3BBC">
        <w:t xml:space="preserve"> </w:t>
      </w:r>
      <w:r w:rsidRPr="00FE3BBC">
        <w:rPr>
          <w:spacing w:val="2"/>
        </w:rPr>
        <w:t>з</w:t>
      </w:r>
      <w:r w:rsidRPr="00FE3BBC">
        <w:t xml:space="preserve"> елементів матриці не </w:t>
      </w:r>
      <w:r w:rsidRPr="00FE3BBC">
        <w:rPr>
          <w:spacing w:val="2"/>
        </w:rPr>
        <w:t>приводить</w:t>
      </w:r>
      <w:r w:rsidRPr="00FE3BBC">
        <w:t xml:space="preserve"> до помилки </w:t>
      </w:r>
      <w:r w:rsidRPr="00FE3BBC">
        <w:rPr>
          <w:spacing w:val="2"/>
        </w:rPr>
        <w:t>при</w:t>
      </w:r>
      <w:r w:rsidRPr="00FE3BBC">
        <w:t xml:space="preserve"> відтворенні знаку. А в 7-сегментних індикаторах відмова </w:t>
      </w:r>
      <w:r w:rsidRPr="00FE3BBC">
        <w:rPr>
          <w:spacing w:val="2"/>
        </w:rPr>
        <w:t>одного</w:t>
      </w:r>
      <w:r w:rsidRPr="00FE3BBC">
        <w:t xml:space="preserve"> сегмента часто робить неможливим правильне прочитання знаку, що відображається. </w:t>
      </w:r>
    </w:p>
    <w:p w:rsidR="00C97286" w:rsidRPr="00FE3BBC" w:rsidRDefault="00C97286" w:rsidP="00C97286">
      <w:pPr>
        <w:pStyle w:val="a7"/>
        <w:ind w:firstLine="540"/>
      </w:pPr>
      <w:r w:rsidRPr="00FE3BBC">
        <w:t xml:space="preserve">Протягом ряду років розробляються багатоелементні блоки, що </w:t>
      </w:r>
      <w:r w:rsidRPr="00FE3BBC">
        <w:rPr>
          <w:spacing w:val="2"/>
        </w:rPr>
        <w:t>містять</w:t>
      </w:r>
      <w:r w:rsidRPr="00FE3BBC">
        <w:t xml:space="preserve"> десятки тисяч </w:t>
      </w:r>
      <w:r w:rsidRPr="00FE3BBC">
        <w:rPr>
          <w:spacing w:val="2"/>
        </w:rPr>
        <w:t>світлодіодів</w:t>
      </w:r>
      <w:r w:rsidRPr="00FE3BBC">
        <w:t xml:space="preserve"> для отримання складних зображень. На цьому принципі створюються плоскі екрани для телевізійних приймачів, які  замінюють кінескопи.</w:t>
      </w:r>
    </w:p>
    <w:p w:rsidR="00C97286" w:rsidRPr="00FE3BBC" w:rsidRDefault="00C97286" w:rsidP="00C97286">
      <w:pPr>
        <w:pStyle w:val="a7"/>
        <w:ind w:firstLine="540"/>
      </w:pPr>
      <w:r w:rsidRPr="00FE3BBC">
        <w:t xml:space="preserve">Параметри і характеристики </w:t>
      </w:r>
      <w:r w:rsidRPr="00FE3BBC">
        <w:rPr>
          <w:spacing w:val="2"/>
        </w:rPr>
        <w:t>цифролітерних</w:t>
      </w:r>
      <w:r w:rsidRPr="00FE3BBC">
        <w:t xml:space="preserve"> індикаторів аналогічні </w:t>
      </w:r>
      <w:r w:rsidRPr="00FE3BBC">
        <w:rPr>
          <w:spacing w:val="2"/>
        </w:rPr>
        <w:t>тим</w:t>
      </w:r>
      <w:r w:rsidRPr="00FE3BBC">
        <w:t xml:space="preserve">, які </w:t>
      </w:r>
      <w:r w:rsidRPr="00FE3BBC">
        <w:rPr>
          <w:spacing w:val="2"/>
        </w:rPr>
        <w:t>приводяться</w:t>
      </w:r>
      <w:r w:rsidRPr="00FE3BBC">
        <w:t xml:space="preserve"> для </w:t>
      </w:r>
      <w:r w:rsidRPr="00FE3BBC">
        <w:rPr>
          <w:spacing w:val="2"/>
        </w:rPr>
        <w:t>звичайних</w:t>
      </w:r>
      <w:r w:rsidRPr="00FE3BBC">
        <w:t xml:space="preserve"> </w:t>
      </w:r>
      <w:r w:rsidRPr="00FE3BBC">
        <w:rPr>
          <w:spacing w:val="2"/>
        </w:rPr>
        <w:t>світлодіодів</w:t>
      </w:r>
      <w:r w:rsidRPr="00FE3BBC">
        <w:t xml:space="preserve">. </w:t>
      </w:r>
      <w:r w:rsidRPr="00FE3BBC">
        <w:rPr>
          <w:spacing w:val="2"/>
        </w:rPr>
        <w:t>Букво-цифрові</w:t>
      </w:r>
      <w:r w:rsidRPr="00FE3BBC">
        <w:t xml:space="preserve"> індикатори широко застосовуються у вимірювальній апаратурі, </w:t>
      </w:r>
      <w:r w:rsidRPr="00FE3BBC">
        <w:rPr>
          <w:spacing w:val="2"/>
        </w:rPr>
        <w:t>пристроях</w:t>
      </w:r>
      <w:r w:rsidRPr="00FE3BBC">
        <w:t xml:space="preserve"> автоматики і обчислювальної техніки, </w:t>
      </w:r>
      <w:r w:rsidRPr="00FE3BBC">
        <w:rPr>
          <w:spacing w:val="2"/>
        </w:rPr>
        <w:t>мікрокалькуляторах</w:t>
      </w:r>
      <w:r w:rsidRPr="00FE3BBC">
        <w:t>, електронних годинниках та інш.</w:t>
      </w:r>
    </w:p>
    <w:p w:rsidR="00C97286" w:rsidRPr="00FE3BBC" w:rsidRDefault="00C97286" w:rsidP="00C97286">
      <w:pPr>
        <w:pStyle w:val="1"/>
        <w:ind w:firstLine="540"/>
        <w:rPr>
          <w:sz w:val="28"/>
          <w:szCs w:val="28"/>
          <w:lang w:val="uk-UA"/>
        </w:rPr>
      </w:pPr>
      <w:r w:rsidRPr="00FE3BBC">
        <w:rPr>
          <w:sz w:val="28"/>
          <w:szCs w:val="28"/>
          <w:lang w:val="uk-UA"/>
        </w:rPr>
        <w:t xml:space="preserve">9.8. </w:t>
      </w:r>
      <w:r w:rsidRPr="00FE3BBC">
        <w:rPr>
          <w:spacing w:val="2"/>
          <w:sz w:val="28"/>
          <w:szCs w:val="28"/>
          <w:lang w:val="uk-UA"/>
        </w:rPr>
        <w:t>ОПТРОНИ</w:t>
      </w:r>
    </w:p>
    <w:p w:rsidR="00C97286" w:rsidRPr="00FE3BBC" w:rsidRDefault="00E93EA1" w:rsidP="00C97286">
      <w:pPr>
        <w:pStyle w:val="a7"/>
        <w:ind w:firstLine="540"/>
      </w:pPr>
      <w:r>
        <w:rPr>
          <w:noProof/>
          <w:sz w:val="20"/>
        </w:rPr>
        <w:pict>
          <v:shape id="_x0000_s1046" type="#_x0000_t202" style="position:absolute;left:0;text-align:left;margin-left:0;margin-top:66.1pt;width:159.85pt;height:147.35pt;z-index:251680768;mso-wrap-distance-left:8.5pt;mso-wrap-distance-top:8.5pt;mso-wrap-distance-right:8.5pt;mso-wrap-distance-bottom:8.5pt" filled="f" stroked="f">
            <v:textbox style="mso-next-textbox:#_x0000_s1046" inset="0,0,0,0">
              <w:txbxContent>
                <w:p w:rsidR="00C97286" w:rsidRDefault="00C97286" w:rsidP="00C97286">
                  <w:pPr>
                    <w:jc w:val="center"/>
                  </w:pPr>
                  <w:r>
                    <w:rPr>
                      <w:noProof/>
                      <w:lang w:eastAsia="uk-UA"/>
                    </w:rPr>
                    <w:drawing>
                      <wp:inline distT="0" distB="0" distL="0" distR="0">
                        <wp:extent cx="1409700" cy="1257300"/>
                        <wp:effectExtent l="1905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99"/>
                                <a:srcRect/>
                                <a:stretch>
                                  <a:fillRect/>
                                </a:stretch>
                              </pic:blipFill>
                              <pic:spPr bwMode="auto">
                                <a:xfrm>
                                  <a:off x="0" y="0"/>
                                  <a:ext cx="1409700" cy="1257300"/>
                                </a:xfrm>
                                <a:prstGeom prst="rect">
                                  <a:avLst/>
                                </a:prstGeom>
                                <a:noFill/>
                                <a:ln w="9525">
                                  <a:noFill/>
                                  <a:miter lim="800000"/>
                                  <a:headEnd/>
                                  <a:tailEnd/>
                                </a:ln>
                              </pic:spPr>
                            </pic:pic>
                          </a:graphicData>
                        </a:graphic>
                      </wp:inline>
                    </w:drawing>
                  </w:r>
                </w:p>
                <w:p w:rsidR="00C97286" w:rsidRPr="009A657D" w:rsidRDefault="00C97286" w:rsidP="00C97286">
                  <w:pPr>
                    <w:pStyle w:val="a7"/>
                    <w:jc w:val="center"/>
                    <w:rPr>
                      <w:sz w:val="18"/>
                      <w:szCs w:val="18"/>
                    </w:rPr>
                  </w:pPr>
                  <w:r w:rsidRPr="009A657D">
                    <w:rPr>
                      <w:sz w:val="18"/>
                      <w:szCs w:val="18"/>
                    </w:rPr>
                    <w:t>Рис.</w:t>
                  </w:r>
                  <w:r>
                    <w:rPr>
                      <w:sz w:val="18"/>
                      <w:szCs w:val="18"/>
                    </w:rPr>
                    <w:t>9.10.</w:t>
                  </w:r>
                  <w:r w:rsidRPr="009A657D">
                    <w:rPr>
                      <w:sz w:val="18"/>
                      <w:szCs w:val="18"/>
                    </w:rPr>
                    <w:t xml:space="preserve"> Принцип </w:t>
                  </w:r>
                  <w:r w:rsidRPr="009A657D">
                    <w:rPr>
                      <w:spacing w:val="2"/>
                      <w:sz w:val="18"/>
                      <w:szCs w:val="18"/>
                    </w:rPr>
                    <w:t>побудови оптопари: 1 –</w:t>
                  </w:r>
                  <w:r w:rsidRPr="009A657D">
                    <w:rPr>
                      <w:sz w:val="18"/>
                      <w:szCs w:val="18"/>
                    </w:rPr>
                    <w:t xml:space="preserve"> випромінювач; </w:t>
                  </w:r>
                  <w:r w:rsidRPr="009A657D">
                    <w:rPr>
                      <w:sz w:val="18"/>
                      <w:szCs w:val="18"/>
                    </w:rPr>
                    <w:br/>
                    <w:t xml:space="preserve">2 -  оптично прозорий клей; </w:t>
                  </w:r>
                  <w:r w:rsidRPr="009A657D">
                    <w:rPr>
                      <w:sz w:val="18"/>
                      <w:szCs w:val="18"/>
                    </w:rPr>
                    <w:br/>
                    <w:t xml:space="preserve">3 - </w:t>
                  </w:r>
                  <w:r w:rsidRPr="009A657D">
                    <w:rPr>
                      <w:spacing w:val="2"/>
                      <w:sz w:val="18"/>
                      <w:szCs w:val="18"/>
                    </w:rPr>
                    <w:t>фотоприймач</w:t>
                  </w:r>
                </w:p>
              </w:txbxContent>
            </v:textbox>
            <w10:wrap type="square"/>
          </v:shape>
        </w:pict>
      </w:r>
      <w:r w:rsidR="00C97286" w:rsidRPr="00FE3BBC">
        <w:rPr>
          <w:spacing w:val="2"/>
        </w:rPr>
        <w:t>Оптрон</w:t>
      </w:r>
      <w:r w:rsidR="00C97286" w:rsidRPr="00FE3BBC">
        <w:t xml:space="preserve"> - це напівпровідниковий прилад, в якому конструктивно </w:t>
      </w:r>
      <w:r w:rsidR="00C97286" w:rsidRPr="00FE3BBC">
        <w:rPr>
          <w:spacing w:val="2"/>
        </w:rPr>
        <w:t>об'єднані</w:t>
      </w:r>
      <w:r w:rsidR="00C97286" w:rsidRPr="00FE3BBC">
        <w:t xml:space="preserve"> джерело і приймач випромінювання, що має між собою оптичний зв'язок. У джерелі випромінювання електричні сигнали перетворюються в світлові, які впливають на </w:t>
      </w:r>
      <w:r w:rsidR="00C97286" w:rsidRPr="00FE3BBC">
        <w:rPr>
          <w:spacing w:val="2"/>
        </w:rPr>
        <w:t>фотоприймач</w:t>
      </w:r>
      <w:r w:rsidR="00C97286" w:rsidRPr="00FE3BBC">
        <w:t xml:space="preserve"> і створюють в ньому </w:t>
      </w:r>
      <w:r w:rsidR="00C97286" w:rsidRPr="00FE3BBC">
        <w:rPr>
          <w:spacing w:val="2"/>
        </w:rPr>
        <w:t>знову</w:t>
      </w:r>
      <w:r w:rsidR="00C97286" w:rsidRPr="00FE3BBC">
        <w:t xml:space="preserve"> електричні сигнали. </w:t>
      </w:r>
      <w:r w:rsidR="00C97286" w:rsidRPr="00FE3BBC">
        <w:rPr>
          <w:spacing w:val="2"/>
        </w:rPr>
        <w:t>Якщо</w:t>
      </w:r>
      <w:r w:rsidR="00C97286" w:rsidRPr="00FE3BBC">
        <w:t xml:space="preserve"> </w:t>
      </w:r>
      <w:r w:rsidR="00C97286" w:rsidRPr="00FE3BBC">
        <w:rPr>
          <w:spacing w:val="2"/>
        </w:rPr>
        <w:t>оптрон</w:t>
      </w:r>
      <w:r w:rsidR="00C97286" w:rsidRPr="00FE3BBC">
        <w:t xml:space="preserve"> має тільки </w:t>
      </w:r>
      <w:r w:rsidR="00C97286" w:rsidRPr="00FE3BBC">
        <w:rPr>
          <w:spacing w:val="2"/>
        </w:rPr>
        <w:t>один</w:t>
      </w:r>
      <w:r w:rsidR="00C97286" w:rsidRPr="00FE3BBC">
        <w:t xml:space="preserve"> випромінювач і </w:t>
      </w:r>
      <w:r w:rsidR="00C97286" w:rsidRPr="00FE3BBC">
        <w:rPr>
          <w:spacing w:val="2"/>
        </w:rPr>
        <w:t>один</w:t>
      </w:r>
      <w:r w:rsidR="00C97286" w:rsidRPr="00FE3BBC">
        <w:t xml:space="preserve"> приймач випромінювання, то його </w:t>
      </w:r>
      <w:r w:rsidR="00C97286" w:rsidRPr="00FE3BBC">
        <w:rPr>
          <w:spacing w:val="2"/>
        </w:rPr>
        <w:t>називають</w:t>
      </w:r>
      <w:r w:rsidR="00C97286" w:rsidRPr="00FE3BBC">
        <w:t xml:space="preserve"> </w:t>
      </w:r>
      <w:r w:rsidR="00C97286" w:rsidRPr="00FE3BBC">
        <w:rPr>
          <w:spacing w:val="2"/>
        </w:rPr>
        <w:t>оптопарою</w:t>
      </w:r>
      <w:r w:rsidR="00C97286" w:rsidRPr="00FE3BBC">
        <w:t xml:space="preserve"> або елементарним </w:t>
      </w:r>
      <w:r w:rsidR="00C97286" w:rsidRPr="00FE3BBC">
        <w:rPr>
          <w:spacing w:val="2"/>
        </w:rPr>
        <w:t>оптроном</w:t>
      </w:r>
      <w:r w:rsidR="00C97286" w:rsidRPr="00FE3BBC">
        <w:t xml:space="preserve">. Мікросхема, що складається </w:t>
      </w:r>
      <w:r w:rsidR="00C97286" w:rsidRPr="00FE3BBC">
        <w:rPr>
          <w:spacing w:val="2"/>
        </w:rPr>
        <w:t>з</w:t>
      </w:r>
      <w:r w:rsidR="00C97286" w:rsidRPr="00FE3BBC">
        <w:t xml:space="preserve"> </w:t>
      </w:r>
      <w:r w:rsidR="00C97286" w:rsidRPr="00FE3BBC">
        <w:rPr>
          <w:spacing w:val="2"/>
        </w:rPr>
        <w:t>однієї</w:t>
      </w:r>
      <w:r w:rsidR="00C97286" w:rsidRPr="00FE3BBC">
        <w:t xml:space="preserve"> або </w:t>
      </w:r>
      <w:r w:rsidR="00C97286" w:rsidRPr="00FE3BBC">
        <w:rPr>
          <w:spacing w:val="2"/>
        </w:rPr>
        <w:t>декількох оптопар</w:t>
      </w:r>
      <w:r w:rsidR="00C97286" w:rsidRPr="00FE3BBC">
        <w:t xml:space="preserve"> з додатковими узгоджуючим і підсилюючим </w:t>
      </w:r>
      <w:r w:rsidR="00C97286" w:rsidRPr="00FE3BBC">
        <w:rPr>
          <w:spacing w:val="2"/>
        </w:rPr>
        <w:t>пристроями</w:t>
      </w:r>
      <w:r w:rsidR="00C97286" w:rsidRPr="00FE3BBC">
        <w:t xml:space="preserve">, називається </w:t>
      </w:r>
      <w:r w:rsidR="00C97286" w:rsidRPr="00FE3BBC">
        <w:rPr>
          <w:spacing w:val="2"/>
        </w:rPr>
        <w:t>оптоелектронною</w:t>
      </w:r>
      <w:r w:rsidR="00C97286" w:rsidRPr="00FE3BBC">
        <w:t xml:space="preserve"> інтегральною мікросхемою (ОЕ ІМС). На вході і виході </w:t>
      </w:r>
      <w:r w:rsidR="00C97286" w:rsidRPr="00FE3BBC">
        <w:rPr>
          <w:spacing w:val="2"/>
        </w:rPr>
        <w:t>оптрона</w:t>
      </w:r>
      <w:r w:rsidR="00C97286" w:rsidRPr="00FE3BBC">
        <w:t xml:space="preserve"> завжди є електричні сигнали, а зв'язок входу з виходом </w:t>
      </w:r>
      <w:r w:rsidR="00C97286" w:rsidRPr="00FE3BBC">
        <w:rPr>
          <w:spacing w:val="2"/>
        </w:rPr>
        <w:t>здійснюється</w:t>
      </w:r>
      <w:r w:rsidR="00C97286" w:rsidRPr="00FE3BBC">
        <w:t xml:space="preserve"> світловими сигналами. Коло випромінювача є керуючим, а коло </w:t>
      </w:r>
      <w:r w:rsidR="00C97286" w:rsidRPr="00FE3BBC">
        <w:rPr>
          <w:spacing w:val="2"/>
        </w:rPr>
        <w:t>фотоприймача</w:t>
      </w:r>
      <w:r w:rsidR="00C97286" w:rsidRPr="00FE3BBC">
        <w:t xml:space="preserve"> керованим. Найважливіші переваги </w:t>
      </w:r>
      <w:r w:rsidR="00C97286" w:rsidRPr="00FE3BBC">
        <w:rPr>
          <w:spacing w:val="2"/>
        </w:rPr>
        <w:t>оптронів</w:t>
      </w:r>
      <w:r w:rsidR="00C97286" w:rsidRPr="00FE3BBC">
        <w:t>.</w:t>
      </w:r>
    </w:p>
    <w:p w:rsidR="00C97286" w:rsidRPr="00FE3BBC" w:rsidRDefault="00C97286" w:rsidP="00C97286">
      <w:pPr>
        <w:pStyle w:val="a7"/>
        <w:ind w:firstLine="540"/>
      </w:pPr>
    </w:p>
    <w:p w:rsidR="00C97286" w:rsidRPr="00FE3BBC" w:rsidRDefault="00E93EA1" w:rsidP="00C97286">
      <w:pPr>
        <w:pStyle w:val="a7"/>
        <w:ind w:firstLine="540"/>
      </w:pPr>
      <w:r>
        <w:rPr>
          <w:noProof/>
          <w:sz w:val="20"/>
        </w:rPr>
        <w:pict>
          <v:shape id="_x0000_s1047" type="#_x0000_t202" style="position:absolute;left:0;text-align:left;margin-left:-168.35pt;margin-top:37.25pt;width:159.85pt;height:129.35pt;z-index:251681792;mso-wrap-distance-left:8.5pt;mso-wrap-distance-top:8.5pt;mso-wrap-distance-right:8.5pt;mso-wrap-distance-bottom:8.5pt" filled="f" stroked="f">
            <v:textbox style="mso-next-textbox:#_x0000_s1047" inset="0,0,0,0">
              <w:txbxContent>
                <w:p w:rsidR="00C97286" w:rsidRDefault="00C97286" w:rsidP="00C97286">
                  <w:r>
                    <w:rPr>
                      <w:noProof/>
                      <w:lang w:eastAsia="uk-UA"/>
                    </w:rPr>
                    <w:drawing>
                      <wp:inline distT="0" distB="0" distL="0" distR="0">
                        <wp:extent cx="2028825" cy="1085850"/>
                        <wp:effectExtent l="19050" t="0" r="9525"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0"/>
                                <a:srcRect/>
                                <a:stretch>
                                  <a:fillRect/>
                                </a:stretch>
                              </pic:blipFill>
                              <pic:spPr bwMode="auto">
                                <a:xfrm>
                                  <a:off x="0" y="0"/>
                                  <a:ext cx="2028825" cy="1085850"/>
                                </a:xfrm>
                                <a:prstGeom prst="rect">
                                  <a:avLst/>
                                </a:prstGeom>
                                <a:noFill/>
                                <a:ln w="9525">
                                  <a:noFill/>
                                  <a:miter lim="800000"/>
                                  <a:headEnd/>
                                  <a:tailEnd/>
                                </a:ln>
                              </pic:spPr>
                            </pic:pic>
                          </a:graphicData>
                        </a:graphic>
                      </wp:inline>
                    </w:drawing>
                  </w:r>
                </w:p>
                <w:p w:rsidR="00C97286" w:rsidRPr="009A657D" w:rsidRDefault="00C97286" w:rsidP="00C97286">
                  <w:pPr>
                    <w:pStyle w:val="a7"/>
                    <w:jc w:val="center"/>
                    <w:rPr>
                      <w:sz w:val="18"/>
                      <w:szCs w:val="18"/>
                    </w:rPr>
                  </w:pPr>
                  <w:r w:rsidRPr="009A657D">
                    <w:rPr>
                      <w:sz w:val="18"/>
                      <w:szCs w:val="18"/>
                    </w:rPr>
                    <w:t>Рис.</w:t>
                  </w:r>
                  <w:r>
                    <w:rPr>
                      <w:sz w:val="18"/>
                      <w:szCs w:val="18"/>
                    </w:rPr>
                    <w:t>9.</w:t>
                  </w:r>
                  <w:r w:rsidRPr="009A657D">
                    <w:rPr>
                      <w:sz w:val="18"/>
                      <w:szCs w:val="18"/>
                    </w:rPr>
                    <w:t xml:space="preserve">17. Оптопари з відкритим  оптичним каналом: 1 – випромінювач; </w:t>
                  </w:r>
                  <w:r w:rsidRPr="009A657D">
                    <w:rPr>
                      <w:sz w:val="18"/>
                      <w:szCs w:val="18"/>
                    </w:rPr>
                    <w:br/>
                    <w:t xml:space="preserve">2 – </w:t>
                  </w:r>
                  <w:r w:rsidRPr="009A657D">
                    <w:rPr>
                      <w:spacing w:val="2"/>
                      <w:sz w:val="18"/>
                      <w:szCs w:val="18"/>
                    </w:rPr>
                    <w:t>фотоприймач</w:t>
                  </w:r>
                  <w:r w:rsidRPr="009A657D">
                    <w:rPr>
                      <w:sz w:val="18"/>
                      <w:szCs w:val="18"/>
                    </w:rPr>
                    <w:t>; 3 - об'єкт</w:t>
                  </w:r>
                </w:p>
              </w:txbxContent>
            </v:textbox>
            <w10:wrap type="square"/>
          </v:shape>
        </w:pict>
      </w:r>
      <w:r w:rsidR="00C97286" w:rsidRPr="00FE3BBC">
        <w:t xml:space="preserve">1.Відсутність електричного зв'язку між входом і виходом і </w:t>
      </w:r>
      <w:r w:rsidR="00C97286" w:rsidRPr="00FE3BBC">
        <w:rPr>
          <w:spacing w:val="2"/>
        </w:rPr>
        <w:t>зворотного</w:t>
      </w:r>
      <w:r w:rsidR="00C97286" w:rsidRPr="00FE3BBC">
        <w:t xml:space="preserve"> зв'язку між </w:t>
      </w:r>
      <w:r w:rsidR="00C97286" w:rsidRPr="00FE3BBC">
        <w:rPr>
          <w:spacing w:val="2"/>
        </w:rPr>
        <w:t>фотоприймачем</w:t>
      </w:r>
      <w:r w:rsidR="00C97286" w:rsidRPr="00FE3BBC">
        <w:t xml:space="preserve">  і  </w:t>
      </w:r>
      <w:r w:rsidR="00C97286" w:rsidRPr="00FE3BBC">
        <w:lastRenderedPageBreak/>
        <w:t>випромінювачем. Опір ізоляції між входом  і  виходом  може  досягати 10</w:t>
      </w:r>
      <w:r w:rsidR="00C97286" w:rsidRPr="00FE3BBC">
        <w:rPr>
          <w:vertAlign w:val="superscript"/>
        </w:rPr>
        <w:t>14</w:t>
      </w:r>
      <w:r w:rsidR="00C97286" w:rsidRPr="00FE3BBC">
        <w:t xml:space="preserve"> Ом, а </w:t>
      </w:r>
      <w:r w:rsidR="00C97286" w:rsidRPr="00FE3BBC">
        <w:rPr>
          <w:spacing w:val="2"/>
        </w:rPr>
        <w:t>прохідна</w:t>
      </w:r>
      <w:r w:rsidR="00C97286" w:rsidRPr="00FE3BBC">
        <w:t xml:space="preserve"> </w:t>
      </w:r>
      <w:r w:rsidR="00C97286" w:rsidRPr="00FE3BBC">
        <w:rPr>
          <w:spacing w:val="2"/>
        </w:rPr>
        <w:t>ємність</w:t>
      </w:r>
      <w:r w:rsidR="00C97286" w:rsidRPr="00FE3BBC">
        <w:t xml:space="preserve"> не перевищує 2 </w:t>
      </w:r>
      <w:r w:rsidR="00C97286" w:rsidRPr="00FE3BBC">
        <w:rPr>
          <w:spacing w:val="2"/>
        </w:rPr>
        <w:t>пФ</w:t>
      </w:r>
      <w:r w:rsidR="00C97286" w:rsidRPr="00FE3BBC">
        <w:t xml:space="preserve"> і в деяких </w:t>
      </w:r>
      <w:r w:rsidR="00C97286" w:rsidRPr="00FE3BBC">
        <w:rPr>
          <w:spacing w:val="2"/>
        </w:rPr>
        <w:t>оптронах</w:t>
      </w:r>
      <w:r w:rsidR="00C97286" w:rsidRPr="00FE3BBC">
        <w:t xml:space="preserve"> знижується до часток </w:t>
      </w:r>
      <w:r w:rsidR="00C97286" w:rsidRPr="00FE3BBC">
        <w:rPr>
          <w:spacing w:val="2"/>
        </w:rPr>
        <w:t>пікофаради.</w:t>
      </w:r>
    </w:p>
    <w:p w:rsidR="00C97286" w:rsidRPr="00FE3BBC" w:rsidRDefault="00C97286" w:rsidP="00C97286">
      <w:pPr>
        <w:pStyle w:val="a7"/>
        <w:ind w:firstLine="540"/>
      </w:pPr>
      <w:r w:rsidRPr="00FE3BBC">
        <w:t>2.Широка смуга частот коливань, що пропускаються, можливість передачі сигналів з частотою, від нуля  до 10</w:t>
      </w:r>
      <w:r w:rsidRPr="00FE3BBC">
        <w:rPr>
          <w:vertAlign w:val="superscript"/>
        </w:rPr>
        <w:t>14</w:t>
      </w:r>
      <w:r w:rsidRPr="00FE3BBC">
        <w:t xml:space="preserve"> Гц.</w:t>
      </w:r>
    </w:p>
    <w:p w:rsidR="00C97286" w:rsidRPr="00FE3BBC" w:rsidRDefault="00C97286" w:rsidP="00C97286">
      <w:pPr>
        <w:pStyle w:val="a7"/>
        <w:ind w:firstLine="540"/>
      </w:pPr>
      <w:r w:rsidRPr="00FE3BBC">
        <w:t>3.Можливість керування вихідними сигналами шляхом впливу на оптичний канал.</w:t>
      </w:r>
    </w:p>
    <w:p w:rsidR="00C97286" w:rsidRPr="00FE3BBC" w:rsidRDefault="00C97286" w:rsidP="00C97286">
      <w:pPr>
        <w:pStyle w:val="a7"/>
        <w:ind w:firstLine="540"/>
      </w:pPr>
      <w:r w:rsidRPr="00FE3BBC">
        <w:t xml:space="preserve">4.Висока </w:t>
      </w:r>
      <w:r w:rsidRPr="00FE3BBC">
        <w:rPr>
          <w:spacing w:val="2"/>
        </w:rPr>
        <w:t>завадостійкість</w:t>
      </w:r>
      <w:r w:rsidRPr="00FE3BBC">
        <w:t xml:space="preserve"> оптичного каналу, тобто його несприйнятливість до впливу зовнішніх електромагнітних полів.</w:t>
      </w:r>
    </w:p>
    <w:p w:rsidR="00C97286" w:rsidRPr="00FE3BBC" w:rsidRDefault="00C97286" w:rsidP="00C97286">
      <w:pPr>
        <w:pStyle w:val="a7"/>
        <w:ind w:firstLine="540"/>
      </w:pPr>
      <w:r w:rsidRPr="00FE3BBC">
        <w:t xml:space="preserve">5.Можливість </w:t>
      </w:r>
      <w:r w:rsidRPr="00FE3BBC">
        <w:rPr>
          <w:spacing w:val="2"/>
        </w:rPr>
        <w:t>поєднання</w:t>
      </w:r>
      <w:r w:rsidRPr="00FE3BBC">
        <w:t xml:space="preserve"> в </w:t>
      </w:r>
      <w:r w:rsidRPr="00FE3BBC">
        <w:rPr>
          <w:spacing w:val="2"/>
        </w:rPr>
        <w:t>РЕА</w:t>
      </w:r>
      <w:r w:rsidRPr="00FE3BBC">
        <w:t xml:space="preserve"> з іншими напівпровідниковими і мікроелектронними приладами.</w:t>
      </w:r>
    </w:p>
    <w:p w:rsidR="00C97286" w:rsidRPr="00FE3BBC" w:rsidRDefault="00C97286" w:rsidP="00C97286">
      <w:pPr>
        <w:pStyle w:val="a7"/>
        <w:ind w:firstLine="540"/>
      </w:pPr>
      <w:r w:rsidRPr="00FE3BBC">
        <w:rPr>
          <w:spacing w:val="2"/>
        </w:rPr>
        <w:t>Недоліки</w:t>
      </w:r>
      <w:r w:rsidRPr="00FE3BBC">
        <w:t xml:space="preserve"> </w:t>
      </w:r>
      <w:r w:rsidRPr="00FE3BBC">
        <w:rPr>
          <w:spacing w:val="2"/>
        </w:rPr>
        <w:t>оптронів</w:t>
      </w:r>
      <w:r w:rsidRPr="00FE3BBC">
        <w:t xml:space="preserve"> </w:t>
      </w:r>
      <w:r w:rsidRPr="00FE3BBC">
        <w:rPr>
          <w:spacing w:val="2"/>
        </w:rPr>
        <w:t>наступні</w:t>
      </w:r>
      <w:r w:rsidRPr="00FE3BBC">
        <w:t>:</w:t>
      </w:r>
    </w:p>
    <w:p w:rsidR="00C97286" w:rsidRPr="00FE3BBC" w:rsidRDefault="00C97286" w:rsidP="00C97286">
      <w:pPr>
        <w:pStyle w:val="a7"/>
        <w:ind w:firstLine="540"/>
      </w:pPr>
      <w:r w:rsidRPr="00FE3BBC">
        <w:t xml:space="preserve">1. Відносно велика споживана потужність, тому що двічі </w:t>
      </w:r>
      <w:r w:rsidRPr="00FE3BBC">
        <w:rPr>
          <w:spacing w:val="2"/>
        </w:rPr>
        <w:t>відбувається</w:t>
      </w:r>
      <w:r w:rsidRPr="00FE3BBC">
        <w:t xml:space="preserve"> перетворення енергії, причому  </w:t>
      </w:r>
      <w:r w:rsidRPr="00FE3BBC">
        <w:rPr>
          <w:spacing w:val="2"/>
        </w:rPr>
        <w:t>ККД</w:t>
      </w:r>
      <w:r w:rsidRPr="00FE3BBC">
        <w:t xml:space="preserve">  цих  перетворень </w:t>
      </w:r>
      <w:r w:rsidRPr="00FE3BBC">
        <w:rPr>
          <w:spacing w:val="2"/>
        </w:rPr>
        <w:t>невисокий</w:t>
      </w:r>
      <w:r w:rsidRPr="00FE3BBC">
        <w:t>.</w:t>
      </w:r>
    </w:p>
    <w:p w:rsidR="00C97286" w:rsidRPr="00FE3BBC" w:rsidRDefault="00C97286" w:rsidP="00C97286">
      <w:pPr>
        <w:pStyle w:val="a7"/>
        <w:ind w:firstLine="540"/>
      </w:pPr>
      <w:r w:rsidRPr="00FE3BBC">
        <w:t>2. Низька  температурна  стабільність і радіаційна стійкість.</w:t>
      </w:r>
    </w:p>
    <w:p w:rsidR="00C97286" w:rsidRPr="00FE3BBC" w:rsidRDefault="00C97286" w:rsidP="00C97286">
      <w:pPr>
        <w:pStyle w:val="a7"/>
        <w:ind w:firstLine="540"/>
      </w:pPr>
      <w:r w:rsidRPr="00FE3BBC">
        <w:t>3. Помітне «старіння», тобто погіршення параметрів з часом.</w:t>
      </w:r>
    </w:p>
    <w:p w:rsidR="00C97286" w:rsidRPr="00FE3BBC" w:rsidRDefault="00C97286" w:rsidP="00C97286">
      <w:pPr>
        <w:pStyle w:val="a7"/>
        <w:ind w:firstLine="540"/>
      </w:pPr>
      <w:r w:rsidRPr="00FE3BBC">
        <w:t>4. Порівняно високий рівень власних шумів.</w:t>
      </w:r>
    </w:p>
    <w:p w:rsidR="00C97286" w:rsidRPr="00FE3BBC" w:rsidRDefault="00C97286" w:rsidP="00C97286">
      <w:pPr>
        <w:pStyle w:val="a7"/>
        <w:ind w:firstLine="540"/>
      </w:pPr>
      <w:r w:rsidRPr="00FE3BBC">
        <w:t xml:space="preserve">Необхідність </w:t>
      </w:r>
      <w:r w:rsidRPr="00FE3BBC">
        <w:rPr>
          <w:spacing w:val="2"/>
        </w:rPr>
        <w:t>застосування</w:t>
      </w:r>
      <w:r w:rsidRPr="00FE3BBC">
        <w:t xml:space="preserve"> гібридної технології замість більше зручної і досконалої </w:t>
      </w:r>
      <w:r w:rsidRPr="00FE3BBC">
        <w:rPr>
          <w:spacing w:val="2"/>
        </w:rPr>
        <w:t>планарної</w:t>
      </w:r>
      <w:r w:rsidRPr="00FE3BBC">
        <w:t xml:space="preserve"> (в одному приладі об'єднані джерело і приймач  випромінювання,  які виготовлені з різних напівпровідників). Усі ці </w:t>
      </w:r>
      <w:r w:rsidRPr="00FE3BBC">
        <w:rPr>
          <w:spacing w:val="2"/>
        </w:rPr>
        <w:t>недоліки</w:t>
      </w:r>
      <w:r w:rsidRPr="00FE3BBC">
        <w:t xml:space="preserve"> усуваються в процесі розвитку і удосконалення </w:t>
      </w:r>
      <w:r w:rsidRPr="00FE3BBC">
        <w:rPr>
          <w:spacing w:val="2"/>
        </w:rPr>
        <w:t>опт</w:t>
      </w:r>
      <w:r>
        <w:rPr>
          <w:spacing w:val="2"/>
        </w:rPr>
        <w:t>оелектронної</w:t>
      </w:r>
      <w:r w:rsidRPr="00FE3BBC">
        <w:t xml:space="preserve"> техніки.</w:t>
      </w:r>
    </w:p>
    <w:p w:rsidR="00C97286" w:rsidRPr="00FE3BBC" w:rsidRDefault="00C97286" w:rsidP="00C97286">
      <w:pPr>
        <w:pStyle w:val="a7"/>
        <w:ind w:firstLine="540"/>
      </w:pPr>
      <w:r w:rsidRPr="00FE3BBC">
        <w:t xml:space="preserve">Конструктивно в </w:t>
      </w:r>
      <w:r w:rsidRPr="00FE3BBC">
        <w:rPr>
          <w:spacing w:val="2"/>
        </w:rPr>
        <w:t>оптронах</w:t>
      </w:r>
      <w:r w:rsidRPr="00FE3BBC">
        <w:t xml:space="preserve"> випромінювач і приймач випромінювання поміщають в корпус і заливаються оптично прозорим клеєм (рис.9.16). Для використання в гібридних мікросхемах випущені мініатюрні </w:t>
      </w:r>
      <w:r w:rsidRPr="00FE3BBC">
        <w:rPr>
          <w:spacing w:val="2"/>
        </w:rPr>
        <w:t>безкорпусні</w:t>
      </w:r>
      <w:r w:rsidRPr="00FE3BBC">
        <w:t xml:space="preserve"> </w:t>
      </w:r>
      <w:r w:rsidRPr="00FE3BBC">
        <w:rPr>
          <w:spacing w:val="2"/>
        </w:rPr>
        <w:t>оптрони</w:t>
      </w:r>
      <w:r w:rsidRPr="00FE3BBC">
        <w:t xml:space="preserve">. Особливу конструкцію мають </w:t>
      </w:r>
      <w:r w:rsidRPr="00FE3BBC">
        <w:rPr>
          <w:spacing w:val="2"/>
        </w:rPr>
        <w:t>оптопари</w:t>
      </w:r>
      <w:r w:rsidRPr="00FE3BBC">
        <w:t xml:space="preserve"> з відкритим оптичним каналом. </w:t>
      </w:r>
      <w:r w:rsidRPr="00FE3BBC">
        <w:rPr>
          <w:spacing w:val="2"/>
        </w:rPr>
        <w:t>У</w:t>
      </w:r>
      <w:r w:rsidRPr="00FE3BBC">
        <w:t xml:space="preserve"> них між випромінювачем і </w:t>
      </w:r>
      <w:r w:rsidRPr="00FE3BBC">
        <w:rPr>
          <w:spacing w:val="2"/>
        </w:rPr>
        <w:t>фотопр</w:t>
      </w:r>
      <w:r>
        <w:rPr>
          <w:spacing w:val="2"/>
        </w:rPr>
        <w:t>иймачем</w:t>
      </w:r>
      <w:r w:rsidRPr="00FE3BBC">
        <w:t xml:space="preserve"> є повітряний зазор (рис.13.17, а), в якому може </w:t>
      </w:r>
      <w:r w:rsidRPr="00FE3BBC">
        <w:rPr>
          <w:spacing w:val="2"/>
        </w:rPr>
        <w:t>переміщатися</w:t>
      </w:r>
      <w:r w:rsidRPr="00FE3BBC">
        <w:t xml:space="preserve"> світлонепроникна перешкода, наприклад </w:t>
      </w:r>
      <w:r w:rsidRPr="00FE3BBC">
        <w:rPr>
          <w:spacing w:val="2"/>
        </w:rPr>
        <w:t>перфострічка</w:t>
      </w:r>
      <w:r w:rsidRPr="00FE3BBC">
        <w:t xml:space="preserve"> з отворами. За допомогою </w:t>
      </w:r>
      <w:r w:rsidRPr="00FE3BBC">
        <w:rPr>
          <w:spacing w:val="2"/>
        </w:rPr>
        <w:t>перфострічки</w:t>
      </w:r>
      <w:r w:rsidRPr="00FE3BBC">
        <w:t xml:space="preserve"> можна керувати світловим потоком. У іншому варіанті </w:t>
      </w:r>
      <w:r w:rsidRPr="00FE3BBC">
        <w:rPr>
          <w:spacing w:val="2"/>
        </w:rPr>
        <w:t>оптопари</w:t>
      </w:r>
      <w:r w:rsidRPr="00FE3BBC">
        <w:t xml:space="preserve"> з відкритим каналом світловий потік випромінювача попадає в </w:t>
      </w:r>
      <w:r w:rsidRPr="00FE3BBC">
        <w:rPr>
          <w:spacing w:val="2"/>
        </w:rPr>
        <w:t>фотоприймач</w:t>
      </w:r>
      <w:r w:rsidRPr="00FE3BBC">
        <w:t>, відбиваючись від якого-небудь об'єкта (рис. 9.17, б).</w:t>
      </w:r>
    </w:p>
    <w:p w:rsidR="00C97286" w:rsidRPr="00FE3BBC" w:rsidRDefault="00C97286" w:rsidP="00C97286">
      <w:pPr>
        <w:pStyle w:val="a7"/>
        <w:ind w:firstLine="540"/>
      </w:pPr>
      <w:r w:rsidRPr="00FE3BBC">
        <w:rPr>
          <w:spacing w:val="2"/>
        </w:rPr>
        <w:t>Розглянемо</w:t>
      </w:r>
      <w:r w:rsidRPr="00FE3BBC">
        <w:t xml:space="preserve"> різні типи </w:t>
      </w:r>
      <w:r w:rsidRPr="00FE3BBC">
        <w:rPr>
          <w:spacing w:val="2"/>
        </w:rPr>
        <w:t>оптопар</w:t>
      </w:r>
      <w:r w:rsidRPr="00FE3BBC">
        <w:t xml:space="preserve">, які відрізняються одна від одної </w:t>
      </w:r>
      <w:r w:rsidRPr="00FE3BBC">
        <w:rPr>
          <w:spacing w:val="2"/>
        </w:rPr>
        <w:t>фотоприймачами</w:t>
      </w:r>
      <w:r w:rsidRPr="00FE3BBC">
        <w:t>.</w:t>
      </w:r>
    </w:p>
    <w:p w:rsidR="00C97286" w:rsidRPr="00FE3BBC" w:rsidRDefault="00C97286" w:rsidP="00C97286">
      <w:pPr>
        <w:pStyle w:val="a7"/>
        <w:ind w:firstLine="540"/>
      </w:pPr>
      <w:r w:rsidRPr="00FE3BBC">
        <w:rPr>
          <w:spacing w:val="2"/>
        </w:rPr>
        <w:t>Резисторні</w:t>
      </w:r>
      <w:r w:rsidRPr="00FE3BBC">
        <w:t xml:space="preserve"> </w:t>
      </w:r>
      <w:r w:rsidRPr="00FE3BBC">
        <w:rPr>
          <w:spacing w:val="2"/>
        </w:rPr>
        <w:t>оптопари</w:t>
      </w:r>
      <w:r w:rsidRPr="00FE3BBC">
        <w:t xml:space="preserve"> мають як випромінювач </w:t>
      </w:r>
      <w:r w:rsidRPr="00FE3BBC">
        <w:rPr>
          <w:spacing w:val="2"/>
        </w:rPr>
        <w:t>надмініатюрную</w:t>
      </w:r>
      <w:r w:rsidRPr="00FE3BBC">
        <w:t xml:space="preserve"> лампочку розжарення або </w:t>
      </w:r>
      <w:r w:rsidRPr="00FE3BBC">
        <w:rPr>
          <w:spacing w:val="2"/>
        </w:rPr>
        <w:t>світлодіод</w:t>
      </w:r>
      <w:r w:rsidRPr="00FE3BBC">
        <w:t xml:space="preserve">, що дає видиме </w:t>
      </w:r>
      <w:r w:rsidRPr="00FE3BBC">
        <w:rPr>
          <w:spacing w:val="2"/>
        </w:rPr>
        <w:t>або</w:t>
      </w:r>
      <w:r w:rsidRPr="00FE3BBC">
        <w:t xml:space="preserve"> інфрачервоне випромінювання. Приймачем випромінювання </w:t>
      </w:r>
      <w:r w:rsidRPr="00FE3BBC">
        <w:rPr>
          <w:spacing w:val="2"/>
        </w:rPr>
        <w:t>є</w:t>
      </w:r>
      <w:r w:rsidRPr="00FE3BBC">
        <w:t xml:space="preserve"> </w:t>
      </w:r>
      <w:r w:rsidRPr="00FE3BBC">
        <w:rPr>
          <w:spacing w:val="2"/>
        </w:rPr>
        <w:t>фоторезистор</w:t>
      </w:r>
      <w:r w:rsidRPr="00FE3BBC">
        <w:t xml:space="preserve"> </w:t>
      </w:r>
      <w:r w:rsidRPr="00FE3BBC">
        <w:rPr>
          <w:spacing w:val="2"/>
        </w:rPr>
        <w:t>з</w:t>
      </w:r>
      <w:r w:rsidRPr="00FE3BBC">
        <w:t xml:space="preserve"> </w:t>
      </w:r>
      <w:r w:rsidRPr="00FE3BBC">
        <w:rPr>
          <w:spacing w:val="2"/>
        </w:rPr>
        <w:t>селенід</w:t>
      </w:r>
      <w:r>
        <w:rPr>
          <w:spacing w:val="2"/>
        </w:rPr>
        <w:t>у</w:t>
      </w:r>
      <w:r>
        <w:t xml:space="preserve"> кадмію або сульфіду</w:t>
      </w:r>
      <w:r w:rsidRPr="00FE3BBC">
        <w:t xml:space="preserve"> кадмію для видимого випромінювання, а для інфрачервоного - </w:t>
      </w:r>
      <w:r w:rsidRPr="00FE3BBC">
        <w:rPr>
          <w:spacing w:val="2"/>
        </w:rPr>
        <w:t>з</w:t>
      </w:r>
      <w:r w:rsidRPr="00FE3BBC">
        <w:t xml:space="preserve"> </w:t>
      </w:r>
      <w:r w:rsidRPr="00FE3BBC">
        <w:rPr>
          <w:spacing w:val="2"/>
        </w:rPr>
        <w:t>селенід</w:t>
      </w:r>
      <w:r>
        <w:rPr>
          <w:spacing w:val="2"/>
        </w:rPr>
        <w:t>у</w:t>
      </w:r>
      <w:r>
        <w:t xml:space="preserve"> або сульфіду свинцю</w:t>
      </w:r>
      <w:r w:rsidRPr="00FE3BBC">
        <w:t xml:space="preserve">. </w:t>
      </w:r>
      <w:r w:rsidRPr="00FE3BBC">
        <w:rPr>
          <w:spacing w:val="2"/>
        </w:rPr>
        <w:t>Фоторезистор</w:t>
      </w:r>
      <w:r w:rsidRPr="00FE3BBC">
        <w:t xml:space="preserve"> може працювати як на постійному, так і на змінному </w:t>
      </w:r>
      <w:r w:rsidRPr="00FE3BBC">
        <w:rPr>
          <w:spacing w:val="2"/>
        </w:rPr>
        <w:t>струмі.</w:t>
      </w:r>
      <w:r w:rsidRPr="00FE3BBC">
        <w:t xml:space="preserve"> Для нормальної </w:t>
      </w:r>
      <w:r w:rsidRPr="00FE3BBC">
        <w:rPr>
          <w:spacing w:val="2"/>
        </w:rPr>
        <w:t>роботи</w:t>
      </w:r>
      <w:r w:rsidRPr="00FE3BBC">
        <w:t xml:space="preserve"> </w:t>
      </w:r>
      <w:r w:rsidRPr="00FE3BBC">
        <w:rPr>
          <w:spacing w:val="2"/>
        </w:rPr>
        <w:t>оптопари</w:t>
      </w:r>
      <w:r w:rsidRPr="00FE3BBC">
        <w:t xml:space="preserve"> необхідне узгодження випромінювача і </w:t>
      </w:r>
      <w:r w:rsidRPr="00FE3BBC">
        <w:rPr>
          <w:spacing w:val="2"/>
        </w:rPr>
        <w:t>фоторезистор</w:t>
      </w:r>
      <w:r>
        <w:rPr>
          <w:spacing w:val="2"/>
        </w:rPr>
        <w:t>а</w:t>
      </w:r>
      <w:r w:rsidRPr="00FE3BBC">
        <w:t xml:space="preserve"> за спектральними характеристиками.</w:t>
      </w:r>
    </w:p>
    <w:p w:rsidR="00C97286" w:rsidRPr="00FE3BBC" w:rsidRDefault="00C97286" w:rsidP="00C97286">
      <w:pPr>
        <w:pStyle w:val="a7"/>
        <w:ind w:firstLine="540"/>
      </w:pPr>
      <w:r w:rsidRPr="00FE3BBC">
        <w:t xml:space="preserve">На рис.9.18 схематично зображена </w:t>
      </w:r>
      <w:r w:rsidRPr="00FE3BBC">
        <w:rPr>
          <w:spacing w:val="2"/>
        </w:rPr>
        <w:t>резисторна</w:t>
      </w:r>
      <w:r w:rsidRPr="00FE3BBC">
        <w:t xml:space="preserve"> </w:t>
      </w:r>
      <w:r w:rsidRPr="00FE3BBC">
        <w:rPr>
          <w:spacing w:val="2"/>
        </w:rPr>
        <w:t>оптопара</w:t>
      </w:r>
      <w:r w:rsidRPr="00FE3BBC">
        <w:t xml:space="preserve"> (</w:t>
      </w:r>
      <w:r w:rsidRPr="00FE3BBC">
        <w:rPr>
          <w:spacing w:val="2"/>
        </w:rPr>
        <w:t>світлодіод</w:t>
      </w:r>
      <w:r w:rsidRPr="00FE3BBC">
        <w:t xml:space="preserve"> і </w:t>
      </w:r>
      <w:r w:rsidRPr="00FE3BBC">
        <w:rPr>
          <w:spacing w:val="2"/>
        </w:rPr>
        <w:t>фоторезистор</w:t>
      </w:r>
      <w:r w:rsidRPr="00FE3BBC">
        <w:t xml:space="preserve">), </w:t>
      </w:r>
      <w:r w:rsidRPr="00FE3BBC">
        <w:rPr>
          <w:spacing w:val="2"/>
        </w:rPr>
        <w:t>в</w:t>
      </w:r>
      <w:r w:rsidRPr="00FE3BBC">
        <w:t xml:space="preserve"> якої вихідне коло живиться від джерела постійної або змінної </w:t>
      </w:r>
      <w:r w:rsidRPr="00FE3BBC">
        <w:rPr>
          <w:spacing w:val="2"/>
        </w:rPr>
        <w:t>напруги</w:t>
      </w:r>
      <w:r w:rsidRPr="00FE3BBC">
        <w:t xml:space="preserve"> </w:t>
      </w:r>
      <w:r w:rsidRPr="00FE3BBC">
        <w:rPr>
          <w:i/>
          <w:iCs/>
        </w:rPr>
        <w:t>Е</w:t>
      </w:r>
      <w:r w:rsidRPr="00FE3BBC">
        <w:t xml:space="preserve"> і має навантаження </w:t>
      </w:r>
      <w:r w:rsidRPr="00FE3BBC">
        <w:rPr>
          <w:i/>
          <w:iCs/>
        </w:rPr>
        <w:t>R</w:t>
      </w:r>
      <w:r w:rsidRPr="00FE3BBC">
        <w:rPr>
          <w:i/>
          <w:iCs/>
          <w:vertAlign w:val="subscript"/>
        </w:rPr>
        <w:t>н</w:t>
      </w:r>
      <w:r w:rsidRPr="00FE3BBC">
        <w:t xml:space="preserve">. </w:t>
      </w:r>
      <w:r w:rsidRPr="00FE3BBC">
        <w:rPr>
          <w:spacing w:val="2"/>
        </w:rPr>
        <w:t>Напруга</w:t>
      </w:r>
      <w:r w:rsidRPr="00FE3BBC">
        <w:t xml:space="preserve"> </w:t>
      </w:r>
      <w:r w:rsidRPr="00FE3BBC">
        <w:rPr>
          <w:i/>
          <w:iCs/>
        </w:rPr>
        <w:t>U</w:t>
      </w:r>
      <w:r w:rsidRPr="00FE3BBC">
        <w:rPr>
          <w:i/>
          <w:iCs/>
          <w:vertAlign w:val="subscript"/>
        </w:rPr>
        <w:t>кер</w:t>
      </w:r>
      <w:r w:rsidRPr="00FE3BBC">
        <w:t xml:space="preserve">, яка подається на </w:t>
      </w:r>
      <w:r w:rsidRPr="00FE3BBC">
        <w:rPr>
          <w:spacing w:val="2"/>
        </w:rPr>
        <w:t>світлодіод</w:t>
      </w:r>
      <w:r w:rsidRPr="00FE3BBC">
        <w:t xml:space="preserve">, керує </w:t>
      </w:r>
      <w:r w:rsidRPr="00FE3BBC">
        <w:rPr>
          <w:spacing w:val="2"/>
        </w:rPr>
        <w:t>струмом</w:t>
      </w:r>
      <w:r w:rsidRPr="00FE3BBC">
        <w:t xml:space="preserve"> у навантаженні. Коло керування (коло випромінювача) ізольоване від </w:t>
      </w:r>
      <w:r w:rsidRPr="00FE3BBC">
        <w:rPr>
          <w:spacing w:val="2"/>
        </w:rPr>
        <w:t>фоторезистора</w:t>
      </w:r>
      <w:r w:rsidRPr="00FE3BBC">
        <w:t xml:space="preserve">, який може бути </w:t>
      </w:r>
      <w:r w:rsidRPr="00FE3BBC">
        <w:rPr>
          <w:spacing w:val="2"/>
        </w:rPr>
        <w:t>ввімкнений</w:t>
      </w:r>
      <w:r w:rsidRPr="00FE3BBC">
        <w:t xml:space="preserve"> в коло з відносно високою </w:t>
      </w:r>
      <w:r w:rsidRPr="00FE3BBC">
        <w:rPr>
          <w:spacing w:val="2"/>
        </w:rPr>
        <w:t>напругою</w:t>
      </w:r>
      <w:r w:rsidRPr="00FE3BBC">
        <w:t>, наприклад 220 В.</w:t>
      </w:r>
    </w:p>
    <w:p w:rsidR="00C97286" w:rsidRPr="00FE3BBC" w:rsidRDefault="00E93EA1" w:rsidP="00C97286">
      <w:pPr>
        <w:pStyle w:val="a7"/>
        <w:ind w:firstLine="540"/>
      </w:pPr>
      <w:r>
        <w:rPr>
          <w:noProof/>
          <w:sz w:val="20"/>
        </w:rPr>
        <w:pict>
          <v:shape id="_x0000_s1049" type="#_x0000_t202" style="position:absolute;left:0;text-align:left;margin-left:9pt;margin-top:123.25pt;width:297pt;height:126pt;z-index:251683840;mso-wrap-distance-left:8.5pt;mso-wrap-distance-top:8.5pt;mso-wrap-distance-right:8.5pt;mso-wrap-distance-bottom:8.5pt" filled="f" stroked="f">
            <v:textbox style="mso-next-textbox:#_x0000_s1049" inset="0,0,0,0">
              <w:txbxContent>
                <w:p w:rsidR="00C97286" w:rsidRDefault="00C97286" w:rsidP="00C97286">
                  <w:r>
                    <w:rPr>
                      <w:noProof/>
                      <w:lang w:eastAsia="uk-UA"/>
                    </w:rPr>
                    <w:drawing>
                      <wp:inline distT="0" distB="0" distL="0" distR="0">
                        <wp:extent cx="3429000" cy="1047750"/>
                        <wp:effectExtent l="1905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1"/>
                                <a:srcRect/>
                                <a:stretch>
                                  <a:fillRect/>
                                </a:stretch>
                              </pic:blipFill>
                              <pic:spPr bwMode="auto">
                                <a:xfrm>
                                  <a:off x="0" y="0"/>
                                  <a:ext cx="3429000" cy="1047750"/>
                                </a:xfrm>
                                <a:prstGeom prst="rect">
                                  <a:avLst/>
                                </a:prstGeom>
                                <a:noFill/>
                                <a:ln w="9525">
                                  <a:noFill/>
                                  <a:miter lim="800000"/>
                                  <a:headEnd/>
                                  <a:tailEnd/>
                                </a:ln>
                              </pic:spPr>
                            </pic:pic>
                          </a:graphicData>
                        </a:graphic>
                      </wp:inline>
                    </w:drawing>
                  </w:r>
                </w:p>
                <w:p w:rsidR="00C97286" w:rsidRPr="00883E0F" w:rsidRDefault="00C97286" w:rsidP="00C97286">
                  <w:pPr>
                    <w:pStyle w:val="a7"/>
                    <w:jc w:val="center"/>
                    <w:rPr>
                      <w:sz w:val="18"/>
                      <w:szCs w:val="18"/>
                      <w:lang w:val="en-US"/>
                    </w:rPr>
                  </w:pPr>
                </w:p>
                <w:p w:rsidR="00C97286" w:rsidRPr="00883E0F" w:rsidRDefault="00C97286" w:rsidP="00C97286">
                  <w:pPr>
                    <w:pStyle w:val="a7"/>
                    <w:jc w:val="center"/>
                    <w:rPr>
                      <w:sz w:val="18"/>
                      <w:szCs w:val="18"/>
                    </w:rPr>
                  </w:pPr>
                  <w:r w:rsidRPr="00883E0F">
                    <w:rPr>
                      <w:sz w:val="18"/>
                      <w:szCs w:val="18"/>
                    </w:rPr>
                    <w:t>Рис.</w:t>
                  </w:r>
                  <w:r>
                    <w:rPr>
                      <w:sz w:val="18"/>
                      <w:szCs w:val="18"/>
                    </w:rPr>
                    <w:t>9.</w:t>
                  </w:r>
                  <w:r w:rsidRPr="00883E0F">
                    <w:rPr>
                      <w:sz w:val="18"/>
                      <w:szCs w:val="18"/>
                    </w:rPr>
                    <w:t>19. Різні типи оптопар</w:t>
                  </w:r>
                </w:p>
              </w:txbxContent>
            </v:textbox>
            <w10:wrap type="square"/>
          </v:shape>
        </w:pict>
      </w:r>
      <w:r>
        <w:rPr>
          <w:noProof/>
          <w:sz w:val="20"/>
        </w:rPr>
        <w:pict>
          <v:shape id="_x0000_s1048" type="#_x0000_t202" style="position:absolute;left:0;text-align:left;margin-left:9pt;margin-top:11.75pt;width:159.85pt;height:105.45pt;z-index:251682816;mso-wrap-distance-left:8.5pt;mso-wrap-distance-top:8.5pt;mso-wrap-distance-right:8.5pt;mso-wrap-distance-bottom:8.5pt" filled="f" stroked="f">
            <v:textbox style="mso-next-textbox:#_x0000_s1048" inset="0,0,0,0">
              <w:txbxContent>
                <w:p w:rsidR="00C97286" w:rsidRDefault="00C97286" w:rsidP="00C97286">
                  <w:pPr>
                    <w:jc w:val="center"/>
                  </w:pPr>
                  <w:r>
                    <w:rPr>
                      <w:noProof/>
                      <w:lang w:eastAsia="uk-UA"/>
                    </w:rPr>
                    <w:drawing>
                      <wp:inline distT="0" distB="0" distL="0" distR="0">
                        <wp:extent cx="1781175" cy="790575"/>
                        <wp:effectExtent l="19050" t="0" r="9525"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02"/>
                                <a:srcRect/>
                                <a:stretch>
                                  <a:fillRect/>
                                </a:stretch>
                              </pic:blipFill>
                              <pic:spPr bwMode="auto">
                                <a:xfrm>
                                  <a:off x="0" y="0"/>
                                  <a:ext cx="1781175" cy="790575"/>
                                </a:xfrm>
                                <a:prstGeom prst="rect">
                                  <a:avLst/>
                                </a:prstGeom>
                                <a:noFill/>
                                <a:ln w="9525">
                                  <a:noFill/>
                                  <a:miter lim="800000"/>
                                  <a:headEnd/>
                                  <a:tailEnd/>
                                </a:ln>
                              </pic:spPr>
                            </pic:pic>
                          </a:graphicData>
                        </a:graphic>
                      </wp:inline>
                    </w:drawing>
                  </w:r>
                </w:p>
                <w:p w:rsidR="00C97286" w:rsidRDefault="00C97286" w:rsidP="00C97286"/>
                <w:p w:rsidR="00C97286" w:rsidRPr="00883E0F" w:rsidRDefault="00C97286" w:rsidP="00C97286">
                  <w:pPr>
                    <w:pStyle w:val="a7"/>
                    <w:jc w:val="center"/>
                    <w:rPr>
                      <w:sz w:val="18"/>
                      <w:szCs w:val="18"/>
                    </w:rPr>
                  </w:pPr>
                  <w:r w:rsidRPr="00883E0F">
                    <w:rPr>
                      <w:sz w:val="18"/>
                      <w:szCs w:val="18"/>
                    </w:rPr>
                    <w:t>Рис.</w:t>
                  </w:r>
                  <w:r>
                    <w:rPr>
                      <w:sz w:val="18"/>
                      <w:szCs w:val="18"/>
                    </w:rPr>
                    <w:t>9.</w:t>
                  </w:r>
                  <w:r w:rsidRPr="00883E0F">
                    <w:rPr>
                      <w:sz w:val="18"/>
                      <w:szCs w:val="18"/>
                    </w:rPr>
                    <w:t xml:space="preserve">18. Схема </w:t>
                  </w:r>
                  <w:r w:rsidRPr="00883E0F">
                    <w:rPr>
                      <w:spacing w:val="2"/>
                      <w:sz w:val="18"/>
                      <w:szCs w:val="18"/>
                    </w:rPr>
                    <w:t>ввімкнення</w:t>
                  </w:r>
                  <w:r w:rsidRPr="00883E0F">
                    <w:rPr>
                      <w:sz w:val="18"/>
                      <w:szCs w:val="18"/>
                    </w:rPr>
                    <w:t xml:space="preserve">   </w:t>
                  </w:r>
                  <w:r w:rsidRPr="00883E0F">
                    <w:rPr>
                      <w:spacing w:val="2"/>
                      <w:sz w:val="18"/>
                      <w:szCs w:val="18"/>
                    </w:rPr>
                    <w:t>резисторної</w:t>
                  </w:r>
                  <w:r w:rsidRPr="00883E0F">
                    <w:rPr>
                      <w:sz w:val="18"/>
                      <w:szCs w:val="18"/>
                    </w:rPr>
                    <w:t xml:space="preserve"> </w:t>
                  </w:r>
                  <w:r w:rsidRPr="00883E0F">
                    <w:rPr>
                      <w:spacing w:val="2"/>
                      <w:sz w:val="18"/>
                      <w:szCs w:val="18"/>
                    </w:rPr>
                    <w:t>оптопари</w:t>
                  </w:r>
                </w:p>
              </w:txbxContent>
            </v:textbox>
            <w10:wrap type="square"/>
          </v:shape>
        </w:pict>
      </w:r>
      <w:r w:rsidR="00C97286" w:rsidRPr="00FE3BBC">
        <w:t xml:space="preserve">Як параметри </w:t>
      </w:r>
      <w:r w:rsidR="00C97286" w:rsidRPr="00FE3BBC">
        <w:rPr>
          <w:spacing w:val="2"/>
        </w:rPr>
        <w:t>резисторних</w:t>
      </w:r>
      <w:r w:rsidR="00C97286" w:rsidRPr="00FE3BBC">
        <w:t xml:space="preserve"> </w:t>
      </w:r>
      <w:r w:rsidR="00C97286" w:rsidRPr="00FE3BBC">
        <w:rPr>
          <w:spacing w:val="2"/>
        </w:rPr>
        <w:t>оптопар</w:t>
      </w:r>
      <w:r w:rsidR="00C97286" w:rsidRPr="00FE3BBC">
        <w:t xml:space="preserve"> звичайно </w:t>
      </w:r>
      <w:r w:rsidR="00C97286" w:rsidRPr="00FE3BBC">
        <w:rPr>
          <w:spacing w:val="2"/>
        </w:rPr>
        <w:t>вказуються:</w:t>
      </w:r>
      <w:r w:rsidR="00C97286" w:rsidRPr="00FE3BBC">
        <w:t xml:space="preserve"> максимальні </w:t>
      </w:r>
      <w:r w:rsidR="00C97286" w:rsidRPr="00FE3BBC">
        <w:rPr>
          <w:spacing w:val="2"/>
        </w:rPr>
        <w:t>струми</w:t>
      </w:r>
      <w:r w:rsidR="00C97286" w:rsidRPr="00FE3BBC">
        <w:t xml:space="preserve"> і напруги на вході і виході, вихідний опір </w:t>
      </w:r>
      <w:r w:rsidR="00C97286" w:rsidRPr="00FE3BBC">
        <w:rPr>
          <w:spacing w:val="2"/>
        </w:rPr>
        <w:t>при</w:t>
      </w:r>
      <w:r w:rsidR="00C97286" w:rsidRPr="00FE3BBC">
        <w:t xml:space="preserve"> нормальній </w:t>
      </w:r>
      <w:r w:rsidR="00C97286" w:rsidRPr="00FE3BBC">
        <w:rPr>
          <w:spacing w:val="2"/>
        </w:rPr>
        <w:t>роботі</w:t>
      </w:r>
      <w:r w:rsidR="00C97286" w:rsidRPr="00FE3BBC">
        <w:t xml:space="preserve"> і так званий </w:t>
      </w:r>
      <w:r w:rsidR="00C97286" w:rsidRPr="00FE3BBC">
        <w:rPr>
          <w:spacing w:val="2"/>
        </w:rPr>
        <w:t>темновий</w:t>
      </w:r>
      <w:r w:rsidR="00C97286" w:rsidRPr="00FE3BBC">
        <w:t xml:space="preserve"> вихідний опір (відповідний </w:t>
      </w:r>
      <w:r w:rsidR="00C97286" w:rsidRPr="00FE3BBC">
        <w:rPr>
          <w:spacing w:val="2"/>
        </w:rPr>
        <w:t>темновому</w:t>
      </w:r>
      <w:r w:rsidR="00C97286" w:rsidRPr="00FE3BBC">
        <w:t xml:space="preserve"> струму в декілька мікроампер при </w:t>
      </w:r>
      <w:r w:rsidR="00C97286" w:rsidRPr="00FE3BBC">
        <w:lastRenderedPageBreak/>
        <w:t xml:space="preserve">відсутності вхідного струму), опір ізоляції і максимальна </w:t>
      </w:r>
      <w:r w:rsidR="00C97286" w:rsidRPr="00FE3BBC">
        <w:rPr>
          <w:spacing w:val="2"/>
        </w:rPr>
        <w:t>напруга</w:t>
      </w:r>
      <w:r w:rsidR="00C97286" w:rsidRPr="00FE3BBC">
        <w:t xml:space="preserve"> ізоляції між входом і виходом, </w:t>
      </w:r>
      <w:r w:rsidR="00C97286" w:rsidRPr="00FE3BBC">
        <w:rPr>
          <w:spacing w:val="2"/>
        </w:rPr>
        <w:t>прохідна</w:t>
      </w:r>
      <w:r w:rsidR="00C97286" w:rsidRPr="00FE3BBC">
        <w:t xml:space="preserve"> </w:t>
      </w:r>
      <w:r w:rsidR="00C97286" w:rsidRPr="00FE3BBC">
        <w:rPr>
          <w:spacing w:val="2"/>
        </w:rPr>
        <w:t>ємність</w:t>
      </w:r>
      <w:r w:rsidR="00C97286" w:rsidRPr="00FE3BBC">
        <w:t xml:space="preserve">, час </w:t>
      </w:r>
      <w:r w:rsidR="00C97286" w:rsidRPr="00FE3BBC">
        <w:rPr>
          <w:spacing w:val="2"/>
        </w:rPr>
        <w:t>ввімкнення</w:t>
      </w:r>
      <w:r w:rsidR="00C97286" w:rsidRPr="00FE3BBC">
        <w:t xml:space="preserve"> і вимикання, що характеризують інерційність приладу. Найважливіші характеристики </w:t>
      </w:r>
      <w:r w:rsidR="00C97286" w:rsidRPr="00FE3BBC">
        <w:rPr>
          <w:spacing w:val="2"/>
        </w:rPr>
        <w:t>оптопари:</w:t>
      </w:r>
      <w:r w:rsidR="00C97286" w:rsidRPr="00FE3BBC">
        <w:t xml:space="preserve"> вхідна вольт-амперна і передавальна. Остання показує залежність вихідного опору від вхідного </w:t>
      </w:r>
      <w:r w:rsidR="00C97286" w:rsidRPr="00FE3BBC">
        <w:rPr>
          <w:spacing w:val="2"/>
        </w:rPr>
        <w:t>струму</w:t>
      </w:r>
      <w:r w:rsidR="00C97286" w:rsidRPr="00FE3BBC">
        <w:t>.</w:t>
      </w:r>
    </w:p>
    <w:p w:rsidR="00C97286" w:rsidRPr="00FE3BBC" w:rsidRDefault="00C97286" w:rsidP="00C97286">
      <w:pPr>
        <w:pStyle w:val="a7"/>
        <w:ind w:firstLine="540"/>
      </w:pPr>
      <w:r w:rsidRPr="00FE3BBC">
        <w:t xml:space="preserve">Промисловість випускає </w:t>
      </w:r>
      <w:r w:rsidRPr="00FE3BBC">
        <w:rPr>
          <w:spacing w:val="2"/>
        </w:rPr>
        <w:t>резисторні</w:t>
      </w:r>
      <w:r w:rsidRPr="00FE3BBC">
        <w:t xml:space="preserve"> </w:t>
      </w:r>
      <w:r w:rsidRPr="00FE3BBC">
        <w:rPr>
          <w:spacing w:val="2"/>
        </w:rPr>
        <w:t>оптопари</w:t>
      </w:r>
      <w:r w:rsidRPr="00FE3BBC">
        <w:t xml:space="preserve"> з джерелом випромінювання у вигляді ламп розжарення, </w:t>
      </w:r>
      <w:r w:rsidRPr="00FE3BBC">
        <w:rPr>
          <w:spacing w:val="2"/>
        </w:rPr>
        <w:t>електролюмінісцентних</w:t>
      </w:r>
      <w:r w:rsidRPr="00FE3BBC">
        <w:t xml:space="preserve"> конденсаторів і </w:t>
      </w:r>
      <w:r w:rsidRPr="00FE3BBC">
        <w:rPr>
          <w:spacing w:val="2"/>
        </w:rPr>
        <w:t>світлодіодів</w:t>
      </w:r>
      <w:r w:rsidRPr="00FE3BBC">
        <w:t xml:space="preserve">. У деяких </w:t>
      </w:r>
      <w:r w:rsidRPr="00FE3BBC">
        <w:rPr>
          <w:spacing w:val="2"/>
        </w:rPr>
        <w:t>оптопарах</w:t>
      </w:r>
      <w:r w:rsidRPr="00FE3BBC">
        <w:t xml:space="preserve">, призначених для комутації, розміщується </w:t>
      </w:r>
      <w:r w:rsidRPr="00FE3BBC">
        <w:rPr>
          <w:spacing w:val="2"/>
        </w:rPr>
        <w:t>декілька</w:t>
      </w:r>
      <w:r w:rsidRPr="00FE3BBC">
        <w:t xml:space="preserve"> </w:t>
      </w:r>
      <w:r w:rsidRPr="00FE3BBC">
        <w:rPr>
          <w:spacing w:val="2"/>
        </w:rPr>
        <w:t>фоторезисторів</w:t>
      </w:r>
      <w:r w:rsidRPr="00FE3BBC">
        <w:t xml:space="preserve">. </w:t>
      </w:r>
      <w:r w:rsidRPr="00FE3BBC">
        <w:rPr>
          <w:spacing w:val="2"/>
        </w:rPr>
        <w:t>Резисторні</w:t>
      </w:r>
      <w:r w:rsidRPr="00FE3BBC">
        <w:t xml:space="preserve"> </w:t>
      </w:r>
      <w:r w:rsidRPr="00FE3BBC">
        <w:rPr>
          <w:spacing w:val="2"/>
        </w:rPr>
        <w:t>оптопари</w:t>
      </w:r>
      <w:r w:rsidRPr="00FE3BBC">
        <w:t xml:space="preserve"> застосовуються для автоматичного керування підсилення, зв'язку між каскадами, керування </w:t>
      </w:r>
      <w:r w:rsidRPr="00FE3BBC">
        <w:rPr>
          <w:spacing w:val="2"/>
        </w:rPr>
        <w:t>безконтактними</w:t>
      </w:r>
      <w:r w:rsidRPr="00FE3BBC">
        <w:t xml:space="preserve"> дільниками </w:t>
      </w:r>
      <w:r w:rsidRPr="00FE3BBC">
        <w:rPr>
          <w:spacing w:val="2"/>
        </w:rPr>
        <w:t>напруга</w:t>
      </w:r>
      <w:r w:rsidRPr="00FE3BBC">
        <w:t xml:space="preserve">, модуляції сигналів, формування різних сигналів та інш. </w:t>
      </w:r>
    </w:p>
    <w:p w:rsidR="00C97286" w:rsidRPr="00FE3BBC" w:rsidRDefault="00C97286" w:rsidP="00C97286">
      <w:pPr>
        <w:pStyle w:val="a7"/>
        <w:ind w:firstLine="540"/>
      </w:pPr>
      <w:r w:rsidRPr="00FE3BBC">
        <w:rPr>
          <w:spacing w:val="2"/>
        </w:rPr>
        <w:t>Діодні</w:t>
      </w:r>
      <w:r w:rsidRPr="00FE3BBC">
        <w:t xml:space="preserve"> </w:t>
      </w:r>
      <w:r w:rsidRPr="00FE3BBC">
        <w:rPr>
          <w:spacing w:val="2"/>
        </w:rPr>
        <w:t>оптопари</w:t>
      </w:r>
      <w:r w:rsidRPr="00FE3BBC">
        <w:t xml:space="preserve"> (рис.9.19, а) мають переважно кремнієвий </w:t>
      </w:r>
      <w:r w:rsidRPr="00FE3BBC">
        <w:rPr>
          <w:spacing w:val="2"/>
        </w:rPr>
        <w:t>фотодіод</w:t>
      </w:r>
      <w:r w:rsidRPr="00FE3BBC">
        <w:t xml:space="preserve"> і інфрачервоний </w:t>
      </w:r>
      <w:r w:rsidRPr="00FE3BBC">
        <w:rPr>
          <w:spacing w:val="2"/>
        </w:rPr>
        <w:t>арсенід</w:t>
      </w:r>
      <w:r w:rsidRPr="00FE3BBC">
        <w:t>-</w:t>
      </w:r>
      <w:r w:rsidRPr="00FE3BBC">
        <w:rPr>
          <w:spacing w:val="2"/>
        </w:rPr>
        <w:t>галієвий</w:t>
      </w:r>
      <w:r w:rsidRPr="00FE3BBC">
        <w:t xml:space="preserve"> </w:t>
      </w:r>
      <w:r w:rsidRPr="00FE3BBC">
        <w:rPr>
          <w:spacing w:val="2"/>
        </w:rPr>
        <w:t>світлодіод</w:t>
      </w:r>
      <w:r w:rsidRPr="00FE3BBC">
        <w:t xml:space="preserve">. </w:t>
      </w:r>
      <w:r w:rsidRPr="00FE3BBC">
        <w:rPr>
          <w:spacing w:val="2"/>
        </w:rPr>
        <w:t>Фотодіод</w:t>
      </w:r>
      <w:r w:rsidRPr="00FE3BBC">
        <w:t xml:space="preserve"> може працювати в </w:t>
      </w:r>
      <w:r w:rsidRPr="00FE3BBC">
        <w:rPr>
          <w:spacing w:val="2"/>
        </w:rPr>
        <w:t>фотогенераторному</w:t>
      </w:r>
      <w:r w:rsidRPr="00FE3BBC">
        <w:t xml:space="preserve"> режимі, створюючи фото-ЕР</w:t>
      </w:r>
      <w:r w:rsidRPr="00FE3BBC">
        <w:rPr>
          <w:spacing w:val="2"/>
        </w:rPr>
        <w:t>С</w:t>
      </w:r>
      <w:r w:rsidRPr="00FE3BBC">
        <w:t xml:space="preserve"> до 0,8 В, або в </w:t>
      </w:r>
      <w:r w:rsidRPr="00FE3BBC">
        <w:rPr>
          <w:spacing w:val="2"/>
        </w:rPr>
        <w:t>фотодіодному</w:t>
      </w:r>
      <w:r w:rsidRPr="00FE3BBC">
        <w:t xml:space="preserve"> режимі. Діоди виготовляють за </w:t>
      </w:r>
      <w:r w:rsidRPr="00FE3BBC">
        <w:rPr>
          <w:spacing w:val="2"/>
        </w:rPr>
        <w:t>планарно</w:t>
      </w:r>
      <w:r w:rsidRPr="00FE3BBC">
        <w:t>-</w:t>
      </w:r>
      <w:r w:rsidRPr="00FE3BBC">
        <w:rPr>
          <w:spacing w:val="2"/>
        </w:rPr>
        <w:t>епітаксіальною</w:t>
      </w:r>
      <w:r w:rsidRPr="00FE3BBC">
        <w:t xml:space="preserve"> технології. Для підвищення швидкодії застосовують </w:t>
      </w:r>
      <w:r w:rsidRPr="00FE3BBC">
        <w:rPr>
          <w:spacing w:val="2"/>
        </w:rPr>
        <w:t>фотодіоди</w:t>
      </w:r>
      <w:r w:rsidRPr="00FE3BBC">
        <w:t xml:space="preserve"> структури </w:t>
      </w:r>
      <w:r>
        <w:t xml:space="preserve">типу </w:t>
      </w:r>
      <w:r w:rsidRPr="00FE3BBC">
        <w:rPr>
          <w:i/>
          <w:spacing w:val="2"/>
        </w:rPr>
        <w:t>р</w:t>
      </w:r>
      <w:r w:rsidRPr="00FE3BBC">
        <w:t>-</w:t>
      </w:r>
      <w:r w:rsidRPr="00FE3BBC">
        <w:rPr>
          <w:i/>
        </w:rPr>
        <w:t>i</w:t>
      </w:r>
      <w:r w:rsidRPr="00FE3BBC">
        <w:t>-</w:t>
      </w:r>
      <w:r w:rsidRPr="00FE3BBC">
        <w:rPr>
          <w:i/>
        </w:rPr>
        <w:t>n</w:t>
      </w:r>
      <w:r w:rsidRPr="00FE3BBC">
        <w:t>.</w:t>
      </w:r>
    </w:p>
    <w:p w:rsidR="00C97286" w:rsidRPr="00FE3BBC" w:rsidRDefault="00C97286" w:rsidP="00C97286">
      <w:pPr>
        <w:pStyle w:val="a7"/>
        <w:ind w:firstLine="540"/>
      </w:pPr>
      <w:r w:rsidRPr="00FE3BBC">
        <w:t xml:space="preserve">Основні параметри </w:t>
      </w:r>
      <w:r w:rsidRPr="00FE3BBC">
        <w:rPr>
          <w:spacing w:val="2"/>
        </w:rPr>
        <w:t>діодних</w:t>
      </w:r>
      <w:r w:rsidRPr="00FE3BBC">
        <w:t xml:space="preserve"> </w:t>
      </w:r>
      <w:r w:rsidRPr="00FE3BBC">
        <w:rPr>
          <w:spacing w:val="2"/>
        </w:rPr>
        <w:t>оптопар:</w:t>
      </w:r>
      <w:r w:rsidRPr="00FE3BBC">
        <w:t xml:space="preserve"> вхідні і вихідні напруги і </w:t>
      </w:r>
      <w:r w:rsidRPr="00FE3BBC">
        <w:rPr>
          <w:spacing w:val="2"/>
        </w:rPr>
        <w:t>струми</w:t>
      </w:r>
      <w:r w:rsidRPr="00FE3BBC">
        <w:t xml:space="preserve"> для неперервного і імпульсного режимів, коефіцієнт передачі </w:t>
      </w:r>
      <w:r w:rsidRPr="00FE3BBC">
        <w:rPr>
          <w:spacing w:val="2"/>
        </w:rPr>
        <w:t>струму</w:t>
      </w:r>
      <w:r w:rsidRPr="00FE3BBC">
        <w:t xml:space="preserve">, тобто </w:t>
      </w:r>
      <w:r w:rsidRPr="00FE3BBC">
        <w:rPr>
          <w:spacing w:val="2"/>
        </w:rPr>
        <w:t>відношення</w:t>
      </w:r>
      <w:r w:rsidRPr="00FE3BBC">
        <w:t xml:space="preserve"> вихідного </w:t>
      </w:r>
      <w:r w:rsidRPr="00FE3BBC">
        <w:rPr>
          <w:spacing w:val="2"/>
        </w:rPr>
        <w:t>струму</w:t>
      </w:r>
      <w:r w:rsidRPr="00FE3BBC">
        <w:t xml:space="preserve"> до вхідного, час наростання і спаду вихідного сигналу, а також інші величини, аналогічні параметрам </w:t>
      </w:r>
      <w:r w:rsidRPr="00FE3BBC">
        <w:rPr>
          <w:spacing w:val="2"/>
        </w:rPr>
        <w:t>резисторних</w:t>
      </w:r>
      <w:r w:rsidRPr="00FE3BBC">
        <w:t xml:space="preserve"> </w:t>
      </w:r>
      <w:r w:rsidRPr="00FE3BBC">
        <w:rPr>
          <w:spacing w:val="2"/>
        </w:rPr>
        <w:t>оптопар</w:t>
      </w:r>
      <w:r w:rsidRPr="00FE3BBC">
        <w:t xml:space="preserve">. Коефіцієнт передачі </w:t>
      </w:r>
      <w:r w:rsidRPr="00FE3BBC">
        <w:rPr>
          <w:spacing w:val="2"/>
        </w:rPr>
        <w:t>струму</w:t>
      </w:r>
      <w:r w:rsidRPr="00FE3BBC">
        <w:t xml:space="preserve"> звичайно </w:t>
      </w:r>
      <w:r w:rsidRPr="00FE3BBC">
        <w:rPr>
          <w:spacing w:val="2"/>
        </w:rPr>
        <w:t>складає</w:t>
      </w:r>
      <w:r w:rsidRPr="00FE3BBC">
        <w:t xml:space="preserve"> лише одиниці </w:t>
      </w:r>
      <w:r w:rsidRPr="00FE3BBC">
        <w:rPr>
          <w:spacing w:val="2"/>
        </w:rPr>
        <w:t>процентів</w:t>
      </w:r>
      <w:r w:rsidRPr="00FE3BBC">
        <w:t xml:space="preserve">, а час наростання і спаду для </w:t>
      </w:r>
      <w:r w:rsidRPr="00FE3BBC">
        <w:rPr>
          <w:i/>
          <w:iCs/>
          <w:spacing w:val="2"/>
        </w:rPr>
        <w:t>р</w:t>
      </w:r>
      <w:r w:rsidRPr="00FE3BBC">
        <w:rPr>
          <w:i/>
          <w:iCs/>
        </w:rPr>
        <w:t>-i-n</w:t>
      </w:r>
      <w:r w:rsidRPr="00FE3BBC">
        <w:t xml:space="preserve"> фотодіодов може бути знижений до </w:t>
      </w:r>
      <w:r w:rsidRPr="00FE3BBC">
        <w:rPr>
          <w:spacing w:val="2"/>
        </w:rPr>
        <w:t>декількох</w:t>
      </w:r>
      <w:r w:rsidRPr="00FE3BBC">
        <w:t xml:space="preserve"> </w:t>
      </w:r>
      <w:r w:rsidRPr="00FE3BBC">
        <w:rPr>
          <w:spacing w:val="2"/>
        </w:rPr>
        <w:t>наносекунд</w:t>
      </w:r>
      <w:r w:rsidRPr="00FE3BBC">
        <w:t xml:space="preserve">. Властивості </w:t>
      </w:r>
      <w:r w:rsidRPr="00FE3BBC">
        <w:rPr>
          <w:spacing w:val="2"/>
        </w:rPr>
        <w:t>діодних</w:t>
      </w:r>
      <w:r w:rsidRPr="00FE3BBC">
        <w:t xml:space="preserve"> </w:t>
      </w:r>
      <w:r w:rsidRPr="00FE3BBC">
        <w:rPr>
          <w:spacing w:val="2"/>
        </w:rPr>
        <w:t>оптопар</w:t>
      </w:r>
      <w:r w:rsidRPr="00FE3BBC">
        <w:t xml:space="preserve"> відображаються вхідними і вихідними вольт-</w:t>
      </w:r>
      <w:r w:rsidRPr="00FE3BBC">
        <w:rPr>
          <w:spacing w:val="2"/>
        </w:rPr>
        <w:t>амперними</w:t>
      </w:r>
      <w:r w:rsidRPr="00FE3BBC">
        <w:t xml:space="preserve"> характеристиками і передавальними характеристиками для </w:t>
      </w:r>
      <w:r w:rsidRPr="00FE3BBC">
        <w:rPr>
          <w:spacing w:val="2"/>
        </w:rPr>
        <w:t>фотогенераторного</w:t>
      </w:r>
      <w:r w:rsidRPr="00FE3BBC">
        <w:t xml:space="preserve"> і </w:t>
      </w:r>
      <w:r w:rsidRPr="00FE3BBC">
        <w:rPr>
          <w:spacing w:val="2"/>
        </w:rPr>
        <w:t>фотодіодного</w:t>
      </w:r>
      <w:r w:rsidRPr="00FE3BBC">
        <w:t xml:space="preserve"> режимів.</w:t>
      </w:r>
    </w:p>
    <w:p w:rsidR="00C97286" w:rsidRPr="00FE3BBC" w:rsidRDefault="00C97286" w:rsidP="00C97286">
      <w:pPr>
        <w:pStyle w:val="a7"/>
        <w:ind w:firstLine="540"/>
      </w:pPr>
      <w:r w:rsidRPr="00FE3BBC">
        <w:t xml:space="preserve">Багатоканальні </w:t>
      </w:r>
      <w:r w:rsidRPr="00FE3BBC">
        <w:rPr>
          <w:spacing w:val="2"/>
        </w:rPr>
        <w:t>діодні</w:t>
      </w:r>
      <w:r w:rsidRPr="00FE3BBC">
        <w:t xml:space="preserve"> </w:t>
      </w:r>
      <w:r w:rsidRPr="00FE3BBC">
        <w:rPr>
          <w:spacing w:val="2"/>
        </w:rPr>
        <w:t>оптопари</w:t>
      </w:r>
      <w:r w:rsidRPr="00FE3BBC">
        <w:t xml:space="preserve"> мають в </w:t>
      </w:r>
      <w:r w:rsidRPr="00FE3BBC">
        <w:rPr>
          <w:spacing w:val="2"/>
        </w:rPr>
        <w:t>одному</w:t>
      </w:r>
      <w:r w:rsidRPr="00FE3BBC">
        <w:t xml:space="preserve"> корпусі </w:t>
      </w:r>
      <w:r w:rsidRPr="00FE3BBC">
        <w:rPr>
          <w:spacing w:val="2"/>
        </w:rPr>
        <w:t>декілька</w:t>
      </w:r>
      <w:r w:rsidRPr="00FE3BBC">
        <w:t xml:space="preserve"> </w:t>
      </w:r>
      <w:r w:rsidRPr="00FE3BBC">
        <w:rPr>
          <w:spacing w:val="2"/>
        </w:rPr>
        <w:t>оптопар</w:t>
      </w:r>
      <w:r w:rsidRPr="00FE3BBC">
        <w:t xml:space="preserve">. Маса </w:t>
      </w:r>
      <w:r w:rsidRPr="00FE3BBC">
        <w:rPr>
          <w:spacing w:val="2"/>
        </w:rPr>
        <w:t>оптопари</w:t>
      </w:r>
      <w:r w:rsidRPr="00FE3BBC">
        <w:t xml:space="preserve"> </w:t>
      </w:r>
      <w:r w:rsidRPr="00FE3BBC">
        <w:rPr>
          <w:spacing w:val="2"/>
        </w:rPr>
        <w:t>складає</w:t>
      </w:r>
      <w:r w:rsidRPr="00FE3BBC">
        <w:t xml:space="preserve"> приблизно </w:t>
      </w:r>
      <w:r w:rsidRPr="00FE3BBC">
        <w:rPr>
          <w:spacing w:val="2"/>
        </w:rPr>
        <w:t>один</w:t>
      </w:r>
      <w:r w:rsidRPr="00FE3BBC">
        <w:t xml:space="preserve"> грам або десяті долі грама. </w:t>
      </w:r>
      <w:r w:rsidRPr="00FE3BBC">
        <w:rPr>
          <w:spacing w:val="2"/>
        </w:rPr>
        <w:t>Оптопари</w:t>
      </w:r>
      <w:r w:rsidRPr="00FE3BBC">
        <w:t xml:space="preserve"> оформлені в </w:t>
      </w:r>
      <w:r w:rsidRPr="00FE3BBC">
        <w:rPr>
          <w:spacing w:val="2"/>
        </w:rPr>
        <w:t>металоскляному</w:t>
      </w:r>
      <w:r w:rsidRPr="00FE3BBC">
        <w:t xml:space="preserve"> корпусі, а для гібридних мікросхем випускаються </w:t>
      </w:r>
      <w:r w:rsidRPr="00FE3BBC">
        <w:rPr>
          <w:spacing w:val="2"/>
        </w:rPr>
        <w:t>безкорпусні</w:t>
      </w:r>
      <w:r w:rsidRPr="00FE3BBC">
        <w:t xml:space="preserve"> </w:t>
      </w:r>
      <w:r w:rsidRPr="00FE3BBC">
        <w:rPr>
          <w:spacing w:val="2"/>
        </w:rPr>
        <w:t>оптопари</w:t>
      </w:r>
      <w:r w:rsidRPr="00FE3BBC">
        <w:t>.</w:t>
      </w:r>
    </w:p>
    <w:p w:rsidR="00C97286" w:rsidRPr="00FE3BBC" w:rsidRDefault="00C97286" w:rsidP="00C97286">
      <w:pPr>
        <w:pStyle w:val="a7"/>
        <w:ind w:firstLine="540"/>
      </w:pPr>
      <w:r w:rsidRPr="00FE3BBC">
        <w:rPr>
          <w:spacing w:val="2"/>
        </w:rPr>
        <w:t>Застосування</w:t>
      </w:r>
      <w:r w:rsidRPr="00FE3BBC">
        <w:t xml:space="preserve"> </w:t>
      </w:r>
      <w:r w:rsidRPr="00FE3BBC">
        <w:rPr>
          <w:spacing w:val="2"/>
        </w:rPr>
        <w:t>діодних</w:t>
      </w:r>
      <w:r w:rsidRPr="00FE3BBC">
        <w:t xml:space="preserve"> </w:t>
      </w:r>
      <w:r w:rsidRPr="00FE3BBC">
        <w:rPr>
          <w:spacing w:val="2"/>
        </w:rPr>
        <w:t>оптопар</w:t>
      </w:r>
      <w:r w:rsidRPr="00FE3BBC">
        <w:t xml:space="preserve"> досить різноманітне. Наприклад, на основі </w:t>
      </w:r>
      <w:r w:rsidRPr="00FE3BBC">
        <w:rPr>
          <w:spacing w:val="2"/>
        </w:rPr>
        <w:t>діодних</w:t>
      </w:r>
      <w:r w:rsidRPr="00FE3BBC">
        <w:t xml:space="preserve"> </w:t>
      </w:r>
      <w:r w:rsidRPr="00FE3BBC">
        <w:rPr>
          <w:spacing w:val="2"/>
        </w:rPr>
        <w:t>оптопар</w:t>
      </w:r>
      <w:r w:rsidRPr="00FE3BBC">
        <w:t xml:space="preserve"> створюються імпульсні трансформатори, які не мають обмоток. </w:t>
      </w:r>
      <w:r w:rsidRPr="00FE3BBC">
        <w:rPr>
          <w:spacing w:val="2"/>
        </w:rPr>
        <w:t>Оптопари</w:t>
      </w:r>
      <w:r w:rsidRPr="00FE3BBC">
        <w:t xml:space="preserve"> використовуються для передачі сигналів між блоками складної </w:t>
      </w:r>
      <w:r w:rsidRPr="00FE3BBC">
        <w:rPr>
          <w:spacing w:val="2"/>
        </w:rPr>
        <w:t>РЕА</w:t>
      </w:r>
      <w:r w:rsidRPr="00FE3BBC">
        <w:t xml:space="preserve">, для керування </w:t>
      </w:r>
      <w:r w:rsidRPr="00FE3BBC">
        <w:rPr>
          <w:spacing w:val="2"/>
        </w:rPr>
        <w:t>роботою</w:t>
      </w:r>
      <w:r w:rsidRPr="00FE3BBC">
        <w:t xml:space="preserve"> різних мікросхем, особливо мікросхем на </w:t>
      </w:r>
      <w:r w:rsidRPr="00FE3BBC">
        <w:rPr>
          <w:spacing w:val="2"/>
        </w:rPr>
        <w:t>МДН</w:t>
      </w:r>
      <w:r w:rsidRPr="00FE3BBC">
        <w:t xml:space="preserve">-транзисторах, </w:t>
      </w:r>
      <w:r w:rsidRPr="00FE3BBC">
        <w:rPr>
          <w:spacing w:val="2"/>
        </w:rPr>
        <w:t>в</w:t>
      </w:r>
      <w:r w:rsidRPr="00FE3BBC">
        <w:t xml:space="preserve"> яких вхідний </w:t>
      </w:r>
      <w:r w:rsidRPr="00FE3BBC">
        <w:rPr>
          <w:spacing w:val="2"/>
        </w:rPr>
        <w:t>струм</w:t>
      </w:r>
      <w:r w:rsidRPr="00FE3BBC">
        <w:t xml:space="preserve"> дуже малий. Різновидність </w:t>
      </w:r>
      <w:r w:rsidRPr="00FE3BBC">
        <w:rPr>
          <w:spacing w:val="2"/>
        </w:rPr>
        <w:t>діодних</w:t>
      </w:r>
      <w:r w:rsidRPr="00FE3BBC">
        <w:t xml:space="preserve"> </w:t>
      </w:r>
      <w:r w:rsidRPr="00FE3BBC">
        <w:rPr>
          <w:spacing w:val="2"/>
        </w:rPr>
        <w:t>оптопар</w:t>
      </w:r>
      <w:r w:rsidRPr="00FE3BBC">
        <w:t xml:space="preserve"> це </w:t>
      </w:r>
      <w:r w:rsidRPr="00FE3BBC">
        <w:rPr>
          <w:spacing w:val="2"/>
        </w:rPr>
        <w:t>оптопари</w:t>
      </w:r>
      <w:r w:rsidRPr="00FE3BBC">
        <w:t xml:space="preserve">,  в яких </w:t>
      </w:r>
      <w:r w:rsidRPr="00FE3BBC">
        <w:rPr>
          <w:spacing w:val="2"/>
        </w:rPr>
        <w:t>фотоприймачем</w:t>
      </w:r>
      <w:r w:rsidRPr="00FE3BBC">
        <w:t xml:space="preserve"> є </w:t>
      </w:r>
      <w:r w:rsidRPr="00FE3BBC">
        <w:rPr>
          <w:spacing w:val="2"/>
        </w:rPr>
        <w:t>фотоварикап</w:t>
      </w:r>
      <w:r w:rsidRPr="00FE3BBC">
        <w:t xml:space="preserve"> (рис.9.19,б).</w:t>
      </w:r>
    </w:p>
    <w:p w:rsidR="00C97286" w:rsidRPr="00FE3BBC" w:rsidRDefault="00C97286" w:rsidP="00C97286">
      <w:pPr>
        <w:pStyle w:val="a7"/>
        <w:ind w:firstLine="540"/>
      </w:pPr>
      <w:r w:rsidRPr="00FE3BBC">
        <w:t xml:space="preserve">Транзисторні </w:t>
      </w:r>
      <w:r w:rsidRPr="00FE3BBC">
        <w:rPr>
          <w:spacing w:val="2"/>
        </w:rPr>
        <w:t>оптопари</w:t>
      </w:r>
      <w:r w:rsidRPr="00FE3BBC">
        <w:t xml:space="preserve"> (рис.9.19, в) мають звичайно як випромінюючий </w:t>
      </w:r>
      <w:r w:rsidRPr="00FE3BBC">
        <w:rPr>
          <w:spacing w:val="2"/>
        </w:rPr>
        <w:t>арсенід</w:t>
      </w:r>
      <w:r w:rsidRPr="00FE3BBC">
        <w:t>-</w:t>
      </w:r>
      <w:r w:rsidRPr="00FE3BBC">
        <w:rPr>
          <w:spacing w:val="2"/>
        </w:rPr>
        <w:t>галієвий</w:t>
      </w:r>
      <w:r w:rsidRPr="00FE3BBC">
        <w:t xml:space="preserve"> </w:t>
      </w:r>
      <w:r w:rsidRPr="00FE3BBC">
        <w:rPr>
          <w:spacing w:val="2"/>
        </w:rPr>
        <w:t>світлодіод</w:t>
      </w:r>
      <w:r w:rsidRPr="00FE3BBC">
        <w:t xml:space="preserve">, а приймач випромінювання - біполярний кремнієвий </w:t>
      </w:r>
      <w:r w:rsidRPr="00FE3BBC">
        <w:rPr>
          <w:spacing w:val="2"/>
        </w:rPr>
        <w:t>фототранзистор</w:t>
      </w:r>
      <w:r w:rsidRPr="00FE3BBC">
        <w:t xml:space="preserve"> типу </w:t>
      </w:r>
      <w:r w:rsidRPr="00FE3BBC">
        <w:rPr>
          <w:i/>
          <w:iCs/>
          <w:spacing w:val="2"/>
        </w:rPr>
        <w:t>п</w:t>
      </w:r>
      <w:r w:rsidRPr="00FE3BBC">
        <w:rPr>
          <w:i/>
          <w:iCs/>
        </w:rPr>
        <w:t>-</w:t>
      </w:r>
      <w:r w:rsidRPr="00FE3BBC">
        <w:rPr>
          <w:i/>
          <w:iCs/>
          <w:spacing w:val="2"/>
        </w:rPr>
        <w:t>р</w:t>
      </w:r>
      <w:r w:rsidRPr="00FE3BBC">
        <w:rPr>
          <w:i/>
          <w:iCs/>
        </w:rPr>
        <w:t>-п</w:t>
      </w:r>
      <w:r w:rsidRPr="00FE3BBC">
        <w:t xml:space="preserve">. Основні параметри вхідного кола таких </w:t>
      </w:r>
      <w:r w:rsidRPr="00FE3BBC">
        <w:rPr>
          <w:spacing w:val="2"/>
        </w:rPr>
        <w:t>оптопар</w:t>
      </w:r>
      <w:r w:rsidRPr="00FE3BBC">
        <w:t xml:space="preserve"> аналогічні параметрам </w:t>
      </w:r>
      <w:r w:rsidRPr="00FE3BBC">
        <w:rPr>
          <w:spacing w:val="2"/>
        </w:rPr>
        <w:t>діодних</w:t>
      </w:r>
      <w:r w:rsidRPr="00FE3BBC">
        <w:t xml:space="preserve"> </w:t>
      </w:r>
      <w:r w:rsidRPr="00FE3BBC">
        <w:rPr>
          <w:spacing w:val="2"/>
        </w:rPr>
        <w:t>оптопар</w:t>
      </w:r>
      <w:r w:rsidRPr="00FE3BBC">
        <w:t xml:space="preserve">. Додатково </w:t>
      </w:r>
      <w:r w:rsidRPr="00FE3BBC">
        <w:rPr>
          <w:spacing w:val="2"/>
        </w:rPr>
        <w:t>вказуються</w:t>
      </w:r>
      <w:r w:rsidRPr="00FE3BBC">
        <w:t xml:space="preserve"> максимальні </w:t>
      </w:r>
      <w:r w:rsidRPr="00FE3BBC">
        <w:rPr>
          <w:spacing w:val="2"/>
        </w:rPr>
        <w:t>струми</w:t>
      </w:r>
      <w:r w:rsidRPr="00FE3BBC">
        <w:t xml:space="preserve">, напруга і потужність, що </w:t>
      </w:r>
      <w:r w:rsidRPr="00FE3BBC">
        <w:rPr>
          <w:spacing w:val="2"/>
        </w:rPr>
        <w:t>відносяться</w:t>
      </w:r>
      <w:r w:rsidRPr="00FE3BBC">
        <w:t xml:space="preserve"> до вихідного коло: </w:t>
      </w:r>
      <w:r w:rsidRPr="00FE3BBC">
        <w:rPr>
          <w:spacing w:val="2"/>
        </w:rPr>
        <w:t>темновий</w:t>
      </w:r>
      <w:r w:rsidRPr="00FE3BBC">
        <w:t xml:space="preserve"> </w:t>
      </w:r>
      <w:r w:rsidRPr="00FE3BBC">
        <w:rPr>
          <w:spacing w:val="2"/>
        </w:rPr>
        <w:t>струм</w:t>
      </w:r>
      <w:r w:rsidRPr="00FE3BBC">
        <w:t xml:space="preserve"> </w:t>
      </w:r>
      <w:r w:rsidRPr="00FE3BBC">
        <w:rPr>
          <w:spacing w:val="2"/>
        </w:rPr>
        <w:t>фототранзистора</w:t>
      </w:r>
      <w:r w:rsidRPr="00FE3BBC">
        <w:t xml:space="preserve">, час </w:t>
      </w:r>
      <w:r w:rsidRPr="00FE3BBC">
        <w:rPr>
          <w:spacing w:val="2"/>
        </w:rPr>
        <w:t>вмикання</w:t>
      </w:r>
      <w:r w:rsidRPr="00FE3BBC">
        <w:t xml:space="preserve"> і вимикання, параметри, що характеризують ізоляцію вхідного коло від вихідного. </w:t>
      </w:r>
      <w:r w:rsidRPr="00FE3BBC">
        <w:rPr>
          <w:spacing w:val="2"/>
        </w:rPr>
        <w:t>Оптопари</w:t>
      </w:r>
      <w:r w:rsidRPr="00FE3BBC">
        <w:t xml:space="preserve"> цього типу працюють головним чином у </w:t>
      </w:r>
      <w:r w:rsidRPr="00FE3BBC">
        <w:rPr>
          <w:spacing w:val="2"/>
        </w:rPr>
        <w:t>ключовому</w:t>
      </w:r>
      <w:r w:rsidRPr="00FE3BBC">
        <w:t xml:space="preserve"> режимі і застосовуються в </w:t>
      </w:r>
      <w:r w:rsidRPr="00FE3BBC">
        <w:rPr>
          <w:spacing w:val="2"/>
        </w:rPr>
        <w:t>комутаційних</w:t>
      </w:r>
      <w:r w:rsidRPr="00FE3BBC">
        <w:t xml:space="preserve"> схемах, </w:t>
      </w:r>
      <w:r w:rsidRPr="00FE3BBC">
        <w:rPr>
          <w:spacing w:val="2"/>
        </w:rPr>
        <w:t>пристроях</w:t>
      </w:r>
      <w:r w:rsidRPr="00FE3BBC">
        <w:t xml:space="preserve"> зв'язку, різних давачах з вимірювальними блоками, як реле і в багатьох інших випадках.</w:t>
      </w:r>
    </w:p>
    <w:p w:rsidR="00C97286" w:rsidRPr="00FE3BBC" w:rsidRDefault="00C97286" w:rsidP="00C97286">
      <w:pPr>
        <w:pStyle w:val="a7"/>
        <w:ind w:firstLine="540"/>
      </w:pPr>
      <w:r w:rsidRPr="00FE3BBC">
        <w:t xml:space="preserve">Для підвищення чутливості в </w:t>
      </w:r>
      <w:r w:rsidRPr="00FE3BBC">
        <w:rPr>
          <w:spacing w:val="2"/>
        </w:rPr>
        <w:t>оптопарі</w:t>
      </w:r>
      <w:r w:rsidRPr="00FE3BBC">
        <w:t xml:space="preserve"> може бути використаний складовий транзистор (рис. 9.19, </w:t>
      </w:r>
      <w:r w:rsidRPr="00FE3BBC">
        <w:rPr>
          <w:spacing w:val="2"/>
        </w:rPr>
        <w:t>г</w:t>
      </w:r>
      <w:r w:rsidRPr="00FE3BBC">
        <w:t xml:space="preserve">) або </w:t>
      </w:r>
      <w:r w:rsidRPr="00FE3BBC">
        <w:rPr>
          <w:spacing w:val="2"/>
        </w:rPr>
        <w:t>фотодіод</w:t>
      </w:r>
      <w:r>
        <w:t xml:space="preserve"> з транзистором (рис.</w:t>
      </w:r>
      <w:r w:rsidRPr="00FE3BBC">
        <w:t xml:space="preserve">9.19, </w:t>
      </w:r>
      <w:r w:rsidRPr="00FE3BBC">
        <w:rPr>
          <w:spacing w:val="2"/>
        </w:rPr>
        <w:t>д</w:t>
      </w:r>
      <w:r w:rsidRPr="00FE3BBC">
        <w:t xml:space="preserve">). </w:t>
      </w:r>
      <w:r w:rsidRPr="00FE3BBC">
        <w:rPr>
          <w:spacing w:val="2"/>
        </w:rPr>
        <w:t>Оптопара</w:t>
      </w:r>
      <w:r w:rsidRPr="00FE3BBC">
        <w:t xml:space="preserve"> з складовим транзистором має найбільший коефіцієнт передачі </w:t>
      </w:r>
      <w:r w:rsidRPr="00FE3BBC">
        <w:rPr>
          <w:spacing w:val="2"/>
        </w:rPr>
        <w:t>струму</w:t>
      </w:r>
      <w:r w:rsidRPr="00FE3BBC">
        <w:t xml:space="preserve">, але найменшу швидкодію, а найбільша швидкодія характерна для </w:t>
      </w:r>
      <w:r w:rsidRPr="00FE3BBC">
        <w:rPr>
          <w:spacing w:val="2"/>
        </w:rPr>
        <w:t>діодно</w:t>
      </w:r>
      <w:r w:rsidRPr="00FE3BBC">
        <w:t xml:space="preserve">-транзисторних </w:t>
      </w:r>
      <w:r w:rsidRPr="00FE3BBC">
        <w:rPr>
          <w:spacing w:val="2"/>
        </w:rPr>
        <w:t>оптопар</w:t>
      </w:r>
      <w:r w:rsidRPr="00FE3BBC">
        <w:t>.</w:t>
      </w:r>
    </w:p>
    <w:p w:rsidR="00C97286" w:rsidRPr="00FE3BBC" w:rsidRDefault="00C97286" w:rsidP="00C97286">
      <w:pPr>
        <w:pStyle w:val="a7"/>
        <w:ind w:firstLine="540"/>
      </w:pPr>
      <w:r w:rsidRPr="00FE3BBC">
        <w:t xml:space="preserve">Як приймач випромінювання в </w:t>
      </w:r>
      <w:r w:rsidRPr="00FE3BBC">
        <w:rPr>
          <w:spacing w:val="2"/>
        </w:rPr>
        <w:t>оптопарах</w:t>
      </w:r>
      <w:r w:rsidRPr="00FE3BBC">
        <w:t xml:space="preserve"> застосовуються також </w:t>
      </w:r>
      <w:r w:rsidRPr="00FE3BBC">
        <w:rPr>
          <w:spacing w:val="2"/>
        </w:rPr>
        <w:t>одноперехідні</w:t>
      </w:r>
      <w:r w:rsidRPr="00FE3BBC">
        <w:t xml:space="preserve"> транзистори (рис.9.19, </w:t>
      </w:r>
      <w:r w:rsidRPr="00FE3BBC">
        <w:rPr>
          <w:spacing w:val="2"/>
        </w:rPr>
        <w:t>е</w:t>
      </w:r>
      <w:r w:rsidRPr="00FE3BBC">
        <w:t xml:space="preserve">). Такі </w:t>
      </w:r>
      <w:r w:rsidRPr="00FE3BBC">
        <w:rPr>
          <w:spacing w:val="2"/>
        </w:rPr>
        <w:t>оптопари</w:t>
      </w:r>
      <w:r w:rsidRPr="00FE3BBC">
        <w:t xml:space="preserve"> звичайно використовуються для </w:t>
      </w:r>
      <w:r w:rsidRPr="00FE3BBC">
        <w:rPr>
          <w:spacing w:val="2"/>
        </w:rPr>
        <w:t>ключових</w:t>
      </w:r>
      <w:r w:rsidRPr="00FE3BBC">
        <w:t xml:space="preserve"> схем, наприклад в керованих </w:t>
      </w:r>
      <w:r w:rsidRPr="00FE3BBC">
        <w:rPr>
          <w:spacing w:val="2"/>
        </w:rPr>
        <w:t>релаксаційних</w:t>
      </w:r>
      <w:r w:rsidRPr="00FE3BBC">
        <w:t xml:space="preserve"> генераторах, що створюють імпульси прямокутної форми. </w:t>
      </w:r>
      <w:r w:rsidRPr="00FE3BBC">
        <w:rPr>
          <w:spacing w:val="2"/>
        </w:rPr>
        <w:t>Одноперехідний</w:t>
      </w:r>
      <w:r w:rsidRPr="00FE3BBC">
        <w:t xml:space="preserve"> </w:t>
      </w:r>
      <w:r w:rsidRPr="00FE3BBC">
        <w:rPr>
          <w:spacing w:val="2"/>
        </w:rPr>
        <w:t>фототранзистор</w:t>
      </w:r>
      <w:r w:rsidRPr="00FE3BBC">
        <w:t xml:space="preserve"> універсальний: його можна використати як </w:t>
      </w:r>
      <w:r w:rsidRPr="00FE3BBC">
        <w:rPr>
          <w:spacing w:val="2"/>
        </w:rPr>
        <w:t>фоторезистор</w:t>
      </w:r>
      <w:r w:rsidRPr="00FE3BBC">
        <w:t xml:space="preserve">, </w:t>
      </w:r>
      <w:r w:rsidRPr="00FE3BBC">
        <w:rPr>
          <w:spacing w:val="2"/>
        </w:rPr>
        <w:t>якщо</w:t>
      </w:r>
      <w:r w:rsidRPr="00FE3BBC">
        <w:t xml:space="preserve"> не в</w:t>
      </w:r>
      <w:r w:rsidRPr="00FE3BBC">
        <w:rPr>
          <w:spacing w:val="2"/>
        </w:rPr>
        <w:t>вімкнений</w:t>
      </w:r>
      <w:r w:rsidRPr="00FE3BBC">
        <w:t xml:space="preserve"> </w:t>
      </w:r>
      <w:r w:rsidRPr="00FE3BBC">
        <w:rPr>
          <w:spacing w:val="2"/>
        </w:rPr>
        <w:t>емітерний</w:t>
      </w:r>
      <w:r w:rsidRPr="00FE3BBC">
        <w:t xml:space="preserve"> перехід, або як </w:t>
      </w:r>
      <w:r w:rsidRPr="00FE3BBC">
        <w:rPr>
          <w:spacing w:val="2"/>
        </w:rPr>
        <w:t>фотодіод</w:t>
      </w:r>
      <w:r w:rsidRPr="00FE3BBC">
        <w:t xml:space="preserve">, </w:t>
      </w:r>
      <w:r w:rsidRPr="00FE3BBC">
        <w:rPr>
          <w:spacing w:val="2"/>
        </w:rPr>
        <w:t>якщо</w:t>
      </w:r>
      <w:r w:rsidRPr="00FE3BBC">
        <w:t xml:space="preserve"> в</w:t>
      </w:r>
      <w:r w:rsidRPr="00FE3BBC">
        <w:rPr>
          <w:spacing w:val="2"/>
        </w:rPr>
        <w:t>вімкнений</w:t>
      </w:r>
      <w:r w:rsidRPr="00FE3BBC">
        <w:t xml:space="preserve"> тільки </w:t>
      </w:r>
      <w:r w:rsidRPr="00FE3BBC">
        <w:rPr>
          <w:spacing w:val="2"/>
        </w:rPr>
        <w:t>один</w:t>
      </w:r>
      <w:r w:rsidRPr="00FE3BBC">
        <w:t xml:space="preserve"> цей перехід.</w:t>
      </w:r>
    </w:p>
    <w:p w:rsidR="00C97286" w:rsidRPr="00FE3BBC" w:rsidRDefault="00C97286" w:rsidP="00C97286">
      <w:pPr>
        <w:pStyle w:val="a7"/>
        <w:ind w:firstLine="540"/>
      </w:pPr>
      <w:r w:rsidRPr="00FE3BBC">
        <w:lastRenderedPageBreak/>
        <w:t xml:space="preserve">Різновидність транзисторних </w:t>
      </w:r>
      <w:r w:rsidRPr="00FE3BBC">
        <w:rPr>
          <w:spacing w:val="2"/>
        </w:rPr>
        <w:t>оптопар</w:t>
      </w:r>
      <w:r w:rsidRPr="00FE3BBC">
        <w:t xml:space="preserve"> - це </w:t>
      </w:r>
      <w:r w:rsidRPr="00FE3BBC">
        <w:rPr>
          <w:spacing w:val="2"/>
        </w:rPr>
        <w:t>оптопари</w:t>
      </w:r>
      <w:r w:rsidRPr="00FE3BBC">
        <w:t xml:space="preserve"> з польовим </w:t>
      </w:r>
      <w:r w:rsidRPr="00FE3BBC">
        <w:rPr>
          <w:spacing w:val="2"/>
        </w:rPr>
        <w:t>фототранзистором</w:t>
      </w:r>
      <w:r w:rsidRPr="00FE3BBC">
        <w:t xml:space="preserve"> (рис.9.19, ж). Вони відрізняються хорошою </w:t>
      </w:r>
      <w:r w:rsidRPr="00FE3BBC">
        <w:rPr>
          <w:spacing w:val="2"/>
        </w:rPr>
        <w:t>лінейністю</w:t>
      </w:r>
      <w:r w:rsidRPr="00FE3BBC">
        <w:t xml:space="preserve"> вихідної </w:t>
      </w:r>
      <w:r w:rsidRPr="00FE3BBC">
        <w:rPr>
          <w:spacing w:val="2"/>
        </w:rPr>
        <w:t>вольт-амперної</w:t>
      </w:r>
      <w:r w:rsidRPr="00FE3BBC">
        <w:t xml:space="preserve"> характеристики в широкому діапазоні напруг і </w:t>
      </w:r>
      <w:r w:rsidRPr="00FE3BBC">
        <w:rPr>
          <w:spacing w:val="2"/>
        </w:rPr>
        <w:t>струмів</w:t>
      </w:r>
      <w:r w:rsidRPr="00FE3BBC">
        <w:t xml:space="preserve"> і тому зручні для аналогових схем.</w:t>
      </w:r>
    </w:p>
    <w:p w:rsidR="00C97286" w:rsidRPr="00FE3BBC" w:rsidRDefault="00C97286" w:rsidP="00C97286">
      <w:pPr>
        <w:pStyle w:val="a7"/>
        <w:ind w:firstLine="540"/>
      </w:pPr>
      <w:r w:rsidRPr="00FE3BBC">
        <w:rPr>
          <w:spacing w:val="2"/>
        </w:rPr>
        <w:t>Тиристорні</w:t>
      </w:r>
      <w:r w:rsidRPr="00FE3BBC">
        <w:t xml:space="preserve"> </w:t>
      </w:r>
      <w:r w:rsidRPr="00FE3BBC">
        <w:rPr>
          <w:spacing w:val="2"/>
        </w:rPr>
        <w:t>оптопари</w:t>
      </w:r>
      <w:r w:rsidRPr="00FE3BBC">
        <w:t xml:space="preserve"> мають в якості </w:t>
      </w:r>
      <w:r w:rsidRPr="00FE3BBC">
        <w:rPr>
          <w:spacing w:val="2"/>
        </w:rPr>
        <w:t>фотоприймача</w:t>
      </w:r>
      <w:r w:rsidRPr="00FE3BBC">
        <w:t xml:space="preserve"> кремнієвий </w:t>
      </w:r>
      <w:r w:rsidRPr="00FE3BBC">
        <w:rPr>
          <w:spacing w:val="2"/>
        </w:rPr>
        <w:t>фототиристор</w:t>
      </w:r>
      <w:r w:rsidRPr="00FE3BBC">
        <w:t xml:space="preserve"> (рис. 9.19, </w:t>
      </w:r>
      <w:r w:rsidRPr="00FE3BBC">
        <w:rPr>
          <w:spacing w:val="2"/>
        </w:rPr>
        <w:t>з</w:t>
      </w:r>
      <w:r w:rsidRPr="00FE3BBC">
        <w:t xml:space="preserve">) і застосовуються в </w:t>
      </w:r>
      <w:r w:rsidRPr="00FE3BBC">
        <w:rPr>
          <w:spacing w:val="2"/>
        </w:rPr>
        <w:t>ключових</w:t>
      </w:r>
      <w:r w:rsidRPr="00FE3BBC">
        <w:t xml:space="preserve"> режимах. Основна область використання - це схеми для формування потужних імпульсів, керування потужними </w:t>
      </w:r>
      <w:r w:rsidRPr="00FE3BBC">
        <w:rPr>
          <w:spacing w:val="2"/>
        </w:rPr>
        <w:t>тиристорами</w:t>
      </w:r>
      <w:r w:rsidRPr="00FE3BBC">
        <w:t xml:space="preserve">, керування і комутації різних </w:t>
      </w:r>
      <w:r w:rsidRPr="00FE3BBC">
        <w:rPr>
          <w:spacing w:val="2"/>
        </w:rPr>
        <w:t>пристроїв</w:t>
      </w:r>
      <w:r w:rsidRPr="00FE3BBC">
        <w:t xml:space="preserve"> з потужними навантаженнями. Параметри </w:t>
      </w:r>
      <w:r w:rsidRPr="00FE3BBC">
        <w:rPr>
          <w:spacing w:val="2"/>
        </w:rPr>
        <w:t>тиристорних</w:t>
      </w:r>
      <w:r w:rsidRPr="00FE3BBC">
        <w:t xml:space="preserve"> </w:t>
      </w:r>
      <w:r w:rsidRPr="00FE3BBC">
        <w:rPr>
          <w:spacing w:val="2"/>
        </w:rPr>
        <w:t>оптопар:</w:t>
      </w:r>
      <w:r w:rsidRPr="00FE3BBC">
        <w:t xml:space="preserve"> вхідні і вихідні </w:t>
      </w:r>
      <w:r w:rsidRPr="00FE3BBC">
        <w:rPr>
          <w:spacing w:val="2"/>
        </w:rPr>
        <w:t>струми</w:t>
      </w:r>
      <w:r w:rsidRPr="00FE3BBC">
        <w:t xml:space="preserve"> і напруги, відповідні </w:t>
      </w:r>
      <w:r w:rsidRPr="00FE3BBC">
        <w:rPr>
          <w:spacing w:val="2"/>
        </w:rPr>
        <w:t>ввімкненню</w:t>
      </w:r>
      <w:r w:rsidRPr="00FE3BBC">
        <w:t xml:space="preserve">, робочому режиму і максимальних допустимих режимах, а також час </w:t>
      </w:r>
      <w:r w:rsidRPr="00FE3BBC">
        <w:rPr>
          <w:spacing w:val="2"/>
        </w:rPr>
        <w:t>вмикання</w:t>
      </w:r>
      <w:r w:rsidRPr="00FE3BBC">
        <w:t xml:space="preserve"> і вимикання, параметри ізоляції між вхідним і вихідним колами.</w:t>
      </w:r>
    </w:p>
    <w:p w:rsidR="00C97286" w:rsidRPr="00FE3BBC" w:rsidRDefault="00C97286" w:rsidP="00C97286">
      <w:pPr>
        <w:pStyle w:val="a7"/>
        <w:ind w:firstLine="540"/>
      </w:pPr>
      <w:r w:rsidRPr="00FE3BBC">
        <w:rPr>
          <w:spacing w:val="2"/>
        </w:rPr>
        <w:t>Оптоелектроні</w:t>
      </w:r>
      <w:r w:rsidRPr="00FE3BBC">
        <w:t xml:space="preserve"> інтегральні мікросхеми (ОЕ ІМС) мають оптичний зв'язок між окремими вузлами або компонентами. У цих мікросхемах, які виготовляються на основі </w:t>
      </w:r>
      <w:r w:rsidRPr="00FE3BBC">
        <w:rPr>
          <w:spacing w:val="2"/>
        </w:rPr>
        <w:t>діодних</w:t>
      </w:r>
      <w:r w:rsidRPr="00FE3BBC">
        <w:t xml:space="preserve">, транзисторних і </w:t>
      </w:r>
      <w:r w:rsidRPr="00FE3BBC">
        <w:rPr>
          <w:spacing w:val="2"/>
        </w:rPr>
        <w:t>тиристорних</w:t>
      </w:r>
      <w:r w:rsidRPr="00FE3BBC">
        <w:t xml:space="preserve"> </w:t>
      </w:r>
      <w:r w:rsidRPr="00FE3BBC">
        <w:rPr>
          <w:spacing w:val="2"/>
        </w:rPr>
        <w:t>оптопар</w:t>
      </w:r>
      <w:r w:rsidRPr="00FE3BBC">
        <w:t xml:space="preserve">, </w:t>
      </w:r>
      <w:r w:rsidRPr="00FE3BBC">
        <w:rPr>
          <w:spacing w:val="2"/>
        </w:rPr>
        <w:t>крім</w:t>
      </w:r>
      <w:r w:rsidRPr="00FE3BBC">
        <w:t xml:space="preserve"> випромінювачів і </w:t>
      </w:r>
      <w:r w:rsidRPr="00FE3BBC">
        <w:rPr>
          <w:spacing w:val="2"/>
        </w:rPr>
        <w:t>фотоприймачів</w:t>
      </w:r>
      <w:r w:rsidRPr="00FE3BBC">
        <w:t xml:space="preserve"> </w:t>
      </w:r>
      <w:r w:rsidRPr="00FE3BBC">
        <w:rPr>
          <w:spacing w:val="2"/>
        </w:rPr>
        <w:t>містяться</w:t>
      </w:r>
      <w:r w:rsidRPr="00FE3BBC">
        <w:t xml:space="preserve"> ще </w:t>
      </w:r>
      <w:r w:rsidRPr="00FE3BBC">
        <w:rPr>
          <w:spacing w:val="2"/>
        </w:rPr>
        <w:t>пристрої</w:t>
      </w:r>
      <w:r w:rsidRPr="00FE3BBC">
        <w:t xml:space="preserve"> для обробки сигналів, </w:t>
      </w:r>
      <w:r w:rsidRPr="00FE3BBC">
        <w:rPr>
          <w:spacing w:val="2"/>
        </w:rPr>
        <w:t>отриманих</w:t>
      </w:r>
      <w:r w:rsidRPr="00FE3BBC">
        <w:t xml:space="preserve"> від </w:t>
      </w:r>
      <w:r w:rsidRPr="00FE3BBC">
        <w:rPr>
          <w:spacing w:val="2"/>
        </w:rPr>
        <w:t>фотоприймача</w:t>
      </w:r>
      <w:r w:rsidRPr="00FE3BBC">
        <w:t xml:space="preserve">. Особливість </w:t>
      </w:r>
      <w:r w:rsidRPr="00FE3BBC">
        <w:rPr>
          <w:spacing w:val="2"/>
        </w:rPr>
        <w:t>ОЕ</w:t>
      </w:r>
      <w:r w:rsidRPr="00FE3BBC">
        <w:t xml:space="preserve"> І</w:t>
      </w:r>
      <w:r w:rsidRPr="00FE3BBC">
        <w:rPr>
          <w:spacing w:val="2"/>
        </w:rPr>
        <w:t>МС</w:t>
      </w:r>
      <w:r w:rsidRPr="00FE3BBC">
        <w:t xml:space="preserve"> - це  </w:t>
      </w:r>
      <w:r w:rsidRPr="00FE3BBC">
        <w:rPr>
          <w:spacing w:val="2"/>
        </w:rPr>
        <w:t>однонаправлена</w:t>
      </w:r>
      <w:r w:rsidRPr="00FE3BBC">
        <w:t xml:space="preserve"> передача сигналу і відсутність </w:t>
      </w:r>
      <w:r w:rsidRPr="00FE3BBC">
        <w:rPr>
          <w:spacing w:val="2"/>
        </w:rPr>
        <w:t>зворотного</w:t>
      </w:r>
      <w:r w:rsidRPr="00FE3BBC">
        <w:t xml:space="preserve"> зв'язку.</w:t>
      </w:r>
    </w:p>
    <w:p w:rsidR="00C97286" w:rsidRPr="00FE3BBC" w:rsidRDefault="00C97286" w:rsidP="00C97286">
      <w:pPr>
        <w:pStyle w:val="a7"/>
      </w:pPr>
      <w:r w:rsidRPr="00FE3BBC">
        <w:t xml:space="preserve">Різні </w:t>
      </w:r>
      <w:r w:rsidRPr="00FE3BBC">
        <w:rPr>
          <w:spacing w:val="2"/>
        </w:rPr>
        <w:t>ОЕ</w:t>
      </w:r>
      <w:r w:rsidRPr="00FE3BBC">
        <w:t xml:space="preserve"> </w:t>
      </w:r>
      <w:r w:rsidRPr="00FE3BBC">
        <w:rPr>
          <w:spacing w:val="2"/>
        </w:rPr>
        <w:t>ІМС</w:t>
      </w:r>
      <w:r w:rsidRPr="00FE3BBC">
        <w:t xml:space="preserve"> використовуються головним чином як перемикачі логічних і аналогових сигналів, реле і схеми </w:t>
      </w:r>
      <w:r w:rsidRPr="00FE3BBC">
        <w:rPr>
          <w:spacing w:val="2"/>
        </w:rPr>
        <w:t>букво-цифрової</w:t>
      </w:r>
      <w:r w:rsidRPr="00FE3BBC">
        <w:t xml:space="preserve"> індикації. </w:t>
      </w:r>
      <w:r w:rsidRPr="00FE3BBC">
        <w:rPr>
          <w:spacing w:val="2"/>
        </w:rPr>
        <w:t>Крім</w:t>
      </w:r>
      <w:r w:rsidRPr="00FE3BBC">
        <w:t xml:space="preserve"> ряду параметрів, аналогічних параметрам </w:t>
      </w:r>
      <w:r w:rsidRPr="00FE3BBC">
        <w:rPr>
          <w:spacing w:val="2"/>
        </w:rPr>
        <w:t>звичайних</w:t>
      </w:r>
      <w:r w:rsidRPr="00FE3BBC">
        <w:t xml:space="preserve"> </w:t>
      </w:r>
      <w:r w:rsidRPr="00FE3BBC">
        <w:rPr>
          <w:spacing w:val="2"/>
        </w:rPr>
        <w:t>оптопар</w:t>
      </w:r>
      <w:r w:rsidRPr="00FE3BBC">
        <w:t xml:space="preserve">, для </w:t>
      </w:r>
      <w:r w:rsidRPr="00FE3BBC">
        <w:rPr>
          <w:spacing w:val="2"/>
        </w:rPr>
        <w:t>ОЕ</w:t>
      </w:r>
      <w:r w:rsidRPr="00FE3BBC">
        <w:t xml:space="preserve"> </w:t>
      </w:r>
      <w:r w:rsidRPr="00FE3BBC">
        <w:rPr>
          <w:spacing w:val="2"/>
        </w:rPr>
        <w:t>ІМС</w:t>
      </w:r>
      <w:r w:rsidRPr="00FE3BBC">
        <w:t xml:space="preserve"> ще характерні вхідні і вихідні </w:t>
      </w:r>
      <w:r w:rsidRPr="00FE3BBC">
        <w:rPr>
          <w:spacing w:val="2"/>
        </w:rPr>
        <w:t>струми</w:t>
      </w:r>
      <w:r w:rsidRPr="00FE3BBC">
        <w:t xml:space="preserve"> і напруги, які відповідають логічним одиниці і нулю, час затримки </w:t>
      </w:r>
      <w:r w:rsidRPr="00FE3BBC">
        <w:rPr>
          <w:spacing w:val="2"/>
        </w:rPr>
        <w:t>вмикання</w:t>
      </w:r>
      <w:r w:rsidRPr="00FE3BBC">
        <w:t xml:space="preserve"> і вимикання, </w:t>
      </w:r>
      <w:r w:rsidRPr="00FE3BBC">
        <w:rPr>
          <w:spacing w:val="2"/>
        </w:rPr>
        <w:t>напруга</w:t>
      </w:r>
      <w:r w:rsidRPr="00FE3BBC">
        <w:t xml:space="preserve"> джерела </w:t>
      </w:r>
      <w:r w:rsidRPr="00FE3BBC">
        <w:rPr>
          <w:spacing w:val="2"/>
        </w:rPr>
        <w:t>живлення</w:t>
      </w:r>
      <w:r w:rsidRPr="00FE3BBC">
        <w:t xml:space="preserve"> і споживаний </w:t>
      </w:r>
      <w:r w:rsidRPr="00FE3BBC">
        <w:rPr>
          <w:spacing w:val="2"/>
        </w:rPr>
        <w:t>струм</w:t>
      </w:r>
      <w:r w:rsidRPr="00FE3BBC">
        <w:t>.</w:t>
      </w:r>
    </w:p>
    <w:p w:rsidR="00C97286" w:rsidRPr="00FE3BBC" w:rsidRDefault="00C97286" w:rsidP="00C97286">
      <w:pPr>
        <w:pStyle w:val="a7"/>
        <w:ind w:firstLine="540"/>
      </w:pPr>
      <w:r w:rsidRPr="00FE3BBC">
        <w:t xml:space="preserve">Існують типи </w:t>
      </w:r>
      <w:r w:rsidRPr="00FE3BBC">
        <w:rPr>
          <w:spacing w:val="2"/>
        </w:rPr>
        <w:t>оптронів</w:t>
      </w:r>
      <w:r w:rsidRPr="00FE3BBC">
        <w:t xml:space="preserve">, наприклад, з оптичним входом і виходом, які використовуються для перетворення світлових сигналів, індикаторні </w:t>
      </w:r>
      <w:r w:rsidRPr="00FE3BBC">
        <w:rPr>
          <w:spacing w:val="2"/>
        </w:rPr>
        <w:t>ОЕ</w:t>
      </w:r>
      <w:r w:rsidRPr="00FE3BBC">
        <w:t xml:space="preserve"> </w:t>
      </w:r>
      <w:r w:rsidRPr="00FE3BBC">
        <w:rPr>
          <w:spacing w:val="2"/>
        </w:rPr>
        <w:t>ІМС</w:t>
      </w:r>
      <w:r w:rsidRPr="00FE3BBC">
        <w:t xml:space="preserve"> з </w:t>
      </w:r>
      <w:r w:rsidRPr="00FE3BBC">
        <w:rPr>
          <w:spacing w:val="2"/>
        </w:rPr>
        <w:t>декількома</w:t>
      </w:r>
      <w:r w:rsidRPr="00FE3BBC">
        <w:t xml:space="preserve"> вбудованими </w:t>
      </w:r>
      <w:r w:rsidRPr="00FE3BBC">
        <w:rPr>
          <w:spacing w:val="2"/>
        </w:rPr>
        <w:t>світлодіодними</w:t>
      </w:r>
      <w:r w:rsidRPr="00FE3BBC">
        <w:t xml:space="preserve"> або з сегментним </w:t>
      </w:r>
      <w:r w:rsidRPr="00FE3BBC">
        <w:rPr>
          <w:spacing w:val="2"/>
        </w:rPr>
        <w:t>светлодіодним</w:t>
      </w:r>
      <w:r w:rsidRPr="00FE3BBC">
        <w:t xml:space="preserve"> індикатором. Техніка </w:t>
      </w:r>
      <w:r w:rsidRPr="00FE3BBC">
        <w:rPr>
          <w:spacing w:val="2"/>
        </w:rPr>
        <w:t>оптоелектронних</w:t>
      </w:r>
      <w:r w:rsidRPr="00FE3BBC">
        <w:t xml:space="preserve"> приладів достатньо перспективна і неперервно розвивається і удосконалюється.</w:t>
      </w:r>
    </w:p>
    <w:p w:rsidR="00C97286" w:rsidRPr="00FE3BBC" w:rsidRDefault="00C97286" w:rsidP="00C97286">
      <w:pPr>
        <w:pStyle w:val="a7"/>
        <w:ind w:firstLine="567"/>
      </w:pPr>
    </w:p>
    <w:p w:rsidR="00C97286" w:rsidRDefault="00C97286" w:rsidP="00C97286"/>
    <w:p w:rsidR="00C97286" w:rsidRDefault="00C97286" w:rsidP="00C97286"/>
    <w:p w:rsidR="00C97286" w:rsidRDefault="00C97286" w:rsidP="00C97286"/>
    <w:p w:rsidR="00C97286" w:rsidRDefault="00C97286" w:rsidP="00C97286"/>
    <w:p w:rsidR="00C97286" w:rsidRDefault="00C97286" w:rsidP="00C97286"/>
    <w:p w:rsidR="00C97286" w:rsidRDefault="00C97286" w:rsidP="00C97286"/>
    <w:p w:rsidR="006409BC" w:rsidRDefault="006409BC"/>
    <w:sectPr w:rsidR="006409BC" w:rsidSect="006409BC">
      <w:headerReference w:type="even" r:id="rId203"/>
      <w:headerReference w:type="default" r:id="rId204"/>
      <w:footerReference w:type="even" r:id="rId205"/>
      <w:footerReference w:type="default" r:id="rId206"/>
      <w:headerReference w:type="first" r:id="rId207"/>
      <w:footerReference w:type="first" r:id="rId20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EA1" w:rsidRDefault="00E93EA1" w:rsidP="00E93EA1">
      <w:r>
        <w:separator/>
      </w:r>
    </w:p>
  </w:endnote>
  <w:endnote w:type="continuationSeparator" w:id="0">
    <w:p w:rsidR="00E93EA1" w:rsidRDefault="00E93EA1" w:rsidP="00E93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EA1" w:rsidRDefault="00E93EA1">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EA1" w:rsidRDefault="00E93EA1">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EA1" w:rsidRDefault="00E93EA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EA1" w:rsidRDefault="00E93EA1" w:rsidP="00E93EA1">
      <w:r>
        <w:separator/>
      </w:r>
    </w:p>
  </w:footnote>
  <w:footnote w:type="continuationSeparator" w:id="0">
    <w:p w:rsidR="00E93EA1" w:rsidRDefault="00E93EA1" w:rsidP="00E93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EA1" w:rsidRDefault="00E93EA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EA1" w:rsidRPr="00E93EA1" w:rsidRDefault="00E93EA1" w:rsidP="00E93EA1">
    <w:pPr>
      <w:pStyle w:val="ab"/>
      <w:jc w:val="center"/>
      <w:rPr>
        <w:rFonts w:ascii="Tahoma" w:hAnsi="Tahoma"/>
        <w:b/>
        <w:color w:val="B3B3B3"/>
        <w:sz w:val="14"/>
      </w:rPr>
    </w:pPr>
    <w:hyperlink r:id="rId1" w:history="1">
      <w:r w:rsidRPr="00E93EA1">
        <w:rPr>
          <w:rStyle w:val="af3"/>
          <w:rFonts w:ascii="Tahoma" w:hAnsi="Tahoma"/>
          <w:b/>
          <w:color w:val="B3B3B3"/>
          <w:sz w:val="14"/>
          <w:szCs w:val="20"/>
          <w:lang w:eastAsia="ru-RU"/>
        </w:rPr>
        <w:t>http://antibotan.com/</w:t>
      </w:r>
    </w:hyperlink>
    <w:r w:rsidRPr="00E93EA1">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EA1" w:rsidRDefault="00E93EA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1ECA"/>
    <w:multiLevelType w:val="singleLevel"/>
    <w:tmpl w:val="4C9EDEDE"/>
    <w:lvl w:ilvl="0">
      <w:start w:val="1"/>
      <w:numFmt w:val="decimal"/>
      <w:lvlText w:val="%1."/>
      <w:legacy w:legacy="1" w:legacySpace="0" w:legacyIndent="206"/>
      <w:lvlJc w:val="left"/>
      <w:rPr>
        <w:rFonts w:ascii="Times New Roman" w:hAnsi="Times New Roman" w:hint="default"/>
      </w:rPr>
    </w:lvl>
  </w:abstractNum>
  <w:abstractNum w:abstractNumId="1">
    <w:nsid w:val="12E7650B"/>
    <w:multiLevelType w:val="singleLevel"/>
    <w:tmpl w:val="68F04A3A"/>
    <w:lvl w:ilvl="0">
      <w:start w:val="4"/>
      <w:numFmt w:val="decimal"/>
      <w:lvlText w:val="%1."/>
      <w:legacy w:legacy="1" w:legacySpace="0" w:legacyIndent="254"/>
      <w:lvlJc w:val="left"/>
      <w:rPr>
        <w:rFonts w:ascii="Times New Roman" w:hAnsi="Times New Roman" w:hint="default"/>
      </w:rPr>
    </w:lvl>
  </w:abstractNum>
  <w:abstractNum w:abstractNumId="2">
    <w:nsid w:val="1ED16966"/>
    <w:multiLevelType w:val="singleLevel"/>
    <w:tmpl w:val="8D04396E"/>
    <w:lvl w:ilvl="0">
      <w:start w:val="1"/>
      <w:numFmt w:val="decimal"/>
      <w:lvlText w:val="%1."/>
      <w:legacy w:legacy="1" w:legacySpace="0" w:legacyIndent="283"/>
      <w:lvlJc w:val="left"/>
      <w:pPr>
        <w:ind w:left="283" w:hanging="283"/>
      </w:pPr>
    </w:lvl>
  </w:abstractNum>
  <w:abstractNum w:abstractNumId="3">
    <w:nsid w:val="1EEC048B"/>
    <w:multiLevelType w:val="singleLevel"/>
    <w:tmpl w:val="05724BA8"/>
    <w:lvl w:ilvl="0">
      <w:start w:val="3"/>
      <w:numFmt w:val="decimal"/>
      <w:lvlText w:val="%1."/>
      <w:legacy w:legacy="1" w:legacySpace="0" w:legacyIndent="240"/>
      <w:lvlJc w:val="left"/>
      <w:rPr>
        <w:rFonts w:ascii="Times New Roman" w:hAnsi="Times New Roman" w:hint="default"/>
      </w:rPr>
    </w:lvl>
  </w:abstractNum>
  <w:abstractNum w:abstractNumId="4">
    <w:nsid w:val="23C1675A"/>
    <w:multiLevelType w:val="singleLevel"/>
    <w:tmpl w:val="4C9EDEDE"/>
    <w:lvl w:ilvl="0">
      <w:start w:val="1"/>
      <w:numFmt w:val="decimal"/>
      <w:lvlText w:val="%1."/>
      <w:legacy w:legacy="1" w:legacySpace="0" w:legacyIndent="206"/>
      <w:lvlJc w:val="left"/>
      <w:rPr>
        <w:rFonts w:ascii="Times New Roman" w:hAnsi="Times New Roman" w:hint="default"/>
      </w:rPr>
    </w:lvl>
  </w:abstractNum>
  <w:abstractNum w:abstractNumId="5">
    <w:nsid w:val="241F6FAC"/>
    <w:multiLevelType w:val="singleLevel"/>
    <w:tmpl w:val="AF420646"/>
    <w:lvl w:ilvl="0">
      <w:start w:val="1"/>
      <w:numFmt w:val="decimal"/>
      <w:lvlText w:val="%1."/>
      <w:legacy w:legacy="1" w:legacySpace="0" w:legacyIndent="282"/>
      <w:lvlJc w:val="left"/>
      <w:rPr>
        <w:rFonts w:ascii="Times New Roman" w:hAnsi="Times New Roman" w:hint="default"/>
      </w:rPr>
    </w:lvl>
  </w:abstractNum>
  <w:abstractNum w:abstractNumId="6">
    <w:nsid w:val="242723E8"/>
    <w:multiLevelType w:val="hybridMultilevel"/>
    <w:tmpl w:val="744AADB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Marlett" w:hAnsi="Marlett"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Marlett" w:hAnsi="Marlett"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Marlett" w:hAnsi="Marlett" w:hint="default"/>
      </w:rPr>
    </w:lvl>
  </w:abstractNum>
  <w:abstractNum w:abstractNumId="7">
    <w:nsid w:val="39C46195"/>
    <w:multiLevelType w:val="singleLevel"/>
    <w:tmpl w:val="B4B05EB4"/>
    <w:lvl w:ilvl="0">
      <w:start w:val="1"/>
      <w:numFmt w:val="decimal"/>
      <w:lvlText w:val="%1."/>
      <w:lvlJc w:val="left"/>
      <w:pPr>
        <w:tabs>
          <w:tab w:val="num" w:pos="1080"/>
        </w:tabs>
        <w:ind w:left="1080" w:hanging="360"/>
      </w:pPr>
      <w:rPr>
        <w:rFonts w:hint="default"/>
      </w:rPr>
    </w:lvl>
  </w:abstractNum>
  <w:abstractNum w:abstractNumId="8">
    <w:nsid w:val="3C7E667E"/>
    <w:multiLevelType w:val="singleLevel"/>
    <w:tmpl w:val="69E04EF4"/>
    <w:lvl w:ilvl="0">
      <w:start w:val="4"/>
      <w:numFmt w:val="decimal"/>
      <w:lvlText w:val="%1."/>
      <w:legacy w:legacy="1" w:legacySpace="0" w:legacyIndent="211"/>
      <w:lvlJc w:val="left"/>
      <w:rPr>
        <w:rFonts w:ascii="Times New Roman" w:hAnsi="Times New Roman" w:hint="default"/>
      </w:rPr>
    </w:lvl>
  </w:abstractNum>
  <w:abstractNum w:abstractNumId="9">
    <w:nsid w:val="408E4CA6"/>
    <w:multiLevelType w:val="singleLevel"/>
    <w:tmpl w:val="9230AE8E"/>
    <w:lvl w:ilvl="0">
      <w:start w:val="3"/>
      <w:numFmt w:val="decimal"/>
      <w:lvlText w:val="%1."/>
      <w:legacy w:legacy="1" w:legacySpace="0" w:legacyIndent="197"/>
      <w:lvlJc w:val="left"/>
      <w:rPr>
        <w:rFonts w:ascii="Times New Roman" w:hAnsi="Times New Roman" w:hint="default"/>
      </w:rPr>
    </w:lvl>
  </w:abstractNum>
  <w:abstractNum w:abstractNumId="10">
    <w:nsid w:val="5F6A3601"/>
    <w:multiLevelType w:val="hybridMultilevel"/>
    <w:tmpl w:val="E8F0F96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5FC9605A"/>
    <w:multiLevelType w:val="singleLevel"/>
    <w:tmpl w:val="545E28C6"/>
    <w:lvl w:ilvl="0">
      <w:start w:val="1"/>
      <w:numFmt w:val="decimal"/>
      <w:lvlText w:val="%1."/>
      <w:legacy w:legacy="1" w:legacySpace="0" w:legacyIndent="259"/>
      <w:lvlJc w:val="left"/>
      <w:rPr>
        <w:rFonts w:ascii="Times New Roman" w:hAnsi="Times New Roman" w:hint="default"/>
      </w:rPr>
    </w:lvl>
  </w:abstractNum>
  <w:num w:numId="1">
    <w:abstractNumId w:val="7"/>
  </w:num>
  <w:num w:numId="2">
    <w:abstractNumId w:val="4"/>
  </w:num>
  <w:num w:numId="3">
    <w:abstractNumId w:val="9"/>
  </w:num>
  <w:num w:numId="4">
    <w:abstractNumId w:val="0"/>
  </w:num>
  <w:num w:numId="5">
    <w:abstractNumId w:val="3"/>
  </w:num>
  <w:num w:numId="6">
    <w:abstractNumId w:val="11"/>
  </w:num>
  <w:num w:numId="7">
    <w:abstractNumId w:val="8"/>
  </w:num>
  <w:num w:numId="8">
    <w:abstractNumId w:val="5"/>
  </w:num>
  <w:num w:numId="9">
    <w:abstractNumId w:val="1"/>
  </w:num>
  <w:num w:numId="10">
    <w:abstractNumId w:val="6"/>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7286"/>
    <w:rsid w:val="00487FF0"/>
    <w:rsid w:val="006409BC"/>
    <w:rsid w:val="00C97286"/>
    <w:rsid w:val="00E30E21"/>
    <w:rsid w:val="00E93E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286"/>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C97286"/>
    <w:pPr>
      <w:keepNext/>
      <w:widowControl w:val="0"/>
      <w:autoSpaceDE w:val="0"/>
      <w:autoSpaceDN w:val="0"/>
      <w:adjustRightInd w:val="0"/>
      <w:spacing w:before="240" w:after="60"/>
      <w:outlineLvl w:val="0"/>
    </w:pPr>
    <w:rPr>
      <w:rFonts w:ascii="Arial" w:hAnsi="Arial"/>
      <w:b/>
      <w:kern w:val="32"/>
      <w:sz w:val="32"/>
      <w:lang w:val="ru-RU"/>
    </w:rPr>
  </w:style>
  <w:style w:type="paragraph" w:styleId="2">
    <w:name w:val="heading 2"/>
    <w:basedOn w:val="a"/>
    <w:next w:val="a"/>
    <w:link w:val="20"/>
    <w:qFormat/>
    <w:rsid w:val="00C97286"/>
    <w:pPr>
      <w:keepNext/>
      <w:widowControl w:val="0"/>
      <w:autoSpaceDE w:val="0"/>
      <w:autoSpaceDN w:val="0"/>
      <w:spacing w:before="240" w:after="60"/>
      <w:outlineLvl w:val="1"/>
    </w:pPr>
    <w:rPr>
      <w:rFonts w:ascii="Arial" w:hAnsi="Arial" w:cs="Arial"/>
      <w:b/>
      <w:bCs/>
      <w:i/>
      <w:iCs/>
      <w:sz w:val="28"/>
      <w:szCs w:val="28"/>
      <w:lang w:val="ru-RU"/>
    </w:rPr>
  </w:style>
  <w:style w:type="paragraph" w:styleId="3">
    <w:name w:val="heading 3"/>
    <w:basedOn w:val="a"/>
    <w:next w:val="a"/>
    <w:link w:val="30"/>
    <w:qFormat/>
    <w:rsid w:val="00C97286"/>
    <w:pPr>
      <w:keepNext/>
      <w:spacing w:before="240" w:after="60"/>
      <w:outlineLvl w:val="2"/>
    </w:pPr>
    <w:rPr>
      <w:rFonts w:ascii="Arial" w:hAnsi="Arial" w:cs="Arial"/>
      <w:b/>
      <w:bCs/>
      <w:sz w:val="26"/>
      <w:szCs w:val="26"/>
    </w:rPr>
  </w:style>
  <w:style w:type="paragraph" w:styleId="4">
    <w:name w:val="heading 4"/>
    <w:basedOn w:val="a"/>
    <w:next w:val="a"/>
    <w:link w:val="40"/>
    <w:qFormat/>
    <w:rsid w:val="00C97286"/>
    <w:pPr>
      <w:keepNext/>
      <w:spacing w:before="240" w:after="60"/>
      <w:outlineLvl w:val="3"/>
    </w:pPr>
    <w:rPr>
      <w:b/>
      <w:bCs/>
      <w:sz w:val="28"/>
      <w:szCs w:val="28"/>
    </w:rPr>
  </w:style>
  <w:style w:type="paragraph" w:styleId="5">
    <w:name w:val="heading 5"/>
    <w:basedOn w:val="a"/>
    <w:next w:val="a"/>
    <w:link w:val="50"/>
    <w:qFormat/>
    <w:rsid w:val="00C97286"/>
    <w:pPr>
      <w:spacing w:before="240" w:after="60"/>
      <w:outlineLvl w:val="4"/>
    </w:pPr>
    <w:rPr>
      <w:b/>
      <w:bCs/>
      <w:i/>
      <w:iCs/>
      <w:sz w:val="26"/>
      <w:szCs w:val="26"/>
    </w:rPr>
  </w:style>
  <w:style w:type="paragraph" w:styleId="6">
    <w:name w:val="heading 6"/>
    <w:basedOn w:val="a"/>
    <w:next w:val="a"/>
    <w:link w:val="60"/>
    <w:qFormat/>
    <w:rsid w:val="00C97286"/>
    <w:pPr>
      <w:spacing w:before="240" w:after="60"/>
      <w:outlineLvl w:val="5"/>
    </w:pPr>
    <w:rPr>
      <w:b/>
      <w:bCs/>
      <w:sz w:val="22"/>
      <w:szCs w:val="22"/>
    </w:rPr>
  </w:style>
  <w:style w:type="paragraph" w:styleId="7">
    <w:name w:val="heading 7"/>
    <w:basedOn w:val="a"/>
    <w:next w:val="a"/>
    <w:link w:val="70"/>
    <w:qFormat/>
    <w:rsid w:val="00C97286"/>
    <w:pPr>
      <w:keepNext/>
      <w:jc w:val="center"/>
      <w:outlineLvl w:val="6"/>
    </w:pPr>
    <w:rPr>
      <w:szCs w:val="24"/>
      <w:lang w:eastAsia="uk-UA"/>
    </w:rPr>
  </w:style>
  <w:style w:type="paragraph" w:styleId="8">
    <w:name w:val="heading 8"/>
    <w:basedOn w:val="a"/>
    <w:next w:val="a"/>
    <w:link w:val="80"/>
    <w:qFormat/>
    <w:rsid w:val="00C97286"/>
    <w:pPr>
      <w:keepNext/>
      <w:ind w:firstLine="567"/>
      <w:jc w:val="both"/>
      <w:outlineLvl w:val="7"/>
    </w:pPr>
    <w:rPr>
      <w:szCs w:val="24"/>
      <w:lang w:eastAsia="uk-UA"/>
    </w:rPr>
  </w:style>
  <w:style w:type="paragraph" w:styleId="9">
    <w:name w:val="heading 9"/>
    <w:basedOn w:val="a"/>
    <w:next w:val="a"/>
    <w:link w:val="90"/>
    <w:qFormat/>
    <w:rsid w:val="00C97286"/>
    <w:pPr>
      <w:keepNext/>
      <w:jc w:val="center"/>
      <w:outlineLvl w:val="8"/>
    </w:pPr>
    <w:rPr>
      <w:b/>
      <w:sz w:val="32"/>
      <w:szCs w:val="3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97286"/>
    <w:pPr>
      <w:spacing w:after="120"/>
      <w:ind w:left="283"/>
    </w:pPr>
  </w:style>
  <w:style w:type="character" w:customStyle="1" w:styleId="a4">
    <w:name w:val="Основний текст з відступом Знак"/>
    <w:basedOn w:val="a0"/>
    <w:link w:val="a3"/>
    <w:rsid w:val="00C97286"/>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C97286"/>
    <w:rPr>
      <w:rFonts w:ascii="Tahoma" w:hAnsi="Tahoma" w:cs="Tahoma"/>
      <w:sz w:val="16"/>
      <w:szCs w:val="16"/>
    </w:rPr>
  </w:style>
  <w:style w:type="character" w:customStyle="1" w:styleId="a6">
    <w:name w:val="Текст у виносці Знак"/>
    <w:basedOn w:val="a0"/>
    <w:link w:val="a5"/>
    <w:uiPriority w:val="99"/>
    <w:semiHidden/>
    <w:rsid w:val="00C97286"/>
    <w:rPr>
      <w:rFonts w:ascii="Tahoma" w:eastAsia="Times New Roman" w:hAnsi="Tahoma" w:cs="Tahoma"/>
      <w:sz w:val="16"/>
      <w:szCs w:val="16"/>
      <w:lang w:eastAsia="ru-RU"/>
    </w:rPr>
  </w:style>
  <w:style w:type="paragraph" w:styleId="a7">
    <w:name w:val="Body Text"/>
    <w:basedOn w:val="a"/>
    <w:link w:val="a8"/>
    <w:unhideWhenUsed/>
    <w:rsid w:val="00C97286"/>
    <w:pPr>
      <w:spacing w:after="120"/>
    </w:pPr>
  </w:style>
  <w:style w:type="character" w:customStyle="1" w:styleId="a8">
    <w:name w:val="Основний текст Знак"/>
    <w:basedOn w:val="a0"/>
    <w:link w:val="a7"/>
    <w:uiPriority w:val="99"/>
    <w:semiHidden/>
    <w:rsid w:val="00C97286"/>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C97286"/>
    <w:rPr>
      <w:rFonts w:ascii="Arial" w:eastAsia="Times New Roman" w:hAnsi="Arial" w:cs="Times New Roman"/>
      <w:b/>
      <w:kern w:val="32"/>
      <w:sz w:val="32"/>
      <w:szCs w:val="20"/>
      <w:lang w:val="ru-RU" w:eastAsia="ru-RU"/>
    </w:rPr>
  </w:style>
  <w:style w:type="character" w:customStyle="1" w:styleId="20">
    <w:name w:val="Заголовок 2 Знак"/>
    <w:basedOn w:val="a0"/>
    <w:link w:val="2"/>
    <w:rsid w:val="00C97286"/>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C97286"/>
    <w:rPr>
      <w:rFonts w:ascii="Arial" w:eastAsia="Times New Roman" w:hAnsi="Arial" w:cs="Arial"/>
      <w:b/>
      <w:bCs/>
      <w:sz w:val="26"/>
      <w:szCs w:val="26"/>
      <w:lang w:eastAsia="ru-RU"/>
    </w:rPr>
  </w:style>
  <w:style w:type="character" w:customStyle="1" w:styleId="40">
    <w:name w:val="Заголовок 4 Знак"/>
    <w:basedOn w:val="a0"/>
    <w:link w:val="4"/>
    <w:rsid w:val="00C9728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9728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97286"/>
    <w:rPr>
      <w:rFonts w:ascii="Times New Roman" w:eastAsia="Times New Roman" w:hAnsi="Times New Roman" w:cs="Times New Roman"/>
      <w:b/>
      <w:bCs/>
      <w:lang w:eastAsia="ru-RU"/>
    </w:rPr>
  </w:style>
  <w:style w:type="character" w:customStyle="1" w:styleId="70">
    <w:name w:val="Заголовок 7 Знак"/>
    <w:basedOn w:val="a0"/>
    <w:link w:val="7"/>
    <w:rsid w:val="00C97286"/>
    <w:rPr>
      <w:rFonts w:ascii="Times New Roman" w:eastAsia="Times New Roman" w:hAnsi="Times New Roman" w:cs="Times New Roman"/>
      <w:sz w:val="24"/>
      <w:szCs w:val="24"/>
      <w:lang w:eastAsia="uk-UA"/>
    </w:rPr>
  </w:style>
  <w:style w:type="character" w:customStyle="1" w:styleId="80">
    <w:name w:val="Заголовок 8 Знак"/>
    <w:basedOn w:val="a0"/>
    <w:link w:val="8"/>
    <w:rsid w:val="00C97286"/>
    <w:rPr>
      <w:rFonts w:ascii="Times New Roman" w:eastAsia="Times New Roman" w:hAnsi="Times New Roman" w:cs="Times New Roman"/>
      <w:sz w:val="24"/>
      <w:szCs w:val="24"/>
      <w:lang w:eastAsia="uk-UA"/>
    </w:rPr>
  </w:style>
  <w:style w:type="character" w:customStyle="1" w:styleId="90">
    <w:name w:val="Заголовок 9 Знак"/>
    <w:basedOn w:val="a0"/>
    <w:link w:val="9"/>
    <w:rsid w:val="00C97286"/>
    <w:rPr>
      <w:rFonts w:ascii="Times New Roman" w:eastAsia="Times New Roman" w:hAnsi="Times New Roman" w:cs="Times New Roman"/>
      <w:b/>
      <w:sz w:val="32"/>
      <w:szCs w:val="32"/>
      <w:lang w:eastAsia="uk-UA"/>
    </w:rPr>
  </w:style>
  <w:style w:type="paragraph" w:customStyle="1" w:styleId="11">
    <w:name w:val="заголовок 1"/>
    <w:basedOn w:val="a"/>
    <w:next w:val="a"/>
    <w:rsid w:val="00C97286"/>
    <w:pPr>
      <w:keepNext/>
      <w:widowControl w:val="0"/>
      <w:autoSpaceDE w:val="0"/>
      <w:autoSpaceDN w:val="0"/>
      <w:adjustRightInd w:val="0"/>
      <w:spacing w:before="240" w:after="60"/>
      <w:outlineLvl w:val="0"/>
    </w:pPr>
    <w:rPr>
      <w:rFonts w:ascii="Arial" w:hAnsi="Arial" w:cs="Arial"/>
      <w:b/>
      <w:bCs/>
      <w:kern w:val="32"/>
      <w:sz w:val="32"/>
      <w:szCs w:val="32"/>
      <w:lang w:val="ru-RU"/>
    </w:rPr>
  </w:style>
  <w:style w:type="paragraph" w:customStyle="1" w:styleId="21">
    <w:name w:val="заголовок 2"/>
    <w:basedOn w:val="a"/>
    <w:next w:val="a"/>
    <w:rsid w:val="00C97286"/>
    <w:pPr>
      <w:keepNext/>
      <w:widowControl w:val="0"/>
      <w:autoSpaceDE w:val="0"/>
      <w:autoSpaceDN w:val="0"/>
      <w:adjustRightInd w:val="0"/>
      <w:spacing w:before="240" w:after="60"/>
      <w:outlineLvl w:val="1"/>
    </w:pPr>
    <w:rPr>
      <w:rFonts w:ascii="Arial" w:hAnsi="Arial" w:cs="Arial"/>
      <w:b/>
      <w:bCs/>
      <w:i/>
      <w:iCs/>
      <w:sz w:val="28"/>
      <w:szCs w:val="28"/>
      <w:lang w:val="ru-RU"/>
    </w:rPr>
  </w:style>
  <w:style w:type="paragraph" w:customStyle="1" w:styleId="31">
    <w:name w:val="заголовок 3"/>
    <w:basedOn w:val="a"/>
    <w:next w:val="a"/>
    <w:rsid w:val="00C97286"/>
    <w:pPr>
      <w:keepNext/>
      <w:keepLines/>
      <w:autoSpaceDE w:val="0"/>
      <w:autoSpaceDN w:val="0"/>
      <w:adjustRightInd w:val="0"/>
      <w:spacing w:before="240" w:after="60"/>
      <w:outlineLvl w:val="2"/>
    </w:pPr>
    <w:rPr>
      <w:rFonts w:ascii="Arial" w:hAnsi="Arial" w:cs="Arial"/>
      <w:b/>
      <w:bCs/>
      <w:spacing w:val="-2"/>
      <w:sz w:val="26"/>
      <w:szCs w:val="26"/>
      <w:lang w:val="ru-RU"/>
    </w:rPr>
  </w:style>
  <w:style w:type="paragraph" w:customStyle="1" w:styleId="a9">
    <w:name w:val="назва"/>
    <w:basedOn w:val="a7"/>
    <w:rsid w:val="00C97286"/>
    <w:pPr>
      <w:widowControl w:val="0"/>
      <w:autoSpaceDE w:val="0"/>
      <w:autoSpaceDN w:val="0"/>
      <w:adjustRightInd w:val="0"/>
      <w:spacing w:after="0"/>
    </w:pPr>
    <w:rPr>
      <w:rFonts w:ascii="Arial Narrow" w:hAnsi="Arial Narrow"/>
      <w:color w:val="000000"/>
      <w:sz w:val="22"/>
      <w:szCs w:val="22"/>
      <w:lang w:val="ru-RU"/>
    </w:rPr>
  </w:style>
  <w:style w:type="character" w:customStyle="1" w:styleId="aa">
    <w:name w:val="Основной шрифт"/>
    <w:rsid w:val="00C97286"/>
  </w:style>
  <w:style w:type="paragraph" w:styleId="ab">
    <w:name w:val="header"/>
    <w:basedOn w:val="a"/>
    <w:link w:val="ac"/>
    <w:rsid w:val="00C97286"/>
    <w:pPr>
      <w:tabs>
        <w:tab w:val="center" w:pos="4320"/>
        <w:tab w:val="right" w:pos="8640"/>
      </w:tabs>
    </w:pPr>
    <w:rPr>
      <w:szCs w:val="24"/>
      <w:lang w:eastAsia="uk-UA"/>
    </w:rPr>
  </w:style>
  <w:style w:type="character" w:customStyle="1" w:styleId="ac">
    <w:name w:val="Верхній колонтитул Знак"/>
    <w:basedOn w:val="a0"/>
    <w:link w:val="ab"/>
    <w:rsid w:val="00C97286"/>
    <w:rPr>
      <w:rFonts w:ascii="Times New Roman" w:eastAsia="Times New Roman" w:hAnsi="Times New Roman" w:cs="Times New Roman"/>
      <w:sz w:val="24"/>
      <w:szCs w:val="24"/>
      <w:lang w:eastAsia="uk-UA"/>
    </w:rPr>
  </w:style>
  <w:style w:type="character" w:styleId="ad">
    <w:name w:val="page number"/>
    <w:basedOn w:val="a0"/>
    <w:rsid w:val="00C97286"/>
  </w:style>
  <w:style w:type="paragraph" w:customStyle="1" w:styleId="Normal1">
    <w:name w:val="Normal1"/>
    <w:rsid w:val="00C97286"/>
    <w:pPr>
      <w:widowControl w:val="0"/>
      <w:spacing w:after="0" w:line="240" w:lineRule="auto"/>
    </w:pPr>
    <w:rPr>
      <w:rFonts w:ascii="Times New Roman" w:eastAsia="Times New Roman" w:hAnsi="Times New Roman" w:cs="Times New Roman"/>
      <w:snapToGrid w:val="0"/>
      <w:sz w:val="20"/>
      <w:szCs w:val="20"/>
      <w:lang w:val="ru-RU" w:eastAsia="ru-RU"/>
    </w:rPr>
  </w:style>
  <w:style w:type="table" w:styleId="ae">
    <w:name w:val="Table Grid"/>
    <w:basedOn w:val="a1"/>
    <w:rsid w:val="00C97286"/>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rsid w:val="00C97286"/>
    <w:pPr>
      <w:spacing w:after="120" w:line="480" w:lineRule="auto"/>
      <w:ind w:left="283"/>
    </w:pPr>
  </w:style>
  <w:style w:type="character" w:customStyle="1" w:styleId="23">
    <w:name w:val="Основний текст з відступом 2 Знак"/>
    <w:basedOn w:val="a0"/>
    <w:link w:val="22"/>
    <w:rsid w:val="00C97286"/>
    <w:rPr>
      <w:rFonts w:ascii="Times New Roman" w:eastAsia="Times New Roman" w:hAnsi="Times New Roman" w:cs="Times New Roman"/>
      <w:sz w:val="24"/>
      <w:szCs w:val="20"/>
      <w:lang w:eastAsia="ru-RU"/>
    </w:rPr>
  </w:style>
  <w:style w:type="paragraph" w:styleId="32">
    <w:name w:val="Body Text Indent 3"/>
    <w:basedOn w:val="a"/>
    <w:link w:val="33"/>
    <w:rsid w:val="00C97286"/>
    <w:pPr>
      <w:spacing w:after="120"/>
      <w:ind w:left="283"/>
    </w:pPr>
    <w:rPr>
      <w:sz w:val="16"/>
      <w:szCs w:val="16"/>
    </w:rPr>
  </w:style>
  <w:style w:type="character" w:customStyle="1" w:styleId="33">
    <w:name w:val="Основний текст з відступом 3 Знак"/>
    <w:basedOn w:val="a0"/>
    <w:link w:val="32"/>
    <w:rsid w:val="00C97286"/>
    <w:rPr>
      <w:rFonts w:ascii="Times New Roman" w:eastAsia="Times New Roman" w:hAnsi="Times New Roman" w:cs="Times New Roman"/>
      <w:sz w:val="16"/>
      <w:szCs w:val="16"/>
      <w:lang w:eastAsia="ru-RU"/>
    </w:rPr>
  </w:style>
  <w:style w:type="paragraph" w:styleId="af">
    <w:name w:val="Title"/>
    <w:basedOn w:val="a"/>
    <w:link w:val="af0"/>
    <w:qFormat/>
    <w:rsid w:val="00C97286"/>
    <w:pPr>
      <w:jc w:val="center"/>
    </w:pPr>
    <w:rPr>
      <w:b/>
      <w:sz w:val="28"/>
      <w:szCs w:val="28"/>
      <w:lang w:eastAsia="uk-UA"/>
    </w:rPr>
  </w:style>
  <w:style w:type="character" w:customStyle="1" w:styleId="af0">
    <w:name w:val="Назва Знак"/>
    <w:basedOn w:val="a0"/>
    <w:link w:val="af"/>
    <w:rsid w:val="00C97286"/>
    <w:rPr>
      <w:rFonts w:ascii="Times New Roman" w:eastAsia="Times New Roman" w:hAnsi="Times New Roman" w:cs="Times New Roman"/>
      <w:b/>
      <w:sz w:val="28"/>
      <w:szCs w:val="28"/>
      <w:lang w:eastAsia="uk-UA"/>
    </w:rPr>
  </w:style>
  <w:style w:type="paragraph" w:styleId="24">
    <w:name w:val="Body Text 2"/>
    <w:basedOn w:val="a"/>
    <w:link w:val="25"/>
    <w:rsid w:val="00C97286"/>
    <w:pPr>
      <w:jc w:val="center"/>
    </w:pPr>
    <w:rPr>
      <w:iCs/>
      <w:szCs w:val="24"/>
      <w:lang w:eastAsia="uk-UA"/>
    </w:rPr>
  </w:style>
  <w:style w:type="character" w:customStyle="1" w:styleId="25">
    <w:name w:val="Основний текст 2 Знак"/>
    <w:basedOn w:val="a0"/>
    <w:link w:val="24"/>
    <w:rsid w:val="00C97286"/>
    <w:rPr>
      <w:rFonts w:ascii="Times New Roman" w:eastAsia="Times New Roman" w:hAnsi="Times New Roman" w:cs="Times New Roman"/>
      <w:iCs/>
      <w:sz w:val="24"/>
      <w:szCs w:val="24"/>
      <w:lang w:eastAsia="uk-UA"/>
    </w:rPr>
  </w:style>
  <w:style w:type="paragraph" w:styleId="34">
    <w:name w:val="Body Text 3"/>
    <w:basedOn w:val="a"/>
    <w:link w:val="35"/>
    <w:rsid w:val="00C97286"/>
    <w:pPr>
      <w:spacing w:before="638"/>
      <w:ind w:right="787"/>
      <w:jc w:val="center"/>
    </w:pPr>
    <w:rPr>
      <w:iCs/>
      <w:szCs w:val="24"/>
      <w:lang w:eastAsia="uk-UA"/>
    </w:rPr>
  </w:style>
  <w:style w:type="character" w:customStyle="1" w:styleId="35">
    <w:name w:val="Основний текст 3 Знак"/>
    <w:basedOn w:val="a0"/>
    <w:link w:val="34"/>
    <w:rsid w:val="00C97286"/>
    <w:rPr>
      <w:rFonts w:ascii="Times New Roman" w:eastAsia="Times New Roman" w:hAnsi="Times New Roman" w:cs="Times New Roman"/>
      <w:iCs/>
      <w:sz w:val="24"/>
      <w:szCs w:val="24"/>
      <w:lang w:eastAsia="uk-UA"/>
    </w:rPr>
  </w:style>
  <w:style w:type="paragraph" w:styleId="af1">
    <w:name w:val="footer"/>
    <w:basedOn w:val="a"/>
    <w:link w:val="af2"/>
    <w:rsid w:val="00C97286"/>
    <w:pPr>
      <w:tabs>
        <w:tab w:val="center" w:pos="4819"/>
        <w:tab w:val="right" w:pos="9639"/>
      </w:tabs>
    </w:pPr>
  </w:style>
  <w:style w:type="character" w:customStyle="1" w:styleId="af2">
    <w:name w:val="Нижній колонтитул Знак"/>
    <w:basedOn w:val="a0"/>
    <w:link w:val="af1"/>
    <w:rsid w:val="00C97286"/>
    <w:rPr>
      <w:rFonts w:ascii="Times New Roman" w:eastAsia="Times New Roman" w:hAnsi="Times New Roman" w:cs="Times New Roman"/>
      <w:sz w:val="24"/>
      <w:szCs w:val="20"/>
      <w:lang w:eastAsia="ru-RU"/>
    </w:rPr>
  </w:style>
  <w:style w:type="character" w:styleId="af3">
    <w:name w:val="Hyperlink"/>
    <w:basedOn w:val="a0"/>
    <w:uiPriority w:val="99"/>
    <w:unhideWhenUsed/>
    <w:rsid w:val="00E93E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7.jpeg"/><Relationship Id="rId159" Type="http://schemas.openxmlformats.org/officeDocument/2006/relationships/oleObject" Target="embeddings/oleObject74.bin"/><Relationship Id="rId170" Type="http://schemas.openxmlformats.org/officeDocument/2006/relationships/oleObject" Target="embeddings/oleObject79.bin"/><Relationship Id="rId191" Type="http://schemas.openxmlformats.org/officeDocument/2006/relationships/image" Target="media/image103.png"/><Relationship Id="rId205" Type="http://schemas.openxmlformats.org/officeDocument/2006/relationships/footer" Target="footer1.xml"/><Relationship Id="rId16" Type="http://schemas.openxmlformats.org/officeDocument/2006/relationships/image" Target="media/image5.wmf"/><Relationship Id="rId107" Type="http://schemas.openxmlformats.org/officeDocument/2006/relationships/oleObject" Target="embeddings/oleObject48.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image" Target="media/image36.wmf"/><Relationship Id="rId102" Type="http://schemas.openxmlformats.org/officeDocument/2006/relationships/oleObject" Target="embeddings/oleObject46.bin"/><Relationship Id="rId123" Type="http://schemas.openxmlformats.org/officeDocument/2006/relationships/image" Target="media/image60.wmf"/><Relationship Id="rId128" Type="http://schemas.openxmlformats.org/officeDocument/2006/relationships/image" Target="media/image62.wmf"/><Relationship Id="rId144" Type="http://schemas.openxmlformats.org/officeDocument/2006/relationships/oleObject" Target="embeddings/oleObject67.bin"/><Relationship Id="rId149" Type="http://schemas.openxmlformats.org/officeDocument/2006/relationships/image" Target="media/image73.wmf"/><Relationship Id="rId5" Type="http://schemas.openxmlformats.org/officeDocument/2006/relationships/webSettings" Target="webSettings.xml"/><Relationship Id="rId90" Type="http://schemas.openxmlformats.org/officeDocument/2006/relationships/image" Target="media/image42.jpeg"/><Relationship Id="rId95" Type="http://schemas.openxmlformats.org/officeDocument/2006/relationships/image" Target="media/image46.wmf"/><Relationship Id="rId160" Type="http://schemas.openxmlformats.org/officeDocument/2006/relationships/image" Target="media/image79.wmf"/><Relationship Id="rId165" Type="http://schemas.openxmlformats.org/officeDocument/2006/relationships/oleObject" Target="embeddings/oleObject77.bin"/><Relationship Id="rId181" Type="http://schemas.openxmlformats.org/officeDocument/2006/relationships/image" Target="media/image93.png"/><Relationship Id="rId186" Type="http://schemas.openxmlformats.org/officeDocument/2006/relationships/image" Target="media/image98.png"/><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51.bin"/><Relationship Id="rId118" Type="http://schemas.openxmlformats.org/officeDocument/2006/relationships/oleObject" Target="embeddings/oleObject54.bin"/><Relationship Id="rId134" Type="http://schemas.openxmlformats.org/officeDocument/2006/relationships/image" Target="media/image65.wmf"/><Relationship Id="rId139" Type="http://schemas.openxmlformats.org/officeDocument/2006/relationships/image" Target="media/image68.wmf"/><Relationship Id="rId80" Type="http://schemas.openxmlformats.org/officeDocument/2006/relationships/oleObject" Target="embeddings/oleObject37.bin"/><Relationship Id="rId85" Type="http://schemas.openxmlformats.org/officeDocument/2006/relationships/oleObject" Target="embeddings/oleObject39.bin"/><Relationship Id="rId150" Type="http://schemas.openxmlformats.org/officeDocument/2006/relationships/oleObject" Target="embeddings/oleObject70.bin"/><Relationship Id="rId155" Type="http://schemas.openxmlformats.org/officeDocument/2006/relationships/image" Target="media/image76.wmf"/><Relationship Id="rId171" Type="http://schemas.openxmlformats.org/officeDocument/2006/relationships/image" Target="media/image85.png"/><Relationship Id="rId176" Type="http://schemas.openxmlformats.org/officeDocument/2006/relationships/image" Target="media/image90.png"/><Relationship Id="rId192" Type="http://schemas.openxmlformats.org/officeDocument/2006/relationships/image" Target="media/image104.png"/><Relationship Id="rId197" Type="http://schemas.openxmlformats.org/officeDocument/2006/relationships/image" Target="media/image107.wmf"/><Relationship Id="rId206" Type="http://schemas.openxmlformats.org/officeDocument/2006/relationships/footer" Target="footer2.xml"/><Relationship Id="rId201" Type="http://schemas.openxmlformats.org/officeDocument/2006/relationships/image" Target="media/image110.png"/><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50.wmf"/><Relationship Id="rId108" Type="http://schemas.openxmlformats.org/officeDocument/2006/relationships/image" Target="media/image53.wmf"/><Relationship Id="rId124" Type="http://schemas.openxmlformats.org/officeDocument/2006/relationships/oleObject" Target="embeddings/oleObject57.bin"/><Relationship Id="rId129" Type="http://schemas.openxmlformats.org/officeDocument/2006/relationships/oleObject" Target="embeddings/oleObject60.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image" Target="media/image43.jpeg"/><Relationship Id="rId96" Type="http://schemas.openxmlformats.org/officeDocument/2006/relationships/oleObject" Target="embeddings/oleObject43.bin"/><Relationship Id="rId140" Type="http://schemas.openxmlformats.org/officeDocument/2006/relationships/oleObject" Target="embeddings/oleObject65.bin"/><Relationship Id="rId145" Type="http://schemas.openxmlformats.org/officeDocument/2006/relationships/image" Target="media/image71.wmf"/><Relationship Id="rId161" Type="http://schemas.openxmlformats.org/officeDocument/2006/relationships/oleObject" Target="embeddings/oleObject75.bin"/><Relationship Id="rId166" Type="http://schemas.openxmlformats.org/officeDocument/2006/relationships/image" Target="media/image82.jpeg"/><Relationship Id="rId182" Type="http://schemas.openxmlformats.org/officeDocument/2006/relationships/image" Target="media/image94.png"/><Relationship Id="rId187" Type="http://schemas.openxmlformats.org/officeDocument/2006/relationships/image" Target="media/image99.png"/><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2.bin"/><Relationship Id="rId119" Type="http://schemas.openxmlformats.org/officeDocument/2006/relationships/image" Target="media/image58.wmf"/><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image" Target="media/image37.jpeg"/><Relationship Id="rId86" Type="http://schemas.openxmlformats.org/officeDocument/2006/relationships/image" Target="media/image40.wmf"/><Relationship Id="rId130" Type="http://schemas.openxmlformats.org/officeDocument/2006/relationships/image" Target="media/image63.wmf"/><Relationship Id="rId135" Type="http://schemas.openxmlformats.org/officeDocument/2006/relationships/oleObject" Target="embeddings/oleObject63.bin"/><Relationship Id="rId151" Type="http://schemas.openxmlformats.org/officeDocument/2006/relationships/image" Target="media/image74.wmf"/><Relationship Id="rId156" Type="http://schemas.openxmlformats.org/officeDocument/2006/relationships/oleObject" Target="embeddings/oleObject73.bin"/><Relationship Id="rId177" Type="http://schemas.openxmlformats.org/officeDocument/2006/relationships/image" Target="media/image91.png"/><Relationship Id="rId198" Type="http://schemas.openxmlformats.org/officeDocument/2006/relationships/oleObject" Target="embeddings/oleObject84.bin"/><Relationship Id="rId172" Type="http://schemas.openxmlformats.org/officeDocument/2006/relationships/image" Target="media/image86.png"/><Relationship Id="rId193" Type="http://schemas.openxmlformats.org/officeDocument/2006/relationships/image" Target="media/image105.png"/><Relationship Id="rId202" Type="http://schemas.openxmlformats.org/officeDocument/2006/relationships/image" Target="media/image111.png"/><Relationship Id="rId207" Type="http://schemas.openxmlformats.org/officeDocument/2006/relationships/header" Target="header3.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49.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oleObject" Target="embeddings/oleObject35.bin"/><Relationship Id="rId97" Type="http://schemas.openxmlformats.org/officeDocument/2006/relationships/image" Target="media/image47.wmf"/><Relationship Id="rId104" Type="http://schemas.openxmlformats.org/officeDocument/2006/relationships/oleObject" Target="embeddings/oleObject47.bin"/><Relationship Id="rId120" Type="http://schemas.openxmlformats.org/officeDocument/2006/relationships/oleObject" Target="embeddings/oleObject55.bin"/><Relationship Id="rId125" Type="http://schemas.openxmlformats.org/officeDocument/2006/relationships/image" Target="media/image61.wmf"/><Relationship Id="rId141" Type="http://schemas.openxmlformats.org/officeDocument/2006/relationships/image" Target="media/image69.wmf"/><Relationship Id="rId146" Type="http://schemas.openxmlformats.org/officeDocument/2006/relationships/oleObject" Target="embeddings/oleObject68.bin"/><Relationship Id="rId167" Type="http://schemas.openxmlformats.org/officeDocument/2006/relationships/image" Target="media/image83.wmf"/><Relationship Id="rId188" Type="http://schemas.openxmlformats.org/officeDocument/2006/relationships/image" Target="media/image100.png"/><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4.jpeg"/><Relationship Id="rId162" Type="http://schemas.openxmlformats.org/officeDocument/2006/relationships/image" Target="media/image80.wmf"/><Relationship Id="rId183" Type="http://schemas.openxmlformats.org/officeDocument/2006/relationships/image" Target="media/image95.png"/><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4.wmf"/><Relationship Id="rId115" Type="http://schemas.openxmlformats.org/officeDocument/2006/relationships/image" Target="media/image56.wmf"/><Relationship Id="rId131" Type="http://schemas.openxmlformats.org/officeDocument/2006/relationships/oleObject" Target="embeddings/oleObject61.bin"/><Relationship Id="rId136" Type="http://schemas.openxmlformats.org/officeDocument/2006/relationships/image" Target="media/image66.wmf"/><Relationship Id="rId157" Type="http://schemas.openxmlformats.org/officeDocument/2006/relationships/image" Target="media/image77.jpeg"/><Relationship Id="rId178" Type="http://schemas.openxmlformats.org/officeDocument/2006/relationships/image" Target="media/image92.wmf"/><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oleObject" Target="embeddings/oleObject71.bin"/><Relationship Id="rId173" Type="http://schemas.openxmlformats.org/officeDocument/2006/relationships/image" Target="media/image87.png"/><Relationship Id="rId194" Type="http://schemas.openxmlformats.org/officeDocument/2006/relationships/image" Target="media/image106.wmf"/><Relationship Id="rId199" Type="http://schemas.openxmlformats.org/officeDocument/2006/relationships/image" Target="media/image108.png"/><Relationship Id="rId203" Type="http://schemas.openxmlformats.org/officeDocument/2006/relationships/header" Target="header1.xml"/><Relationship Id="rId208" Type="http://schemas.openxmlformats.org/officeDocument/2006/relationships/footer" Target="footer3.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image" Target="media/image35.wmf"/><Relationship Id="rId100" Type="http://schemas.openxmlformats.org/officeDocument/2006/relationships/oleObject" Target="embeddings/oleObject45.bin"/><Relationship Id="rId105" Type="http://schemas.openxmlformats.org/officeDocument/2006/relationships/image" Target="media/image51.jpeg"/><Relationship Id="rId126" Type="http://schemas.openxmlformats.org/officeDocument/2006/relationships/oleObject" Target="embeddings/oleObject58.bin"/><Relationship Id="rId147" Type="http://schemas.openxmlformats.org/officeDocument/2006/relationships/image" Target="media/image72.wmf"/><Relationship Id="rId168" Type="http://schemas.openxmlformats.org/officeDocument/2006/relationships/oleObject" Target="embeddings/oleObject78.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image" Target="media/image45.wmf"/><Relationship Id="rId98" Type="http://schemas.openxmlformats.org/officeDocument/2006/relationships/oleObject" Target="embeddings/oleObject44.bin"/><Relationship Id="rId121" Type="http://schemas.openxmlformats.org/officeDocument/2006/relationships/image" Target="media/image59.wmf"/><Relationship Id="rId142" Type="http://schemas.openxmlformats.org/officeDocument/2006/relationships/oleObject" Target="embeddings/oleObject66.bin"/><Relationship Id="rId163" Type="http://schemas.openxmlformats.org/officeDocument/2006/relationships/oleObject" Target="embeddings/oleObject76.bin"/><Relationship Id="rId184" Type="http://schemas.openxmlformats.org/officeDocument/2006/relationships/image" Target="media/image96.png"/><Relationship Id="rId189" Type="http://schemas.openxmlformats.org/officeDocument/2006/relationships/image" Target="media/image101.png"/><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oleObject" Target="embeddings/oleObject53.bin"/><Relationship Id="rId137" Type="http://schemas.openxmlformats.org/officeDocument/2006/relationships/oleObject" Target="embeddings/oleObject64.bin"/><Relationship Id="rId158" Type="http://schemas.openxmlformats.org/officeDocument/2006/relationships/image" Target="media/image78.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0.bin"/><Relationship Id="rId132" Type="http://schemas.openxmlformats.org/officeDocument/2006/relationships/image" Target="media/image64.wmf"/><Relationship Id="rId153" Type="http://schemas.openxmlformats.org/officeDocument/2006/relationships/image" Target="media/image75.wmf"/><Relationship Id="rId174" Type="http://schemas.openxmlformats.org/officeDocument/2006/relationships/image" Target="media/image88.png"/><Relationship Id="rId179" Type="http://schemas.openxmlformats.org/officeDocument/2006/relationships/oleObject" Target="embeddings/oleObject80.bin"/><Relationship Id="rId195" Type="http://schemas.openxmlformats.org/officeDocument/2006/relationships/oleObject" Target="embeddings/oleObject82.bin"/><Relationship Id="rId209" Type="http://schemas.openxmlformats.org/officeDocument/2006/relationships/fontTable" Target="fontTable.xml"/><Relationship Id="rId190" Type="http://schemas.openxmlformats.org/officeDocument/2006/relationships/image" Target="media/image102.png"/><Relationship Id="rId204" Type="http://schemas.openxmlformats.org/officeDocument/2006/relationships/header" Target="header2.xm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2.wmf"/><Relationship Id="rId127" Type="http://schemas.openxmlformats.org/officeDocument/2006/relationships/oleObject" Target="embeddings/oleObject59.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oleObject" Target="embeddings/oleObject36.bin"/><Relationship Id="rId94" Type="http://schemas.openxmlformats.org/officeDocument/2006/relationships/oleObject" Target="embeddings/oleObject42.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6.bin"/><Relationship Id="rId143" Type="http://schemas.openxmlformats.org/officeDocument/2006/relationships/image" Target="media/image70.wmf"/><Relationship Id="rId148" Type="http://schemas.openxmlformats.org/officeDocument/2006/relationships/oleObject" Target="embeddings/oleObject69.bin"/><Relationship Id="rId164" Type="http://schemas.openxmlformats.org/officeDocument/2006/relationships/image" Target="media/image81.wmf"/><Relationship Id="rId169" Type="http://schemas.openxmlformats.org/officeDocument/2006/relationships/image" Target="media/image84.wmf"/><Relationship Id="rId185" Type="http://schemas.openxmlformats.org/officeDocument/2006/relationships/image" Target="media/image97.png"/><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1.bin"/><Relationship Id="rId210" Type="http://schemas.openxmlformats.org/officeDocument/2006/relationships/theme" Target="theme/theme1.xml"/><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5.wmf"/><Relationship Id="rId133" Type="http://schemas.openxmlformats.org/officeDocument/2006/relationships/oleObject" Target="embeddings/oleObject62.bin"/><Relationship Id="rId154" Type="http://schemas.openxmlformats.org/officeDocument/2006/relationships/oleObject" Target="embeddings/oleObject72.bin"/><Relationship Id="rId175" Type="http://schemas.openxmlformats.org/officeDocument/2006/relationships/image" Target="media/image89.png"/><Relationship Id="rId196" Type="http://schemas.openxmlformats.org/officeDocument/2006/relationships/oleObject" Target="embeddings/oleObject83.bin"/><Relationship Id="rId200" Type="http://schemas.openxmlformats.org/officeDocument/2006/relationships/image" Target="media/image109.png"/></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7426</Words>
  <Characters>49931</Characters>
  <Application>Microsoft Office Word</Application>
  <DocSecurity>0</DocSecurity>
  <Lines>858</Lines>
  <Paragraphs>193</Paragraphs>
  <ScaleCrop>false</ScaleCrop>
  <Company/>
  <LinksUpToDate>false</LinksUpToDate>
  <CharactersWithSpaces>57438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RSPCT</dc:creator>
  <cp:keywords/>
  <dc:description/>
  <cp:lastModifiedBy>Ivan</cp:lastModifiedBy>
  <cp:revision>4</cp:revision>
  <dcterms:created xsi:type="dcterms:W3CDTF">2011-06-23T19:21:00Z</dcterms:created>
  <dcterms:modified xsi:type="dcterms:W3CDTF">2013-01-28T14:55:00Z</dcterms:modified>
</cp:coreProperties>
</file>